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FE1CD6" w14:textId="4B2CAC36" w:rsidR="00DE247D" w:rsidRDefault="00446608" w:rsidP="00DE247D">
      <w:pPr>
        <w:spacing w:before="0" w:after="0"/>
        <w:jc w:val="center"/>
        <w:rPr>
          <w:rFonts w:ascii="Times New Roman" w:hAnsi="Times New Roman"/>
          <w:iCs w:val="0"/>
          <w:sz w:val="22"/>
          <w:lang w:eastAsia="en-US"/>
        </w:rPr>
      </w:pPr>
      <w:bookmarkStart w:id="0" w:name="_Toc275956662"/>
      <w:bookmarkStart w:id="1" w:name="_Toc493077143"/>
      <w:bookmarkStart w:id="2" w:name="_Toc275956693"/>
      <w:r>
        <w:rPr>
          <w:noProof/>
          <w:lang w:val="en-US" w:eastAsia="en-US"/>
        </w:rPr>
        <w:drawing>
          <wp:inline distT="0" distB="0" distL="0" distR="0" wp14:anchorId="2664BA2A" wp14:editId="0B59A7AD">
            <wp:extent cx="1562811" cy="1550505"/>
            <wp:effectExtent l="0" t="0" r="0" b="0"/>
            <wp:docPr id="1" name="Resim 1" descr="https://webarsiv.yildiz.edu.tr/media/images/ytu-logo-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ebarsiv.yildiz.edu.tr/media/images/ytu-logo-eng.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358"/>
                    <a:stretch/>
                  </pic:blipFill>
                  <pic:spPr bwMode="auto">
                    <a:xfrm>
                      <a:off x="0" y="0"/>
                      <a:ext cx="1598288" cy="1585703"/>
                    </a:xfrm>
                    <a:prstGeom prst="rect">
                      <a:avLst/>
                    </a:prstGeom>
                    <a:noFill/>
                    <a:ln>
                      <a:noFill/>
                    </a:ln>
                    <a:extLst>
                      <a:ext uri="{53640926-AAD7-44D8-BBD7-CCE9431645EC}">
                        <a14:shadowObscured xmlns:a14="http://schemas.microsoft.com/office/drawing/2010/main"/>
                      </a:ext>
                    </a:extLst>
                  </pic:spPr>
                </pic:pic>
              </a:graphicData>
            </a:graphic>
          </wp:inline>
        </w:drawing>
      </w:r>
    </w:p>
    <w:p w14:paraId="6FC38DD2" w14:textId="77777777" w:rsidR="002F4499" w:rsidRDefault="002F4499" w:rsidP="00DE247D">
      <w:pPr>
        <w:spacing w:before="0" w:after="0"/>
        <w:jc w:val="center"/>
        <w:rPr>
          <w:rFonts w:ascii="Times New Roman" w:hAnsi="Times New Roman"/>
          <w:iCs w:val="0"/>
          <w:sz w:val="22"/>
          <w:lang w:eastAsia="en-US"/>
        </w:rPr>
      </w:pPr>
    </w:p>
    <w:p w14:paraId="67CABD3E" w14:textId="77777777" w:rsidR="008A0103" w:rsidRPr="00DE247D" w:rsidRDefault="008A0103" w:rsidP="00DE247D">
      <w:pPr>
        <w:spacing w:before="0" w:after="0"/>
        <w:jc w:val="center"/>
        <w:rPr>
          <w:rFonts w:ascii="Times New Roman" w:hAnsi="Times New Roman"/>
          <w:iCs w:val="0"/>
          <w:sz w:val="22"/>
          <w:lang w:eastAsia="en-US"/>
        </w:rPr>
      </w:pPr>
    </w:p>
    <w:p w14:paraId="3FA52CA3" w14:textId="77777777" w:rsidR="00DE247D" w:rsidRDefault="00DE247D" w:rsidP="00DE247D">
      <w:pPr>
        <w:spacing w:before="0" w:after="0"/>
        <w:jc w:val="center"/>
        <w:rPr>
          <w:rFonts w:ascii="Times New Roman" w:hAnsi="Times New Roman"/>
          <w:b/>
          <w:iCs w:val="0"/>
          <w:sz w:val="8"/>
          <w:szCs w:val="8"/>
          <w:lang w:eastAsia="en-US"/>
        </w:rPr>
      </w:pPr>
    </w:p>
    <w:p w14:paraId="5AB18867" w14:textId="77777777" w:rsidR="008A0103" w:rsidRPr="00DE247D" w:rsidRDefault="008A0103" w:rsidP="00DE247D">
      <w:pPr>
        <w:spacing w:before="0" w:after="0"/>
        <w:jc w:val="center"/>
        <w:rPr>
          <w:rFonts w:ascii="Times New Roman" w:hAnsi="Times New Roman"/>
          <w:b/>
          <w:iCs w:val="0"/>
          <w:sz w:val="8"/>
          <w:szCs w:val="8"/>
          <w:lang w:eastAsia="en-US"/>
        </w:rPr>
      </w:pPr>
    </w:p>
    <w:p w14:paraId="3EAE3C76" w14:textId="41C37096" w:rsidR="00DE247D" w:rsidRPr="00842806" w:rsidRDefault="00506C8E" w:rsidP="00DE247D">
      <w:pPr>
        <w:spacing w:before="0" w:after="0"/>
        <w:jc w:val="center"/>
        <w:rPr>
          <w:rFonts w:asciiTheme="minorHAnsi" w:hAnsiTheme="minorHAnsi" w:cstheme="minorHAnsi"/>
          <w:b/>
          <w:iCs w:val="0"/>
          <w:sz w:val="28"/>
          <w:lang w:eastAsia="en-US"/>
        </w:rPr>
      </w:pPr>
      <w:r>
        <w:rPr>
          <w:rFonts w:asciiTheme="minorHAnsi" w:hAnsiTheme="minorHAnsi" w:cstheme="minorHAnsi"/>
          <w:b/>
          <w:iCs w:val="0"/>
          <w:sz w:val="28"/>
          <w:lang w:eastAsia="en-US"/>
        </w:rPr>
        <w:t>REPU</w:t>
      </w:r>
      <w:r w:rsidR="006A25C5">
        <w:rPr>
          <w:rFonts w:asciiTheme="minorHAnsi" w:hAnsiTheme="minorHAnsi" w:cstheme="minorHAnsi"/>
          <w:b/>
          <w:iCs w:val="0"/>
          <w:sz w:val="28"/>
          <w:lang w:eastAsia="en-US"/>
        </w:rPr>
        <w:t>B</w:t>
      </w:r>
      <w:r w:rsidR="009D5F89">
        <w:rPr>
          <w:rFonts w:asciiTheme="minorHAnsi" w:hAnsiTheme="minorHAnsi" w:cstheme="minorHAnsi"/>
          <w:b/>
          <w:iCs w:val="0"/>
          <w:sz w:val="28"/>
          <w:lang w:eastAsia="en-US"/>
        </w:rPr>
        <w:t>LIC OF TÜRKİYE</w:t>
      </w:r>
    </w:p>
    <w:p w14:paraId="3D524D24" w14:textId="1E7CFC77" w:rsidR="00DE247D" w:rsidRPr="00842806" w:rsidRDefault="00DE247D" w:rsidP="00DE247D">
      <w:pPr>
        <w:spacing w:before="0" w:after="0"/>
        <w:jc w:val="center"/>
        <w:rPr>
          <w:rFonts w:asciiTheme="minorHAnsi" w:hAnsiTheme="minorHAnsi" w:cstheme="minorHAnsi"/>
          <w:b/>
          <w:iCs w:val="0"/>
          <w:sz w:val="28"/>
          <w:lang w:eastAsia="en-US"/>
        </w:rPr>
      </w:pPr>
      <w:r w:rsidRPr="00842806">
        <w:rPr>
          <w:rFonts w:asciiTheme="minorHAnsi" w:hAnsiTheme="minorHAnsi" w:cstheme="minorHAnsi"/>
          <w:b/>
          <w:iCs w:val="0"/>
          <w:sz w:val="28"/>
          <w:lang w:eastAsia="en-US"/>
        </w:rPr>
        <w:t>YILDIZ TE</w:t>
      </w:r>
      <w:r w:rsidR="00DE691F" w:rsidRPr="00842806">
        <w:rPr>
          <w:rFonts w:asciiTheme="minorHAnsi" w:hAnsiTheme="minorHAnsi" w:cstheme="minorHAnsi"/>
          <w:b/>
          <w:iCs w:val="0"/>
          <w:sz w:val="28"/>
          <w:lang w:eastAsia="en-US"/>
        </w:rPr>
        <w:t>CHNICAL UNIVERSITY</w:t>
      </w:r>
    </w:p>
    <w:p w14:paraId="1966227E" w14:textId="3BE2D173" w:rsidR="00DE247D" w:rsidRPr="00842806" w:rsidRDefault="00DE691F" w:rsidP="00DE247D">
      <w:pPr>
        <w:spacing w:before="0" w:after="0"/>
        <w:jc w:val="center"/>
        <w:rPr>
          <w:rFonts w:asciiTheme="minorHAnsi" w:hAnsiTheme="minorHAnsi" w:cstheme="minorHAnsi"/>
          <w:b/>
          <w:iCs w:val="0"/>
          <w:sz w:val="28"/>
          <w:lang w:eastAsia="en-US"/>
        </w:rPr>
      </w:pPr>
      <w:r w:rsidRPr="00842806">
        <w:rPr>
          <w:rFonts w:asciiTheme="minorHAnsi" w:hAnsiTheme="minorHAnsi" w:cstheme="minorHAnsi"/>
          <w:b/>
          <w:iCs w:val="0"/>
          <w:sz w:val="28"/>
          <w:lang w:eastAsia="en-US"/>
        </w:rPr>
        <w:t xml:space="preserve">FACULTY OF </w:t>
      </w:r>
      <w:r w:rsidR="005379DD">
        <w:rPr>
          <w:rFonts w:asciiTheme="minorHAnsi" w:hAnsiTheme="minorHAnsi" w:cstheme="minorHAnsi"/>
          <w:b/>
          <w:iCs w:val="0"/>
          <w:sz w:val="28"/>
          <w:lang w:eastAsia="en-US"/>
        </w:rPr>
        <w:t>APPLIED SCIENCES</w:t>
      </w:r>
    </w:p>
    <w:p w14:paraId="7E45E907" w14:textId="1DC09245" w:rsidR="00DE247D" w:rsidRPr="00842806" w:rsidRDefault="00DE691F" w:rsidP="00DE247D">
      <w:pPr>
        <w:spacing w:before="0" w:after="0"/>
        <w:jc w:val="center"/>
        <w:rPr>
          <w:rFonts w:asciiTheme="minorHAnsi" w:hAnsiTheme="minorHAnsi" w:cstheme="minorHAnsi"/>
          <w:iCs w:val="0"/>
          <w:lang w:eastAsia="en-US"/>
        </w:rPr>
      </w:pPr>
      <w:r w:rsidRPr="00842806">
        <w:rPr>
          <w:rFonts w:asciiTheme="minorHAnsi" w:hAnsiTheme="minorHAnsi" w:cstheme="minorHAnsi"/>
          <w:b/>
          <w:iCs w:val="0"/>
          <w:sz w:val="28"/>
          <w:lang w:eastAsia="en-US"/>
        </w:rPr>
        <w:t xml:space="preserve">DEPARTMENT OF </w:t>
      </w:r>
      <w:r w:rsidR="008607B7">
        <w:rPr>
          <w:rFonts w:asciiTheme="minorHAnsi" w:hAnsiTheme="minorHAnsi" w:cstheme="minorHAnsi"/>
          <w:b/>
          <w:iCs w:val="0"/>
          <w:sz w:val="28"/>
          <w:lang w:eastAsia="en-US"/>
        </w:rPr>
        <w:t>AVIATION ELECTRICS AND ELECTRONICS</w:t>
      </w:r>
    </w:p>
    <w:p w14:paraId="5B09A6A8" w14:textId="77777777" w:rsidR="00DE247D" w:rsidRPr="00842806" w:rsidRDefault="00DE247D" w:rsidP="00DE247D">
      <w:pPr>
        <w:spacing w:before="0" w:after="0"/>
        <w:jc w:val="center"/>
        <w:rPr>
          <w:rFonts w:asciiTheme="minorHAnsi" w:hAnsiTheme="minorHAnsi" w:cstheme="minorHAnsi"/>
          <w:iCs w:val="0"/>
          <w:lang w:eastAsia="en-US"/>
        </w:rPr>
      </w:pPr>
    </w:p>
    <w:p w14:paraId="1C4B5147" w14:textId="77777777" w:rsidR="00DE247D" w:rsidRPr="00842806" w:rsidRDefault="00DE247D" w:rsidP="00DE247D">
      <w:pPr>
        <w:spacing w:before="0" w:after="0"/>
        <w:jc w:val="center"/>
        <w:rPr>
          <w:rFonts w:asciiTheme="minorHAnsi" w:hAnsiTheme="minorHAnsi" w:cstheme="minorHAnsi"/>
          <w:b/>
          <w:iCs w:val="0"/>
          <w:sz w:val="28"/>
          <w:lang w:eastAsia="en-US"/>
        </w:rPr>
      </w:pPr>
    </w:p>
    <w:p w14:paraId="1079C6E5" w14:textId="77777777" w:rsidR="00DE247D" w:rsidRPr="00842806" w:rsidRDefault="00DE247D" w:rsidP="00DE247D">
      <w:pPr>
        <w:spacing w:before="0" w:after="0"/>
        <w:rPr>
          <w:rFonts w:asciiTheme="minorHAnsi" w:hAnsiTheme="minorHAnsi" w:cstheme="minorHAnsi"/>
          <w:b/>
          <w:iCs w:val="0"/>
          <w:sz w:val="28"/>
          <w:lang w:eastAsia="en-US"/>
        </w:rPr>
      </w:pPr>
    </w:p>
    <w:p w14:paraId="2ACFF837" w14:textId="77777777" w:rsidR="00DE247D" w:rsidRPr="00842806" w:rsidRDefault="00DE247D" w:rsidP="00DE247D">
      <w:pPr>
        <w:spacing w:before="0" w:after="0"/>
        <w:jc w:val="center"/>
        <w:rPr>
          <w:rFonts w:asciiTheme="minorHAnsi" w:hAnsiTheme="minorHAnsi" w:cstheme="minorHAnsi"/>
          <w:b/>
          <w:iCs w:val="0"/>
          <w:sz w:val="28"/>
          <w:lang w:eastAsia="en-US"/>
        </w:rPr>
      </w:pPr>
    </w:p>
    <w:p w14:paraId="0772123A" w14:textId="77777777" w:rsidR="00DE247D" w:rsidRPr="00842806" w:rsidRDefault="00DE247D" w:rsidP="00DE247D">
      <w:pPr>
        <w:spacing w:before="0" w:after="0"/>
        <w:jc w:val="center"/>
        <w:rPr>
          <w:rFonts w:asciiTheme="minorHAnsi" w:hAnsiTheme="minorHAnsi" w:cstheme="minorHAnsi"/>
          <w:b/>
          <w:iCs w:val="0"/>
          <w:sz w:val="28"/>
          <w:lang w:eastAsia="en-US"/>
        </w:rPr>
      </w:pPr>
    </w:p>
    <w:p w14:paraId="3E31F00C" w14:textId="2D51638D" w:rsidR="00DE247D" w:rsidRPr="00842806" w:rsidRDefault="00DE691F" w:rsidP="00DE247D">
      <w:pPr>
        <w:spacing w:before="0" w:after="0"/>
        <w:jc w:val="center"/>
        <w:rPr>
          <w:rFonts w:asciiTheme="minorHAnsi" w:hAnsiTheme="minorHAnsi" w:cstheme="minorHAnsi"/>
          <w:b/>
          <w:iCs w:val="0"/>
          <w:sz w:val="28"/>
          <w:lang w:eastAsia="en-US"/>
        </w:rPr>
      </w:pPr>
      <w:r w:rsidRPr="00842806">
        <w:rPr>
          <w:rFonts w:asciiTheme="minorHAnsi" w:hAnsiTheme="minorHAnsi" w:cstheme="minorHAnsi"/>
          <w:b/>
          <w:iCs w:val="0"/>
          <w:sz w:val="28"/>
          <w:lang w:eastAsia="en-US"/>
        </w:rPr>
        <w:t xml:space="preserve">GRADUATION </w:t>
      </w:r>
      <w:r w:rsidR="00E16D13">
        <w:rPr>
          <w:rFonts w:asciiTheme="minorHAnsi" w:hAnsiTheme="minorHAnsi" w:cstheme="minorHAnsi"/>
          <w:b/>
          <w:iCs w:val="0"/>
          <w:sz w:val="28"/>
          <w:lang w:eastAsia="en-US"/>
        </w:rPr>
        <w:t>THESIS</w:t>
      </w:r>
    </w:p>
    <w:p w14:paraId="1CD2BFF2" w14:textId="77777777" w:rsidR="00DE247D" w:rsidRPr="00842806" w:rsidRDefault="00DE247D" w:rsidP="00DE247D">
      <w:pPr>
        <w:spacing w:before="0" w:after="0"/>
        <w:jc w:val="center"/>
        <w:rPr>
          <w:rFonts w:asciiTheme="minorHAnsi" w:hAnsiTheme="minorHAnsi" w:cstheme="minorHAnsi"/>
          <w:iCs w:val="0"/>
          <w:lang w:eastAsia="en-US"/>
        </w:rPr>
      </w:pPr>
    </w:p>
    <w:p w14:paraId="5C1A7A9C" w14:textId="77777777" w:rsidR="00DE247D" w:rsidRPr="00842806" w:rsidRDefault="00DE247D" w:rsidP="00DE247D">
      <w:pPr>
        <w:spacing w:before="0" w:after="0"/>
        <w:jc w:val="center"/>
        <w:rPr>
          <w:rFonts w:asciiTheme="minorHAnsi" w:hAnsiTheme="minorHAnsi" w:cstheme="minorHAnsi"/>
          <w:iCs w:val="0"/>
          <w:lang w:eastAsia="en-US"/>
        </w:rPr>
      </w:pPr>
    </w:p>
    <w:p w14:paraId="7EDE8863" w14:textId="77777777" w:rsidR="00DE247D" w:rsidRPr="00842806" w:rsidRDefault="00DE247D" w:rsidP="00DE247D">
      <w:pPr>
        <w:spacing w:before="0" w:after="0"/>
        <w:jc w:val="center"/>
        <w:rPr>
          <w:rFonts w:asciiTheme="minorHAnsi" w:hAnsiTheme="minorHAnsi" w:cstheme="minorHAnsi"/>
          <w:iCs w:val="0"/>
          <w:lang w:eastAsia="en-US"/>
        </w:rPr>
      </w:pPr>
    </w:p>
    <w:p w14:paraId="3A233660" w14:textId="77777777" w:rsidR="00DE247D" w:rsidRPr="00842806" w:rsidRDefault="00DE247D" w:rsidP="00DE247D">
      <w:pPr>
        <w:spacing w:before="0" w:after="0"/>
        <w:jc w:val="center"/>
        <w:rPr>
          <w:rFonts w:asciiTheme="minorHAnsi" w:hAnsiTheme="minorHAnsi" w:cstheme="minorHAnsi"/>
          <w:iCs w:val="0"/>
          <w:lang w:eastAsia="en-US"/>
        </w:rPr>
      </w:pPr>
    </w:p>
    <w:p w14:paraId="73E9D6D1" w14:textId="77777777" w:rsidR="00DE247D" w:rsidRPr="00842806" w:rsidRDefault="00DE247D" w:rsidP="00DE247D">
      <w:pPr>
        <w:spacing w:before="0" w:after="0"/>
        <w:jc w:val="center"/>
        <w:rPr>
          <w:rFonts w:asciiTheme="minorHAnsi" w:hAnsiTheme="minorHAnsi" w:cstheme="minorHAnsi"/>
          <w:iCs w:val="0"/>
          <w:lang w:eastAsia="en-US"/>
        </w:rPr>
      </w:pPr>
    </w:p>
    <w:p w14:paraId="6CE2F6E0" w14:textId="77777777" w:rsidR="00DE247D" w:rsidRPr="00842806" w:rsidRDefault="00DE247D" w:rsidP="00DE247D">
      <w:pPr>
        <w:autoSpaceDE w:val="0"/>
        <w:autoSpaceDN w:val="0"/>
        <w:adjustRightInd w:val="0"/>
        <w:spacing w:before="0" w:after="0"/>
        <w:rPr>
          <w:rFonts w:asciiTheme="minorHAnsi" w:hAnsiTheme="minorHAnsi" w:cstheme="minorHAnsi"/>
          <w:iCs w:val="0"/>
          <w:color w:val="000000"/>
        </w:rPr>
      </w:pPr>
    </w:p>
    <w:p w14:paraId="37207814" w14:textId="04CA797D" w:rsidR="00DE691F" w:rsidRPr="00842806" w:rsidRDefault="00DE691F" w:rsidP="00DE691F">
      <w:pPr>
        <w:spacing w:before="0" w:after="0"/>
        <w:jc w:val="center"/>
        <w:rPr>
          <w:rFonts w:asciiTheme="minorHAnsi" w:hAnsiTheme="minorHAnsi" w:cstheme="minorHAnsi"/>
          <w:b/>
          <w:iCs w:val="0"/>
          <w:sz w:val="28"/>
          <w:lang w:eastAsia="en-US"/>
        </w:rPr>
      </w:pPr>
      <w:r w:rsidRPr="00842806">
        <w:rPr>
          <w:rFonts w:asciiTheme="minorHAnsi" w:hAnsiTheme="minorHAnsi" w:cstheme="minorHAnsi"/>
          <w:b/>
          <w:iCs w:val="0"/>
          <w:sz w:val="36"/>
          <w:lang w:eastAsia="en-US"/>
        </w:rPr>
        <w:t xml:space="preserve">TITLE OF GRADUATION </w:t>
      </w:r>
      <w:r w:rsidR="00E16D13">
        <w:rPr>
          <w:rFonts w:asciiTheme="minorHAnsi" w:hAnsiTheme="minorHAnsi" w:cstheme="minorHAnsi"/>
          <w:b/>
          <w:iCs w:val="0"/>
          <w:sz w:val="36"/>
          <w:lang w:eastAsia="en-US"/>
        </w:rPr>
        <w:t>THESIS</w:t>
      </w:r>
    </w:p>
    <w:p w14:paraId="79F7EE72" w14:textId="77777777" w:rsidR="00DE247D" w:rsidRPr="00842806" w:rsidRDefault="00DE247D" w:rsidP="00DE247D">
      <w:pPr>
        <w:spacing w:before="0" w:after="0"/>
        <w:jc w:val="center"/>
        <w:rPr>
          <w:rFonts w:asciiTheme="minorHAnsi" w:hAnsiTheme="minorHAnsi" w:cstheme="minorHAnsi"/>
          <w:iCs w:val="0"/>
          <w:lang w:eastAsia="en-US"/>
        </w:rPr>
      </w:pPr>
    </w:p>
    <w:p w14:paraId="37837391" w14:textId="77777777" w:rsidR="00DE247D" w:rsidRPr="00842806" w:rsidRDefault="00DE247D" w:rsidP="00DE247D">
      <w:pPr>
        <w:spacing w:before="0" w:after="0"/>
        <w:jc w:val="center"/>
        <w:rPr>
          <w:rFonts w:asciiTheme="minorHAnsi" w:hAnsiTheme="minorHAnsi" w:cstheme="minorHAnsi"/>
          <w:iCs w:val="0"/>
          <w:lang w:eastAsia="en-US"/>
        </w:rPr>
      </w:pPr>
    </w:p>
    <w:p w14:paraId="48F547BC" w14:textId="77777777" w:rsidR="00DE247D" w:rsidRPr="00842806" w:rsidRDefault="00DE247D" w:rsidP="00DE247D">
      <w:pPr>
        <w:spacing w:before="0" w:after="0"/>
        <w:jc w:val="center"/>
        <w:rPr>
          <w:rFonts w:asciiTheme="minorHAnsi" w:hAnsiTheme="minorHAnsi" w:cstheme="minorHAnsi"/>
          <w:iCs w:val="0"/>
          <w:lang w:eastAsia="en-US"/>
        </w:rPr>
      </w:pPr>
    </w:p>
    <w:p w14:paraId="04CDCAC5" w14:textId="77777777" w:rsidR="00DE247D" w:rsidRPr="00842806" w:rsidRDefault="00DE247D" w:rsidP="0026271E">
      <w:pPr>
        <w:spacing w:before="0" w:after="0"/>
        <w:rPr>
          <w:rFonts w:asciiTheme="minorHAnsi" w:hAnsiTheme="minorHAnsi" w:cstheme="minorHAnsi"/>
          <w:iCs w:val="0"/>
          <w:lang w:eastAsia="en-US"/>
        </w:rPr>
      </w:pPr>
    </w:p>
    <w:p w14:paraId="65E8A861" w14:textId="77777777" w:rsidR="00DE247D" w:rsidRPr="00842806" w:rsidRDefault="00DE247D" w:rsidP="00DE247D">
      <w:pPr>
        <w:spacing w:before="0" w:after="0"/>
        <w:jc w:val="center"/>
        <w:rPr>
          <w:rFonts w:asciiTheme="minorHAnsi" w:hAnsiTheme="minorHAnsi" w:cstheme="minorHAnsi"/>
          <w:iCs w:val="0"/>
          <w:lang w:eastAsia="en-US"/>
        </w:rPr>
      </w:pPr>
    </w:p>
    <w:p w14:paraId="29906FA6" w14:textId="77777777" w:rsidR="00DE247D" w:rsidRPr="00842806" w:rsidRDefault="00DE247D" w:rsidP="00DE247D">
      <w:pPr>
        <w:spacing w:before="0" w:after="0"/>
        <w:jc w:val="center"/>
        <w:rPr>
          <w:rFonts w:asciiTheme="minorHAnsi" w:hAnsiTheme="minorHAnsi" w:cstheme="minorHAnsi"/>
          <w:iCs w:val="0"/>
          <w:lang w:eastAsia="en-US"/>
        </w:rPr>
      </w:pPr>
    </w:p>
    <w:p w14:paraId="2518080D" w14:textId="645E186A" w:rsidR="002A49DF" w:rsidRPr="00842806" w:rsidRDefault="00865175" w:rsidP="002A49DF">
      <w:pPr>
        <w:spacing w:before="0" w:after="0"/>
        <w:jc w:val="center"/>
        <w:rPr>
          <w:rFonts w:asciiTheme="minorHAnsi" w:hAnsiTheme="minorHAnsi" w:cstheme="minorHAnsi"/>
          <w:iCs w:val="0"/>
          <w:lang w:eastAsia="en-US"/>
        </w:rPr>
      </w:pPr>
      <w:r w:rsidRPr="00FD3D24">
        <w:rPr>
          <w:rFonts w:asciiTheme="minorHAnsi" w:hAnsiTheme="minorHAnsi" w:cstheme="minorHAnsi"/>
          <w:b/>
          <w:iCs w:val="0"/>
          <w:lang w:eastAsia="en-US"/>
        </w:rPr>
        <w:t>Advisor:</w:t>
      </w:r>
      <w:r w:rsidRPr="00842806">
        <w:rPr>
          <w:rFonts w:asciiTheme="minorHAnsi" w:hAnsiTheme="minorHAnsi" w:cstheme="minorHAnsi"/>
          <w:iCs w:val="0"/>
          <w:lang w:eastAsia="en-US"/>
        </w:rPr>
        <w:t xml:space="preserve"> </w:t>
      </w:r>
      <w:r w:rsidR="00232F48">
        <w:rPr>
          <w:rFonts w:cs="Calibri"/>
        </w:rPr>
        <w:t>Title</w:t>
      </w:r>
      <w:r w:rsidR="002102F1" w:rsidRPr="008F1DCB">
        <w:rPr>
          <w:rFonts w:cs="Calibri"/>
        </w:rPr>
        <w:t xml:space="preserve">. </w:t>
      </w:r>
      <w:r w:rsidRPr="00842806">
        <w:rPr>
          <w:rFonts w:asciiTheme="minorHAnsi" w:hAnsiTheme="minorHAnsi" w:cstheme="minorHAnsi"/>
          <w:iCs w:val="0"/>
          <w:lang w:eastAsia="en-US"/>
        </w:rPr>
        <w:t>Name SURNAME</w:t>
      </w:r>
    </w:p>
    <w:p w14:paraId="25F99EE9" w14:textId="77777777" w:rsidR="00DE247D" w:rsidRPr="00842806" w:rsidRDefault="00DE247D" w:rsidP="00DE247D">
      <w:pPr>
        <w:spacing w:before="0" w:after="0"/>
        <w:jc w:val="center"/>
        <w:rPr>
          <w:rFonts w:asciiTheme="minorHAnsi" w:hAnsiTheme="minorHAnsi" w:cstheme="minorHAnsi"/>
          <w:iCs w:val="0"/>
          <w:lang w:eastAsia="en-US"/>
        </w:rPr>
      </w:pPr>
    </w:p>
    <w:p w14:paraId="74520F5B" w14:textId="521410FA" w:rsidR="002A49DF" w:rsidRPr="00842806" w:rsidRDefault="00DE691F" w:rsidP="002A49DF">
      <w:pPr>
        <w:spacing w:before="0" w:after="0"/>
        <w:jc w:val="center"/>
        <w:rPr>
          <w:rFonts w:asciiTheme="minorHAnsi" w:hAnsiTheme="minorHAnsi" w:cstheme="minorHAnsi"/>
          <w:iCs w:val="0"/>
          <w:lang w:eastAsia="en-US"/>
        </w:rPr>
      </w:pPr>
      <w:r w:rsidRPr="00842806">
        <w:rPr>
          <w:rFonts w:asciiTheme="minorHAnsi" w:hAnsiTheme="minorHAnsi" w:cstheme="minorHAnsi"/>
          <w:iCs w:val="0"/>
          <w:lang w:eastAsia="en-US"/>
        </w:rPr>
        <w:t>Student number - Name</w:t>
      </w:r>
      <w:r w:rsidR="002A49DF" w:rsidRPr="00842806">
        <w:rPr>
          <w:rFonts w:asciiTheme="minorHAnsi" w:hAnsiTheme="minorHAnsi" w:cstheme="minorHAnsi"/>
          <w:iCs w:val="0"/>
          <w:lang w:eastAsia="en-US"/>
        </w:rPr>
        <w:t xml:space="preserve"> S</w:t>
      </w:r>
      <w:r w:rsidRPr="00842806">
        <w:rPr>
          <w:rFonts w:asciiTheme="minorHAnsi" w:hAnsiTheme="minorHAnsi" w:cstheme="minorHAnsi"/>
          <w:iCs w:val="0"/>
          <w:lang w:eastAsia="en-US"/>
        </w:rPr>
        <w:t>URNAME</w:t>
      </w:r>
    </w:p>
    <w:p w14:paraId="25BE267E" w14:textId="77777777" w:rsidR="00DE691F" w:rsidRPr="00842806" w:rsidRDefault="00DE691F" w:rsidP="00DE691F">
      <w:pPr>
        <w:spacing w:before="0" w:after="0"/>
        <w:jc w:val="center"/>
        <w:rPr>
          <w:rFonts w:asciiTheme="minorHAnsi" w:hAnsiTheme="minorHAnsi" w:cstheme="minorHAnsi"/>
          <w:iCs w:val="0"/>
          <w:lang w:eastAsia="en-US"/>
        </w:rPr>
      </w:pPr>
      <w:r w:rsidRPr="00842806">
        <w:rPr>
          <w:rFonts w:asciiTheme="minorHAnsi" w:hAnsiTheme="minorHAnsi" w:cstheme="minorHAnsi"/>
          <w:iCs w:val="0"/>
          <w:lang w:eastAsia="en-US"/>
        </w:rPr>
        <w:t>Student number - Name SURNAME</w:t>
      </w:r>
    </w:p>
    <w:p w14:paraId="0AD769C6" w14:textId="77777777" w:rsidR="00DE691F" w:rsidRPr="00842806" w:rsidRDefault="00DE691F" w:rsidP="00DE691F">
      <w:pPr>
        <w:spacing w:before="0" w:after="0"/>
        <w:jc w:val="center"/>
        <w:rPr>
          <w:rFonts w:asciiTheme="minorHAnsi" w:hAnsiTheme="minorHAnsi" w:cstheme="minorHAnsi"/>
          <w:iCs w:val="0"/>
          <w:lang w:eastAsia="en-US"/>
        </w:rPr>
      </w:pPr>
      <w:r w:rsidRPr="00842806">
        <w:rPr>
          <w:rFonts w:asciiTheme="minorHAnsi" w:hAnsiTheme="minorHAnsi" w:cstheme="minorHAnsi"/>
          <w:iCs w:val="0"/>
          <w:lang w:eastAsia="en-US"/>
        </w:rPr>
        <w:t>Student number - Name SURNAME</w:t>
      </w:r>
    </w:p>
    <w:p w14:paraId="7743869E" w14:textId="77777777" w:rsidR="00DE247D" w:rsidRPr="00842806" w:rsidRDefault="00DE247D" w:rsidP="00DE247D">
      <w:pPr>
        <w:spacing w:before="0" w:after="0"/>
        <w:jc w:val="center"/>
        <w:rPr>
          <w:rFonts w:asciiTheme="minorHAnsi" w:hAnsiTheme="minorHAnsi" w:cstheme="minorHAnsi"/>
          <w:iCs w:val="0"/>
          <w:lang w:eastAsia="en-US"/>
        </w:rPr>
      </w:pPr>
    </w:p>
    <w:p w14:paraId="7490565B" w14:textId="77777777" w:rsidR="00DE247D" w:rsidRPr="00842806" w:rsidRDefault="00DE247D" w:rsidP="00DE247D">
      <w:pPr>
        <w:spacing w:before="0" w:after="0"/>
        <w:jc w:val="center"/>
        <w:rPr>
          <w:rFonts w:asciiTheme="minorHAnsi" w:hAnsiTheme="minorHAnsi" w:cstheme="minorHAnsi"/>
          <w:iCs w:val="0"/>
          <w:lang w:eastAsia="en-US"/>
        </w:rPr>
      </w:pPr>
    </w:p>
    <w:p w14:paraId="512A25AF" w14:textId="77777777" w:rsidR="00DE247D" w:rsidRPr="00842806" w:rsidRDefault="00DE247D" w:rsidP="00DE247D">
      <w:pPr>
        <w:spacing w:before="0" w:after="0"/>
        <w:jc w:val="center"/>
        <w:rPr>
          <w:rFonts w:asciiTheme="minorHAnsi" w:hAnsiTheme="minorHAnsi" w:cstheme="minorHAnsi"/>
          <w:iCs w:val="0"/>
          <w:lang w:eastAsia="en-US"/>
        </w:rPr>
      </w:pPr>
    </w:p>
    <w:p w14:paraId="37520AA3" w14:textId="77777777" w:rsidR="00DE247D" w:rsidRPr="00842806" w:rsidRDefault="00DE247D" w:rsidP="00DE247D">
      <w:pPr>
        <w:spacing w:before="0" w:after="0"/>
        <w:jc w:val="center"/>
        <w:rPr>
          <w:rFonts w:asciiTheme="minorHAnsi" w:hAnsiTheme="minorHAnsi" w:cstheme="minorHAnsi"/>
          <w:iCs w:val="0"/>
          <w:lang w:eastAsia="en-US"/>
        </w:rPr>
      </w:pPr>
    </w:p>
    <w:p w14:paraId="616EEA2D" w14:textId="77777777" w:rsidR="00DE247D" w:rsidRPr="00842806" w:rsidRDefault="00DE247D" w:rsidP="00DE247D">
      <w:pPr>
        <w:spacing w:before="0" w:after="0"/>
        <w:jc w:val="center"/>
        <w:rPr>
          <w:rFonts w:asciiTheme="minorHAnsi" w:hAnsiTheme="minorHAnsi" w:cstheme="minorHAnsi"/>
          <w:iCs w:val="0"/>
          <w:lang w:eastAsia="en-US"/>
        </w:rPr>
      </w:pPr>
    </w:p>
    <w:p w14:paraId="558B133A" w14:textId="77777777" w:rsidR="00DE247D" w:rsidRPr="00842806" w:rsidRDefault="00DE247D" w:rsidP="00842806">
      <w:pPr>
        <w:spacing w:before="0" w:after="0"/>
        <w:rPr>
          <w:rFonts w:asciiTheme="minorHAnsi" w:hAnsiTheme="minorHAnsi" w:cstheme="minorHAnsi"/>
          <w:iCs w:val="0"/>
          <w:lang w:eastAsia="en-US"/>
        </w:rPr>
      </w:pPr>
    </w:p>
    <w:p w14:paraId="536D6BEA" w14:textId="10B4243B" w:rsidR="0026271E" w:rsidRPr="00842806" w:rsidRDefault="008A0103" w:rsidP="00DE247D">
      <w:pPr>
        <w:spacing w:before="0" w:after="0"/>
        <w:jc w:val="center"/>
        <w:rPr>
          <w:rFonts w:asciiTheme="minorHAnsi" w:hAnsiTheme="minorHAnsi" w:cstheme="minorHAnsi"/>
          <w:iCs w:val="0"/>
          <w:lang w:eastAsia="en-US"/>
        </w:rPr>
      </w:pPr>
      <w:r>
        <w:rPr>
          <w:rFonts w:asciiTheme="minorHAnsi" w:hAnsiTheme="minorHAnsi" w:cstheme="minorHAnsi"/>
          <w:iCs w:val="0"/>
          <w:lang w:eastAsia="en-US"/>
        </w:rPr>
        <w:t>İ</w:t>
      </w:r>
      <w:r w:rsidR="00DE247D" w:rsidRPr="00842806">
        <w:rPr>
          <w:rFonts w:asciiTheme="minorHAnsi" w:hAnsiTheme="minorHAnsi" w:cstheme="minorHAnsi"/>
          <w:iCs w:val="0"/>
          <w:lang w:eastAsia="en-US"/>
        </w:rPr>
        <w:t>stanbul, 20</w:t>
      </w:r>
      <w:r w:rsidR="008F1DCB" w:rsidRPr="00842806">
        <w:rPr>
          <w:rFonts w:asciiTheme="minorHAnsi" w:hAnsiTheme="minorHAnsi" w:cstheme="minorHAnsi"/>
          <w:iCs w:val="0"/>
          <w:lang w:eastAsia="en-US"/>
        </w:rPr>
        <w:t>2</w:t>
      </w:r>
      <w:r w:rsidR="008607B7">
        <w:rPr>
          <w:rFonts w:asciiTheme="minorHAnsi" w:hAnsiTheme="minorHAnsi" w:cstheme="minorHAnsi"/>
          <w:iCs w:val="0"/>
          <w:lang w:eastAsia="en-US"/>
        </w:rPr>
        <w:t>3</w:t>
      </w:r>
    </w:p>
    <w:p w14:paraId="37B1EA90" w14:textId="77777777" w:rsidR="005D19B3" w:rsidRPr="00B840F8" w:rsidRDefault="005D19B3" w:rsidP="005D19B3">
      <w:pPr>
        <w:spacing w:before="0" w:after="0"/>
        <w:jc w:val="center"/>
        <w:rPr>
          <w:rFonts w:cs="Calibri"/>
          <w:b/>
          <w:sz w:val="28"/>
          <w:szCs w:val="28"/>
          <w:highlight w:val="yellow"/>
        </w:rPr>
      </w:pPr>
      <w:bookmarkStart w:id="3" w:name="_Toc38899470"/>
      <w:bookmarkStart w:id="4" w:name="_Toc288724151"/>
      <w:bookmarkStart w:id="5" w:name="_Toc288724466"/>
      <w:bookmarkStart w:id="6" w:name="_Toc288726190"/>
      <w:bookmarkStart w:id="7" w:name="_Toc288731246"/>
      <w:bookmarkStart w:id="8" w:name="_Toc288731431"/>
      <w:r w:rsidRPr="00B840F8">
        <w:rPr>
          <w:rFonts w:cs="Calibri"/>
          <w:b/>
          <w:sz w:val="28"/>
          <w:szCs w:val="28"/>
        </w:rPr>
        <w:lastRenderedPageBreak/>
        <w:t>T.C.</w:t>
      </w:r>
    </w:p>
    <w:p w14:paraId="3F806CEE" w14:textId="675EAEC7" w:rsidR="005D19B3" w:rsidRPr="00B840F8" w:rsidRDefault="005D19B3" w:rsidP="005D19B3">
      <w:pPr>
        <w:pStyle w:val="nsayfalarbalkstili"/>
        <w:rPr>
          <w:rFonts w:cs="Calibri"/>
        </w:rPr>
      </w:pPr>
      <w:r w:rsidRPr="00B840F8">
        <w:rPr>
          <w:rFonts w:cs="Calibri"/>
        </w:rPr>
        <w:t>YILDIZ TE</w:t>
      </w:r>
      <w:r w:rsidR="001F2E8B" w:rsidRPr="00B840F8">
        <w:rPr>
          <w:rFonts w:cs="Calibri"/>
        </w:rPr>
        <w:t>CHNICAL UNIVERSITY</w:t>
      </w:r>
    </w:p>
    <w:p w14:paraId="6EBE9D32" w14:textId="6E21AE7A" w:rsidR="005D19B3" w:rsidRPr="00B840F8" w:rsidRDefault="001F2E8B" w:rsidP="001F2E8B">
      <w:pPr>
        <w:spacing w:before="0" w:after="0"/>
        <w:jc w:val="center"/>
        <w:rPr>
          <w:rFonts w:cs="Calibri"/>
          <w:iCs w:val="0"/>
          <w:lang w:eastAsia="en-US"/>
        </w:rPr>
      </w:pPr>
      <w:r w:rsidRPr="00B840F8">
        <w:rPr>
          <w:rFonts w:cs="Calibri"/>
          <w:b/>
          <w:iCs w:val="0"/>
          <w:sz w:val="28"/>
          <w:lang w:eastAsia="en-US"/>
        </w:rPr>
        <w:t xml:space="preserve">DEPARTMENT </w:t>
      </w:r>
      <w:r w:rsidR="008607B7" w:rsidRPr="008607B7">
        <w:rPr>
          <w:rFonts w:cs="Calibri"/>
          <w:b/>
          <w:iCs w:val="0"/>
          <w:sz w:val="28"/>
          <w:lang w:eastAsia="en-US"/>
        </w:rPr>
        <w:t>OF AVIATION ELECTRICS AND ELECTRONICS</w:t>
      </w:r>
    </w:p>
    <w:p w14:paraId="21A16BA5" w14:textId="50698213" w:rsidR="005D19B3" w:rsidRPr="00B840F8" w:rsidRDefault="00232F48" w:rsidP="005D19B3">
      <w:pPr>
        <w:pStyle w:val="nsayfalarbalkstili"/>
        <w:rPr>
          <w:rFonts w:cs="Calibri"/>
          <w:iCs/>
        </w:rPr>
      </w:pPr>
      <w:r>
        <w:rPr>
          <w:rFonts w:cs="Calibri"/>
          <w:iCs/>
        </w:rPr>
        <w:t>LATERAL CONTROL</w:t>
      </w:r>
      <w:r w:rsidR="001F2E8B" w:rsidRPr="00B840F8">
        <w:rPr>
          <w:rFonts w:cs="Calibri"/>
          <w:iCs/>
        </w:rPr>
        <w:t xml:space="preserve"> OF </w:t>
      </w:r>
      <w:r w:rsidR="00DA09DA">
        <w:rPr>
          <w:rFonts w:cs="Calibri"/>
          <w:iCs/>
        </w:rPr>
        <w:t>A FIXED-WING AIRCRAFT</w:t>
      </w:r>
      <w:r w:rsidR="005D19B3" w:rsidRPr="00B840F8">
        <w:rPr>
          <w:rFonts w:cs="Calibri"/>
          <w:iCs/>
        </w:rPr>
        <w:t xml:space="preserve"> (</w:t>
      </w:r>
      <w:r w:rsidR="006623EE" w:rsidRPr="00B840F8">
        <w:rPr>
          <w:rFonts w:cs="Calibri"/>
          <w:highlight w:val="yellow"/>
        </w:rPr>
        <w:t xml:space="preserve">Title of the </w:t>
      </w:r>
      <w:r w:rsidR="00E16D13">
        <w:rPr>
          <w:rFonts w:cs="Calibri"/>
          <w:highlight w:val="yellow"/>
        </w:rPr>
        <w:t>thesis</w:t>
      </w:r>
      <w:r w:rsidR="005D19B3" w:rsidRPr="00B840F8">
        <w:rPr>
          <w:rFonts w:cs="Calibri"/>
        </w:rPr>
        <w:t>)</w:t>
      </w:r>
    </w:p>
    <w:p w14:paraId="48AB62BF" w14:textId="77777777" w:rsidR="005D19B3" w:rsidRPr="007B0F03" w:rsidRDefault="005D19B3" w:rsidP="005D19B3">
      <w:pPr>
        <w:pStyle w:val="nsayfalarmetinstili"/>
        <w:rPr>
          <w:rFonts w:cs="Calibri"/>
        </w:rPr>
      </w:pPr>
    </w:p>
    <w:p w14:paraId="71F81000" w14:textId="57D29AC2" w:rsidR="005D19B3" w:rsidRPr="007B0F03" w:rsidRDefault="00E14B65" w:rsidP="005D19B3">
      <w:pPr>
        <w:pStyle w:val="nsayfalarmetinstili"/>
        <w:rPr>
          <w:rFonts w:cs="Calibri"/>
        </w:rPr>
      </w:pPr>
      <w:r w:rsidRPr="00E14B65">
        <w:rPr>
          <w:rFonts w:cs="Calibri"/>
        </w:rPr>
        <w:t xml:space="preserve">A </w:t>
      </w:r>
      <w:r>
        <w:rPr>
          <w:rFonts w:cs="Calibri"/>
        </w:rPr>
        <w:t>graduation</w:t>
      </w:r>
      <w:r w:rsidR="003B5A18">
        <w:rPr>
          <w:rFonts w:cs="Calibri"/>
        </w:rPr>
        <w:t xml:space="preserve"> </w:t>
      </w:r>
      <w:r w:rsidR="00E16D13">
        <w:rPr>
          <w:rFonts w:cs="Calibri"/>
        </w:rPr>
        <w:t>thesis</w:t>
      </w:r>
      <w:r w:rsidR="003B5A18">
        <w:rPr>
          <w:rFonts w:cs="Calibri"/>
        </w:rPr>
        <w:t xml:space="preserve"> </w:t>
      </w:r>
      <w:r w:rsidRPr="00E14B65">
        <w:rPr>
          <w:rFonts w:cs="Calibri"/>
        </w:rPr>
        <w:t>submitted by</w:t>
      </w:r>
      <w:r>
        <w:rPr>
          <w:rFonts w:cs="Calibri"/>
        </w:rPr>
        <w:t xml:space="preserve"> </w:t>
      </w:r>
      <w:r w:rsidRPr="007B0F03">
        <w:rPr>
          <w:rFonts w:cs="Calibri"/>
        </w:rPr>
        <w:t>_____________________</w:t>
      </w:r>
      <w:r>
        <w:rPr>
          <w:rFonts w:cs="Calibri"/>
        </w:rPr>
        <w:t xml:space="preserve">, </w:t>
      </w:r>
      <w:r w:rsidRPr="007B0F03">
        <w:rPr>
          <w:rFonts w:cs="Calibri"/>
        </w:rPr>
        <w:t>_____________________</w:t>
      </w:r>
      <w:r>
        <w:rPr>
          <w:rFonts w:cs="Calibri"/>
        </w:rPr>
        <w:t>,</w:t>
      </w:r>
      <w:r w:rsidRPr="005D0FB7">
        <w:rPr>
          <w:rFonts w:cs="Calibri"/>
        </w:rPr>
        <w:t xml:space="preserve"> </w:t>
      </w:r>
      <w:r w:rsidRPr="007B0F03">
        <w:rPr>
          <w:rFonts w:cs="Calibri"/>
        </w:rPr>
        <w:t>_____________________</w:t>
      </w:r>
      <w:r>
        <w:rPr>
          <w:rFonts w:cs="Calibri"/>
        </w:rPr>
        <w:t xml:space="preserve"> </w:t>
      </w:r>
      <w:r w:rsidRPr="00756285">
        <w:rPr>
          <w:rFonts w:cs="Calibri"/>
          <w:highlight w:val="yellow"/>
        </w:rPr>
        <w:t>(student</w:t>
      </w:r>
      <w:r w:rsidR="00756285">
        <w:rPr>
          <w:rFonts w:cs="Calibri"/>
          <w:highlight w:val="yellow"/>
        </w:rPr>
        <w:t xml:space="preserve"> name</w:t>
      </w:r>
      <w:r w:rsidRPr="00756285">
        <w:rPr>
          <w:rFonts w:cs="Calibri"/>
          <w:highlight w:val="yellow"/>
        </w:rPr>
        <w:t>s)</w:t>
      </w:r>
      <w:r>
        <w:rPr>
          <w:rFonts w:cs="Calibri"/>
        </w:rPr>
        <w:t xml:space="preserve"> </w:t>
      </w:r>
      <w:r w:rsidRPr="00E14B65">
        <w:rPr>
          <w:rFonts w:cs="Calibri"/>
        </w:rPr>
        <w:t xml:space="preserve">in partial fulfillment of the requirements for the degree of </w:t>
      </w:r>
      <w:r>
        <w:rPr>
          <w:rFonts w:cs="Calibri"/>
        </w:rPr>
        <w:t xml:space="preserve">bachelor </w:t>
      </w:r>
      <w:r w:rsidRPr="00E14B65">
        <w:rPr>
          <w:rFonts w:cs="Calibri"/>
        </w:rPr>
        <w:t>is</w:t>
      </w:r>
      <w:r w:rsidR="008607B7">
        <w:rPr>
          <w:rFonts w:cs="Calibri"/>
        </w:rPr>
        <w:t xml:space="preserve"> approved by the committee on </w:t>
      </w:r>
      <w:proofErr w:type="gramStart"/>
      <w:r w:rsidR="008607B7" w:rsidRPr="00232F48">
        <w:rPr>
          <w:rFonts w:cs="Calibri"/>
          <w:highlight w:val="yellow"/>
        </w:rPr>
        <w:t>XX</w:t>
      </w:r>
      <w:r w:rsidRPr="00232F48">
        <w:rPr>
          <w:rFonts w:cs="Calibri"/>
          <w:highlight w:val="yellow"/>
        </w:rPr>
        <w:t>.</w:t>
      </w:r>
      <w:r w:rsidR="008607B7" w:rsidRPr="00232F48">
        <w:rPr>
          <w:rFonts w:cs="Calibri"/>
          <w:highlight w:val="yellow"/>
        </w:rPr>
        <w:t>XX</w:t>
      </w:r>
      <w:proofErr w:type="gramEnd"/>
      <w:r w:rsidRPr="00232F48">
        <w:rPr>
          <w:rFonts w:cs="Calibri"/>
          <w:highlight w:val="yellow"/>
        </w:rPr>
        <w:t>.20</w:t>
      </w:r>
      <w:r w:rsidR="00C51655" w:rsidRPr="00232F48">
        <w:rPr>
          <w:rFonts w:cs="Calibri"/>
          <w:highlight w:val="yellow"/>
        </w:rPr>
        <w:t>2</w:t>
      </w:r>
      <w:r w:rsidR="00DA09DA">
        <w:rPr>
          <w:rFonts w:cs="Calibri"/>
          <w:highlight w:val="yellow"/>
        </w:rPr>
        <w:t>X</w:t>
      </w:r>
      <w:r w:rsidRPr="00E14B65">
        <w:rPr>
          <w:rFonts w:cs="Calibri"/>
        </w:rPr>
        <w:t xml:space="preserve"> in Department of </w:t>
      </w:r>
      <w:r w:rsidR="008607B7">
        <w:rPr>
          <w:rFonts w:cs="Calibri"/>
        </w:rPr>
        <w:t>Aviation Electrics and Electronics</w:t>
      </w:r>
      <w:r w:rsidRPr="00E14B65">
        <w:rPr>
          <w:rFonts w:cs="Calibri"/>
        </w:rPr>
        <w:t xml:space="preserve">, </w:t>
      </w:r>
      <w:r w:rsidR="00097774">
        <w:rPr>
          <w:rFonts w:cs="Calibri"/>
        </w:rPr>
        <w:t xml:space="preserve">Faculty of </w:t>
      </w:r>
      <w:r w:rsidR="008607B7">
        <w:rPr>
          <w:rFonts w:cs="Calibri"/>
        </w:rPr>
        <w:t>Applied Sciences</w:t>
      </w:r>
      <w:r w:rsidRPr="00E14B65">
        <w:rPr>
          <w:rFonts w:cs="Calibri"/>
        </w:rPr>
        <w:t>.</w:t>
      </w:r>
    </w:p>
    <w:p w14:paraId="548ACF4D" w14:textId="77777777" w:rsidR="005D19B3" w:rsidRPr="007B0F03" w:rsidRDefault="005D19B3" w:rsidP="005D19B3">
      <w:pPr>
        <w:pStyle w:val="nsayfalarmetinstili"/>
        <w:rPr>
          <w:rFonts w:cs="Calibri"/>
        </w:rPr>
      </w:pPr>
    </w:p>
    <w:p w14:paraId="6C3FAE30" w14:textId="77777777" w:rsidR="005D19B3" w:rsidRPr="007B0F03" w:rsidRDefault="005D19B3" w:rsidP="005D19B3">
      <w:pPr>
        <w:pStyle w:val="nsayfalarmetinstili"/>
        <w:rPr>
          <w:rFonts w:cs="Calibri"/>
        </w:rPr>
      </w:pPr>
    </w:p>
    <w:p w14:paraId="620A52E2" w14:textId="2AFCF9E5" w:rsidR="005D19B3" w:rsidRDefault="008C17B7" w:rsidP="005D19B3">
      <w:pPr>
        <w:pStyle w:val="nsayfalarmetinstili"/>
        <w:rPr>
          <w:rFonts w:cs="Calibri"/>
          <w:b/>
        </w:rPr>
      </w:pPr>
      <w:r>
        <w:rPr>
          <w:rFonts w:cs="Calibri"/>
          <w:b/>
        </w:rPr>
        <w:t>Examining Committee</w:t>
      </w:r>
    </w:p>
    <w:p w14:paraId="411A9439" w14:textId="77777777" w:rsidR="005D19B3" w:rsidRPr="007B0F03" w:rsidRDefault="005D19B3" w:rsidP="005D19B3">
      <w:pPr>
        <w:pStyle w:val="nsayfalarmetinstili"/>
        <w:rPr>
          <w:rFonts w:cs="Calibri"/>
          <w:b/>
        </w:rPr>
      </w:pPr>
    </w:p>
    <w:p w14:paraId="33B52CAB" w14:textId="69DEAFFE" w:rsidR="005D19B3" w:rsidRPr="007B0F03" w:rsidRDefault="008607B7" w:rsidP="005D19B3">
      <w:pPr>
        <w:pStyle w:val="nsayfalarmetinstili"/>
        <w:rPr>
          <w:rFonts w:cs="Calibri"/>
        </w:rPr>
      </w:pPr>
      <w:r>
        <w:rPr>
          <w:rFonts w:cs="Calibri"/>
        </w:rPr>
        <w:t>Assoc</w:t>
      </w:r>
      <w:r w:rsidR="005D19B3" w:rsidRPr="008F1DCB">
        <w:rPr>
          <w:rFonts w:cs="Calibri"/>
        </w:rPr>
        <w:t xml:space="preserve">. </w:t>
      </w:r>
      <w:r>
        <w:rPr>
          <w:rFonts w:cs="Calibri"/>
        </w:rPr>
        <w:t>Prof</w:t>
      </w:r>
      <w:r w:rsidR="005D19B3" w:rsidRPr="008F1DCB">
        <w:rPr>
          <w:rFonts w:cs="Calibri"/>
        </w:rPr>
        <w:t xml:space="preserve">. </w:t>
      </w:r>
      <w:r>
        <w:rPr>
          <w:rFonts w:cs="Calibri"/>
        </w:rPr>
        <w:t>Ufuk SAKARYA</w:t>
      </w:r>
      <w:r w:rsidR="005D19B3" w:rsidRPr="007B0F03">
        <w:rPr>
          <w:rFonts w:cs="Calibri"/>
        </w:rPr>
        <w:t xml:space="preserve"> </w:t>
      </w:r>
      <w:r w:rsidR="005D19B3" w:rsidRPr="007B0F03">
        <w:rPr>
          <w:rFonts w:cs="Calibri"/>
          <w:highlight w:val="yellow"/>
        </w:rPr>
        <w:t>(</w:t>
      </w:r>
      <w:r w:rsidR="008C17B7">
        <w:rPr>
          <w:rFonts w:cs="Calibri"/>
          <w:highlight w:val="yellow"/>
        </w:rPr>
        <w:t>advisor</w:t>
      </w:r>
      <w:r w:rsidR="005D19B3" w:rsidRPr="007B0F03">
        <w:rPr>
          <w:rFonts w:cs="Calibri"/>
          <w:highlight w:val="yellow"/>
        </w:rPr>
        <w:t>)</w:t>
      </w:r>
    </w:p>
    <w:p w14:paraId="487F6D6B" w14:textId="31E39A0D" w:rsidR="005D19B3" w:rsidRPr="007B0F03" w:rsidRDefault="005D19B3" w:rsidP="005D19B3">
      <w:pPr>
        <w:pStyle w:val="nsayfalarmetinstili"/>
        <w:rPr>
          <w:rFonts w:cs="Calibri"/>
        </w:rPr>
      </w:pPr>
      <w:r w:rsidRPr="007B0F03">
        <w:rPr>
          <w:rFonts w:cs="Calibri"/>
        </w:rPr>
        <w:t>Y</w:t>
      </w:r>
      <w:r w:rsidR="008A0103">
        <w:rPr>
          <w:rFonts w:cs="Calibri"/>
        </w:rPr>
        <w:t>ildi</w:t>
      </w:r>
      <w:r w:rsidRPr="007B0F03">
        <w:rPr>
          <w:rFonts w:cs="Calibri"/>
        </w:rPr>
        <w:t>z Te</w:t>
      </w:r>
      <w:r w:rsidR="008C17B7">
        <w:rPr>
          <w:rFonts w:cs="Calibri"/>
        </w:rPr>
        <w:t>chnical</w:t>
      </w:r>
      <w:r w:rsidRPr="007B0F03">
        <w:rPr>
          <w:rFonts w:cs="Calibri"/>
        </w:rPr>
        <w:t xml:space="preserve"> </w:t>
      </w:r>
      <w:r w:rsidR="008C17B7">
        <w:rPr>
          <w:rFonts w:cs="Calibri"/>
        </w:rPr>
        <w:t>U</w:t>
      </w:r>
      <w:r w:rsidRPr="007B0F03">
        <w:rPr>
          <w:rFonts w:cs="Calibri"/>
        </w:rPr>
        <w:t>niversit</w:t>
      </w:r>
      <w:r w:rsidR="008C17B7">
        <w:rPr>
          <w:rFonts w:cs="Calibri"/>
        </w:rPr>
        <w:t>y</w:t>
      </w:r>
      <w:r w:rsidRPr="007B0F03">
        <w:rPr>
          <w:rFonts w:cs="Calibri"/>
        </w:rPr>
        <w:t xml:space="preserve">                                                            _____________________</w:t>
      </w:r>
    </w:p>
    <w:p w14:paraId="5B957EC8" w14:textId="77777777" w:rsidR="005D19B3" w:rsidRPr="007B0F03" w:rsidRDefault="005D19B3" w:rsidP="005D19B3">
      <w:pPr>
        <w:pStyle w:val="nsayfalarmetinstili"/>
        <w:rPr>
          <w:rFonts w:cs="Calibri"/>
        </w:rPr>
      </w:pPr>
    </w:p>
    <w:p w14:paraId="112DA17D" w14:textId="2FDC7014" w:rsidR="005D19B3" w:rsidRPr="007B0F03" w:rsidRDefault="008607B7" w:rsidP="005D19B3">
      <w:pPr>
        <w:pStyle w:val="nsayfalarmetinstili"/>
        <w:rPr>
          <w:rFonts w:cs="Calibri"/>
        </w:rPr>
      </w:pPr>
      <w:r>
        <w:rPr>
          <w:rFonts w:cs="Calibri"/>
        </w:rPr>
        <w:t>Assoc</w:t>
      </w:r>
      <w:r w:rsidRPr="008F1DCB">
        <w:rPr>
          <w:rFonts w:cs="Calibri"/>
        </w:rPr>
        <w:t xml:space="preserve">. </w:t>
      </w:r>
      <w:r>
        <w:rPr>
          <w:rFonts w:cs="Calibri"/>
        </w:rPr>
        <w:t>Prof</w:t>
      </w:r>
      <w:r w:rsidRPr="008F1DCB">
        <w:rPr>
          <w:rFonts w:cs="Calibri"/>
        </w:rPr>
        <w:t>.</w:t>
      </w:r>
      <w:r w:rsidR="00133583" w:rsidRPr="008F1DCB">
        <w:rPr>
          <w:rFonts w:cs="Calibri"/>
        </w:rPr>
        <w:t xml:space="preserve"> </w:t>
      </w:r>
      <w:r>
        <w:rPr>
          <w:rFonts w:cs="Calibri"/>
        </w:rPr>
        <w:t xml:space="preserve">Peyman MAHOUTİ </w:t>
      </w:r>
      <w:r w:rsidR="005D19B3" w:rsidRPr="007B0F03">
        <w:rPr>
          <w:rFonts w:cs="Calibri"/>
          <w:highlight w:val="yellow"/>
        </w:rPr>
        <w:t>(</w:t>
      </w:r>
      <w:r w:rsidR="008C17B7">
        <w:rPr>
          <w:rFonts w:cs="Calibri"/>
          <w:highlight w:val="yellow"/>
        </w:rPr>
        <w:t>examining committee member1</w:t>
      </w:r>
      <w:r w:rsidR="005D19B3" w:rsidRPr="007B0F03">
        <w:rPr>
          <w:rFonts w:cs="Calibri"/>
          <w:highlight w:val="yellow"/>
        </w:rPr>
        <w:t>)</w:t>
      </w:r>
    </w:p>
    <w:p w14:paraId="1E99024B" w14:textId="01DEF6DE" w:rsidR="005D19B3" w:rsidRPr="007B0F03" w:rsidRDefault="008A0103" w:rsidP="005D19B3">
      <w:pPr>
        <w:pStyle w:val="nsayfalarmetinstili"/>
        <w:rPr>
          <w:rFonts w:cs="Calibri"/>
        </w:rPr>
      </w:pPr>
      <w:r>
        <w:rPr>
          <w:rFonts w:cs="Calibri"/>
        </w:rPr>
        <w:t>Yildi</w:t>
      </w:r>
      <w:r w:rsidR="00DE01A7" w:rsidRPr="007B0F03">
        <w:rPr>
          <w:rFonts w:cs="Calibri"/>
        </w:rPr>
        <w:t xml:space="preserve">z </w:t>
      </w:r>
      <w:r w:rsidR="008C17B7" w:rsidRPr="007B0F03">
        <w:rPr>
          <w:rFonts w:cs="Calibri"/>
        </w:rPr>
        <w:t>Te</w:t>
      </w:r>
      <w:r w:rsidR="008C17B7">
        <w:rPr>
          <w:rFonts w:cs="Calibri"/>
        </w:rPr>
        <w:t>chnical</w:t>
      </w:r>
      <w:r w:rsidR="008C17B7" w:rsidRPr="007B0F03">
        <w:rPr>
          <w:rFonts w:cs="Calibri"/>
        </w:rPr>
        <w:t xml:space="preserve"> </w:t>
      </w:r>
      <w:r w:rsidR="008C17B7">
        <w:rPr>
          <w:rFonts w:cs="Calibri"/>
        </w:rPr>
        <w:t>U</w:t>
      </w:r>
      <w:r w:rsidR="008C17B7" w:rsidRPr="007B0F03">
        <w:rPr>
          <w:rFonts w:cs="Calibri"/>
        </w:rPr>
        <w:t>niversit</w:t>
      </w:r>
      <w:r w:rsidR="008C17B7">
        <w:rPr>
          <w:rFonts w:cs="Calibri"/>
        </w:rPr>
        <w:t>y</w:t>
      </w:r>
      <w:r w:rsidR="008C17B7" w:rsidRPr="007B0F03">
        <w:rPr>
          <w:rFonts w:cs="Calibri"/>
        </w:rPr>
        <w:t xml:space="preserve">                                                            </w:t>
      </w:r>
      <w:r w:rsidR="005D19B3" w:rsidRPr="007B0F03">
        <w:rPr>
          <w:rFonts w:cs="Calibri"/>
        </w:rPr>
        <w:t>_____________________</w:t>
      </w:r>
    </w:p>
    <w:p w14:paraId="6EF9AE77" w14:textId="77777777" w:rsidR="005D19B3" w:rsidRPr="007B0F03" w:rsidRDefault="005D19B3" w:rsidP="005D19B3">
      <w:pPr>
        <w:pStyle w:val="nsayfalarmetinstili"/>
        <w:rPr>
          <w:rFonts w:cs="Calibri"/>
        </w:rPr>
      </w:pPr>
    </w:p>
    <w:p w14:paraId="7BA70669" w14:textId="3CBA4ED9" w:rsidR="005D19B3" w:rsidRPr="007B0F03" w:rsidRDefault="008607B7" w:rsidP="005D19B3">
      <w:pPr>
        <w:pStyle w:val="nsayfalarmetinstili"/>
        <w:rPr>
          <w:rFonts w:cs="Calibri"/>
        </w:rPr>
      </w:pPr>
      <w:r>
        <w:rPr>
          <w:rFonts w:cs="Calibri"/>
        </w:rPr>
        <w:t>Asst</w:t>
      </w:r>
      <w:r w:rsidR="00133583" w:rsidRPr="008F1DCB">
        <w:rPr>
          <w:rFonts w:cs="Calibri"/>
        </w:rPr>
        <w:t xml:space="preserve">. </w:t>
      </w:r>
      <w:r>
        <w:rPr>
          <w:rFonts w:cs="Calibri"/>
        </w:rPr>
        <w:t>Prof. Mumin Tolga EMİRLER</w:t>
      </w:r>
      <w:r w:rsidR="00C76E04" w:rsidRPr="007B0F03">
        <w:rPr>
          <w:rFonts w:cs="Calibri"/>
        </w:rPr>
        <w:t xml:space="preserve"> </w:t>
      </w:r>
      <w:r w:rsidR="005D19B3" w:rsidRPr="007B0F03">
        <w:rPr>
          <w:rFonts w:cs="Calibri"/>
          <w:highlight w:val="yellow"/>
        </w:rPr>
        <w:t>(</w:t>
      </w:r>
      <w:r w:rsidR="008C17B7">
        <w:rPr>
          <w:rFonts w:cs="Calibri"/>
          <w:highlight w:val="yellow"/>
        </w:rPr>
        <w:t>examining committee member2</w:t>
      </w:r>
      <w:r w:rsidR="005D19B3" w:rsidRPr="007B0F03">
        <w:rPr>
          <w:rFonts w:cs="Calibri"/>
          <w:highlight w:val="yellow"/>
        </w:rPr>
        <w:t>)</w:t>
      </w:r>
    </w:p>
    <w:p w14:paraId="51ADDBA9" w14:textId="21602F98" w:rsidR="005D19B3" w:rsidRDefault="008A0103" w:rsidP="005D19B3">
      <w:pPr>
        <w:pStyle w:val="nsayfalarmetinstili"/>
        <w:rPr>
          <w:rFonts w:cs="Calibri"/>
        </w:rPr>
      </w:pPr>
      <w:r>
        <w:rPr>
          <w:rFonts w:cs="Calibri"/>
        </w:rPr>
        <w:t>Yildi</w:t>
      </w:r>
      <w:r w:rsidR="005D19B3" w:rsidRPr="007B0F03">
        <w:rPr>
          <w:rFonts w:cs="Calibri"/>
        </w:rPr>
        <w:t xml:space="preserve">z </w:t>
      </w:r>
      <w:r w:rsidR="008C17B7" w:rsidRPr="007B0F03">
        <w:rPr>
          <w:rFonts w:cs="Calibri"/>
        </w:rPr>
        <w:t>Te</w:t>
      </w:r>
      <w:r w:rsidR="008C17B7">
        <w:rPr>
          <w:rFonts w:cs="Calibri"/>
        </w:rPr>
        <w:t>chnical</w:t>
      </w:r>
      <w:r w:rsidR="008C17B7" w:rsidRPr="007B0F03">
        <w:rPr>
          <w:rFonts w:cs="Calibri"/>
        </w:rPr>
        <w:t xml:space="preserve"> </w:t>
      </w:r>
      <w:r w:rsidR="008C17B7">
        <w:rPr>
          <w:rFonts w:cs="Calibri"/>
        </w:rPr>
        <w:t>U</w:t>
      </w:r>
      <w:r w:rsidR="008C17B7" w:rsidRPr="007B0F03">
        <w:rPr>
          <w:rFonts w:cs="Calibri"/>
        </w:rPr>
        <w:t>niversit</w:t>
      </w:r>
      <w:r w:rsidR="008C17B7">
        <w:rPr>
          <w:rFonts w:cs="Calibri"/>
        </w:rPr>
        <w:t>y</w:t>
      </w:r>
      <w:r w:rsidR="008C17B7" w:rsidRPr="007B0F03">
        <w:rPr>
          <w:rFonts w:cs="Calibri"/>
        </w:rPr>
        <w:t xml:space="preserve">                                                            </w:t>
      </w:r>
      <w:r w:rsidR="005D19B3" w:rsidRPr="007B0F03">
        <w:rPr>
          <w:rFonts w:cs="Calibri"/>
        </w:rPr>
        <w:t>_____________________</w:t>
      </w:r>
    </w:p>
    <w:p w14:paraId="56CE8BB0" w14:textId="78926EF1" w:rsidR="005D19B3" w:rsidRDefault="005D19B3" w:rsidP="005D19B3">
      <w:pPr>
        <w:pStyle w:val="nsayfalarmetinstili"/>
        <w:rPr>
          <w:rFonts w:cs="Calibri"/>
        </w:rPr>
      </w:pPr>
    </w:p>
    <w:p w14:paraId="24B71B2C" w14:textId="1F9A3822" w:rsidR="00C76E04" w:rsidRDefault="00C76E04" w:rsidP="005D19B3">
      <w:pPr>
        <w:pStyle w:val="nsayfalarmetinstili"/>
        <w:rPr>
          <w:rFonts w:cs="Calibri"/>
        </w:rPr>
      </w:pPr>
    </w:p>
    <w:p w14:paraId="7A683F53" w14:textId="0C523E3A" w:rsidR="00C76E04" w:rsidRDefault="00C76E04" w:rsidP="005D19B3">
      <w:pPr>
        <w:pStyle w:val="nsayfalarmetinstili"/>
        <w:rPr>
          <w:rFonts w:cs="Calibri"/>
        </w:rPr>
      </w:pPr>
    </w:p>
    <w:p w14:paraId="4A2A0046" w14:textId="48596907" w:rsidR="00C76E04" w:rsidRDefault="00C76E04" w:rsidP="005D19B3">
      <w:pPr>
        <w:pStyle w:val="nsayfalarmetinstili"/>
        <w:rPr>
          <w:rFonts w:cs="Calibri"/>
        </w:rPr>
      </w:pPr>
    </w:p>
    <w:p w14:paraId="291F0517" w14:textId="6E828F90" w:rsidR="00C76E04" w:rsidRDefault="00C76E04" w:rsidP="005D19B3">
      <w:pPr>
        <w:pStyle w:val="nsayfalarmetinstili"/>
        <w:rPr>
          <w:rFonts w:cs="Calibri"/>
        </w:rPr>
      </w:pPr>
    </w:p>
    <w:p w14:paraId="21CA6D71" w14:textId="6DD551B4" w:rsidR="00162EF9" w:rsidRDefault="00162EF9" w:rsidP="005D19B3">
      <w:pPr>
        <w:pStyle w:val="nsayfalarmetinstili"/>
        <w:rPr>
          <w:rFonts w:cs="Calibri"/>
        </w:rPr>
      </w:pPr>
    </w:p>
    <w:p w14:paraId="2BAC5570" w14:textId="0D5664A9" w:rsidR="00162EF9" w:rsidRDefault="00162EF9" w:rsidP="005D19B3">
      <w:pPr>
        <w:pStyle w:val="nsayfalarmetinstili"/>
        <w:rPr>
          <w:rFonts w:cs="Calibri"/>
        </w:rPr>
      </w:pPr>
    </w:p>
    <w:p w14:paraId="466058FF" w14:textId="77777777" w:rsidR="00162EF9" w:rsidRDefault="00162EF9" w:rsidP="005D19B3">
      <w:pPr>
        <w:pStyle w:val="nsayfalarmetinstili"/>
        <w:rPr>
          <w:rFonts w:cs="Calibri"/>
        </w:rPr>
      </w:pPr>
    </w:p>
    <w:p w14:paraId="439F1801" w14:textId="77777777" w:rsidR="00C76E04" w:rsidRDefault="00C76E04" w:rsidP="005D19B3">
      <w:pPr>
        <w:pStyle w:val="nsayfalarmetinstili"/>
        <w:rPr>
          <w:rFonts w:cs="Calibri"/>
        </w:rPr>
      </w:pPr>
    </w:p>
    <w:p w14:paraId="50BA5CB6" w14:textId="77777777" w:rsidR="00C76E04" w:rsidRDefault="00C76E04" w:rsidP="005D19B3">
      <w:pPr>
        <w:pStyle w:val="nsayfalarmetinstili"/>
        <w:rPr>
          <w:rFonts w:cs="Calibri"/>
        </w:rPr>
      </w:pPr>
    </w:p>
    <w:p w14:paraId="161E33B6" w14:textId="78FF97E7" w:rsidR="00FD04F0" w:rsidRDefault="0005488B" w:rsidP="005D19B3">
      <w:pPr>
        <w:pStyle w:val="nsayfalarmetinstili"/>
        <w:tabs>
          <w:tab w:val="left" w:pos="0"/>
        </w:tabs>
        <w:rPr>
          <w:rFonts w:cs="Calibri"/>
        </w:rPr>
      </w:pPr>
      <w:r w:rsidRPr="0005488B">
        <w:t xml:space="preserve">This </w:t>
      </w:r>
      <w:r>
        <w:t>project</w:t>
      </w:r>
      <w:r w:rsidRPr="0005488B">
        <w:t xml:space="preserve"> is supported by TÜBİTAK BİDEB </w:t>
      </w:r>
      <w:r w:rsidRPr="008F1DCB">
        <w:rPr>
          <w:rFonts w:cs="Arial"/>
          <w:sz w:val="18"/>
          <w:szCs w:val="18"/>
        </w:rPr>
        <w:fldChar w:fldCharType="begin">
          <w:ffData>
            <w:name w:val="Check1"/>
            <w:enabled/>
            <w:calcOnExit w:val="0"/>
            <w:checkBox>
              <w:size w:val="20"/>
              <w:default w:val="0"/>
            </w:checkBox>
          </w:ffData>
        </w:fldChar>
      </w:r>
      <w:r w:rsidRPr="008F1DCB">
        <w:instrText xml:space="preserve"> FORMCHECKBOX </w:instrText>
      </w:r>
      <w:r w:rsidR="00106FD2">
        <w:rPr>
          <w:rFonts w:cs="Arial"/>
          <w:sz w:val="18"/>
          <w:szCs w:val="18"/>
        </w:rPr>
      </w:r>
      <w:r w:rsidR="00106FD2">
        <w:rPr>
          <w:rFonts w:cs="Arial"/>
          <w:sz w:val="18"/>
          <w:szCs w:val="18"/>
        </w:rPr>
        <w:fldChar w:fldCharType="separate"/>
      </w:r>
      <w:r w:rsidRPr="008F1DCB">
        <w:rPr>
          <w:rFonts w:cs="Arial"/>
          <w:sz w:val="18"/>
          <w:szCs w:val="18"/>
        </w:rPr>
        <w:fldChar w:fldCharType="end"/>
      </w:r>
      <w:r w:rsidRPr="008F1DCB">
        <w:rPr>
          <w:rFonts w:cs="Calibri"/>
        </w:rPr>
        <w:t xml:space="preserve">2209A / </w:t>
      </w:r>
      <w:r w:rsidRPr="008F1DCB">
        <w:rPr>
          <w:rFonts w:cs="Arial"/>
          <w:sz w:val="18"/>
          <w:szCs w:val="18"/>
        </w:rPr>
        <w:fldChar w:fldCharType="begin">
          <w:ffData>
            <w:name w:val="Check1"/>
            <w:enabled/>
            <w:calcOnExit w:val="0"/>
            <w:checkBox>
              <w:size w:val="20"/>
              <w:default w:val="0"/>
            </w:checkBox>
          </w:ffData>
        </w:fldChar>
      </w:r>
      <w:r w:rsidRPr="008F1DCB">
        <w:instrText xml:space="preserve"> FORMCHECKBOX </w:instrText>
      </w:r>
      <w:r w:rsidR="00106FD2">
        <w:rPr>
          <w:rFonts w:cs="Arial"/>
          <w:sz w:val="18"/>
          <w:szCs w:val="18"/>
        </w:rPr>
      </w:r>
      <w:r w:rsidR="00106FD2">
        <w:rPr>
          <w:rFonts w:cs="Arial"/>
          <w:sz w:val="18"/>
          <w:szCs w:val="18"/>
        </w:rPr>
        <w:fldChar w:fldCharType="separate"/>
      </w:r>
      <w:r w:rsidRPr="008F1DCB">
        <w:rPr>
          <w:rFonts w:cs="Arial"/>
          <w:sz w:val="18"/>
          <w:szCs w:val="18"/>
        </w:rPr>
        <w:fldChar w:fldCharType="end"/>
      </w:r>
      <w:r w:rsidRPr="008F1DCB">
        <w:rPr>
          <w:rFonts w:cs="Calibri"/>
        </w:rPr>
        <w:t>2209B</w:t>
      </w:r>
      <w:r w:rsidRPr="0005488B">
        <w:t xml:space="preserve">. </w:t>
      </w:r>
      <w:r w:rsidRPr="0005488B">
        <w:rPr>
          <w:highlight w:val="yellow"/>
        </w:rPr>
        <w:t>(This part will be filled only for projects that have received support from TUBITAK.)</w:t>
      </w:r>
      <w:r w:rsidR="005D19B3">
        <w:tab/>
      </w:r>
    </w:p>
    <w:p w14:paraId="55A02751" w14:textId="77777777" w:rsidR="0051525C" w:rsidRDefault="0051525C" w:rsidP="005D19B3">
      <w:pPr>
        <w:pStyle w:val="nsayfalarmetinstili"/>
        <w:tabs>
          <w:tab w:val="left" w:pos="0"/>
        </w:tabs>
        <w:rPr>
          <w:rFonts w:cs="Calibri"/>
        </w:rPr>
      </w:pPr>
    </w:p>
    <w:p w14:paraId="4F767D34" w14:textId="556CF7C1" w:rsidR="003A2134" w:rsidRDefault="003A2134" w:rsidP="003A2134">
      <w:pPr>
        <w:jc w:val="both"/>
      </w:pPr>
      <w:r>
        <w:lastRenderedPageBreak/>
        <w:t xml:space="preserve">I hereby declare that I have obtained the required legal permissions during </w:t>
      </w:r>
      <w:proofErr w:type="gramStart"/>
      <w:r>
        <w:t>data</w:t>
      </w:r>
      <w:proofErr w:type="gramEnd"/>
      <w:r>
        <w:t xml:space="preserve"> collection and exploitation procedures, that I have made the in-text citations and cited the references properly, that I haven’t falsified and/or fabricated research data and results of the study and that I have abided by the principles of the scientific research and ethics during my graduation </w:t>
      </w:r>
      <w:r w:rsidR="00E16D13">
        <w:t>thesis</w:t>
      </w:r>
      <w:r>
        <w:t xml:space="preserve"> under the title of </w:t>
      </w:r>
      <w:r w:rsidR="00232F48" w:rsidRPr="00232F48">
        <w:rPr>
          <w:highlight w:val="yellow"/>
        </w:rPr>
        <w:t xml:space="preserve">Lateral Control </w:t>
      </w:r>
      <w:r w:rsidRPr="00232F48">
        <w:rPr>
          <w:highlight w:val="yellow"/>
        </w:rPr>
        <w:t xml:space="preserve">of </w:t>
      </w:r>
      <w:r w:rsidR="00DA09DA">
        <w:rPr>
          <w:highlight w:val="yellow"/>
        </w:rPr>
        <w:t>a Fixed-Wing Aircraft</w:t>
      </w:r>
      <w:r w:rsidR="002102F1">
        <w:rPr>
          <w:highlight w:val="yellow"/>
        </w:rPr>
        <w:t xml:space="preserve"> </w:t>
      </w:r>
      <w:r w:rsidR="00893136" w:rsidRPr="00893136">
        <w:rPr>
          <w:highlight w:val="yellow"/>
        </w:rPr>
        <w:t xml:space="preserve">(title of graduation </w:t>
      </w:r>
      <w:r w:rsidR="00AB0F0B">
        <w:rPr>
          <w:highlight w:val="yellow"/>
        </w:rPr>
        <w:t>thesis</w:t>
      </w:r>
      <w:r w:rsidR="00893136" w:rsidRPr="00893136">
        <w:rPr>
          <w:highlight w:val="yellow"/>
        </w:rPr>
        <w:t>)</w:t>
      </w:r>
      <w:r>
        <w:t xml:space="preserve"> supervised by my advisor, </w:t>
      </w:r>
      <w:r w:rsidR="002102F1" w:rsidRPr="002102F1">
        <w:rPr>
          <w:highlight w:val="yellow"/>
        </w:rPr>
        <w:t xml:space="preserve">Assoc. Prof. Ufuk SAKARYA </w:t>
      </w:r>
      <w:r w:rsidR="00893136" w:rsidRPr="00893136">
        <w:rPr>
          <w:highlight w:val="yellow"/>
        </w:rPr>
        <w:t>(advisor name)</w:t>
      </w:r>
      <w:r w:rsidRPr="00893136">
        <w:t>.</w:t>
      </w:r>
      <w:r>
        <w:t xml:space="preserve"> In the case of a discovery of false statement, I am to acknowledge any legal consequence.</w:t>
      </w:r>
    </w:p>
    <w:p w14:paraId="2B59D698" w14:textId="77777777" w:rsidR="00232F48" w:rsidRDefault="00232F48" w:rsidP="003A2134">
      <w:pPr>
        <w:jc w:val="both"/>
      </w:pPr>
    </w:p>
    <w:p w14:paraId="0CC0C255" w14:textId="019CA405" w:rsidR="00FD04F0" w:rsidRDefault="002102F1" w:rsidP="00FD04F0">
      <w:pPr>
        <w:jc w:val="right"/>
      </w:pPr>
      <w:r w:rsidRPr="002102F1">
        <w:rPr>
          <w:highlight w:val="yellow"/>
        </w:rPr>
        <w:t>Polat ALDAMAR</w:t>
      </w:r>
      <w:r>
        <w:t xml:space="preserve"> </w:t>
      </w:r>
      <w:r w:rsidR="00FD04F0">
        <w:tab/>
      </w:r>
      <w:r w:rsidR="00893136">
        <w:t>(Student 1)</w:t>
      </w:r>
    </w:p>
    <w:p w14:paraId="59EBF7B1" w14:textId="140772B4" w:rsidR="00FD04F0" w:rsidRDefault="002102F1" w:rsidP="00FD04F0">
      <w:pPr>
        <w:spacing w:line="480" w:lineRule="auto"/>
        <w:ind w:left="5040" w:firstLine="720"/>
        <w:jc w:val="right"/>
      </w:pPr>
      <w:r>
        <w:rPr>
          <w:rFonts w:cs="Cambria"/>
        </w:rPr>
        <w:t>Signature</w:t>
      </w:r>
    </w:p>
    <w:p w14:paraId="1802BE5E" w14:textId="3C4DD77E" w:rsidR="00893136" w:rsidRDefault="00893136" w:rsidP="00FD04F0">
      <w:pPr>
        <w:spacing w:line="480" w:lineRule="auto"/>
        <w:ind w:left="5040" w:firstLine="720"/>
        <w:jc w:val="right"/>
      </w:pPr>
    </w:p>
    <w:p w14:paraId="64772004" w14:textId="0FBAAE6B" w:rsidR="00893136" w:rsidRDefault="002102F1" w:rsidP="00893136">
      <w:pPr>
        <w:jc w:val="right"/>
      </w:pPr>
      <w:r w:rsidRPr="002102F1">
        <w:rPr>
          <w:highlight w:val="yellow"/>
        </w:rPr>
        <w:t>Polat ALDAMAR</w:t>
      </w:r>
      <w:r>
        <w:t xml:space="preserve"> </w:t>
      </w:r>
      <w:r w:rsidR="00893136">
        <w:tab/>
        <w:t>(Student 2)</w:t>
      </w:r>
    </w:p>
    <w:p w14:paraId="49142F04" w14:textId="795111CF" w:rsidR="00893136" w:rsidRDefault="002102F1" w:rsidP="00893136">
      <w:pPr>
        <w:spacing w:line="480" w:lineRule="auto"/>
        <w:ind w:left="5040" w:firstLine="720"/>
        <w:jc w:val="right"/>
      </w:pPr>
      <w:r>
        <w:rPr>
          <w:rFonts w:cs="Cambria"/>
        </w:rPr>
        <w:t>Signature</w:t>
      </w:r>
    </w:p>
    <w:p w14:paraId="4BFA693D" w14:textId="77777777" w:rsidR="00893136" w:rsidRDefault="00893136" w:rsidP="00893136">
      <w:pPr>
        <w:spacing w:line="480" w:lineRule="auto"/>
        <w:ind w:left="5040" w:firstLine="720"/>
        <w:jc w:val="right"/>
      </w:pPr>
    </w:p>
    <w:p w14:paraId="2FB1D51C" w14:textId="65C0FC02" w:rsidR="00893136" w:rsidRDefault="002102F1" w:rsidP="00893136">
      <w:pPr>
        <w:jc w:val="right"/>
      </w:pPr>
      <w:r w:rsidRPr="002102F1">
        <w:rPr>
          <w:highlight w:val="yellow"/>
        </w:rPr>
        <w:t>Polat ALDAMAR</w:t>
      </w:r>
      <w:r>
        <w:t xml:space="preserve"> </w:t>
      </w:r>
      <w:r w:rsidR="00893136">
        <w:tab/>
        <w:t>(Student 3)</w:t>
      </w:r>
    </w:p>
    <w:p w14:paraId="54494FCA" w14:textId="2C872B0D" w:rsidR="00893136" w:rsidRDefault="002102F1" w:rsidP="00893136">
      <w:pPr>
        <w:spacing w:line="480" w:lineRule="auto"/>
        <w:ind w:left="5040" w:firstLine="720"/>
        <w:jc w:val="right"/>
      </w:pPr>
      <w:r>
        <w:rPr>
          <w:rFonts w:cs="Cambria"/>
        </w:rPr>
        <w:t>Signature</w:t>
      </w:r>
    </w:p>
    <w:p w14:paraId="4C6A93B8" w14:textId="77777777" w:rsidR="00893136" w:rsidRDefault="00893136" w:rsidP="00893136">
      <w:pPr>
        <w:spacing w:line="480" w:lineRule="auto"/>
        <w:ind w:left="5040" w:firstLine="720"/>
        <w:jc w:val="right"/>
      </w:pPr>
    </w:p>
    <w:p w14:paraId="1150D139" w14:textId="77777777" w:rsidR="00893136" w:rsidRDefault="00893136" w:rsidP="00FD04F0">
      <w:pPr>
        <w:spacing w:line="480" w:lineRule="auto"/>
        <w:ind w:left="5040" w:firstLine="720"/>
        <w:jc w:val="right"/>
      </w:pPr>
    </w:p>
    <w:p w14:paraId="1F55D677" w14:textId="21A0F694" w:rsidR="00622577" w:rsidRDefault="00622577" w:rsidP="00FD04F0">
      <w:pPr>
        <w:spacing w:line="480" w:lineRule="auto"/>
        <w:ind w:left="5040" w:firstLine="720"/>
        <w:jc w:val="right"/>
      </w:pPr>
    </w:p>
    <w:p w14:paraId="37204BAE" w14:textId="46CCE98C" w:rsidR="00622577" w:rsidRDefault="00622577" w:rsidP="00FD04F0">
      <w:pPr>
        <w:spacing w:line="480" w:lineRule="auto"/>
        <w:ind w:left="5040" w:firstLine="720"/>
        <w:jc w:val="right"/>
      </w:pPr>
    </w:p>
    <w:p w14:paraId="3E286970" w14:textId="12E47819" w:rsidR="00622577" w:rsidRDefault="00622577" w:rsidP="00FD04F0">
      <w:pPr>
        <w:spacing w:line="480" w:lineRule="auto"/>
        <w:ind w:left="5040" w:firstLine="720"/>
        <w:jc w:val="right"/>
      </w:pPr>
    </w:p>
    <w:p w14:paraId="61E01FC3" w14:textId="5506D1C6" w:rsidR="00622577" w:rsidRDefault="00622577" w:rsidP="00FD04F0">
      <w:pPr>
        <w:spacing w:line="480" w:lineRule="auto"/>
        <w:ind w:left="5040" w:firstLine="720"/>
        <w:jc w:val="right"/>
      </w:pPr>
    </w:p>
    <w:p w14:paraId="01AA8BE0" w14:textId="2D676C5F" w:rsidR="00622577" w:rsidRDefault="00622577" w:rsidP="00FD04F0">
      <w:pPr>
        <w:spacing w:line="480" w:lineRule="auto"/>
        <w:ind w:left="5040" w:firstLine="720"/>
        <w:jc w:val="right"/>
      </w:pPr>
    </w:p>
    <w:p w14:paraId="73B5356D" w14:textId="602B3917" w:rsidR="00622577" w:rsidRDefault="00622577" w:rsidP="00FD04F0">
      <w:pPr>
        <w:spacing w:line="480" w:lineRule="auto"/>
        <w:ind w:left="5040" w:firstLine="720"/>
        <w:jc w:val="right"/>
      </w:pPr>
    </w:p>
    <w:p w14:paraId="753A03E4" w14:textId="3C35589E" w:rsidR="00622577" w:rsidRDefault="00622577" w:rsidP="00FD04F0">
      <w:pPr>
        <w:spacing w:line="480" w:lineRule="auto"/>
        <w:ind w:left="5040" w:firstLine="720"/>
        <w:jc w:val="right"/>
      </w:pPr>
    </w:p>
    <w:p w14:paraId="65958395" w14:textId="18118B8E" w:rsidR="00622577" w:rsidRDefault="00622577" w:rsidP="00FD04F0">
      <w:pPr>
        <w:spacing w:line="480" w:lineRule="auto"/>
        <w:ind w:left="5040" w:firstLine="720"/>
        <w:jc w:val="right"/>
      </w:pPr>
    </w:p>
    <w:p w14:paraId="78BDAEE0" w14:textId="19E24FAB" w:rsidR="006422B4" w:rsidRDefault="002102F1" w:rsidP="006422B4">
      <w:pPr>
        <w:pStyle w:val="ortsayfabasi"/>
      </w:pPr>
      <w:bookmarkStart w:id="9" w:name="_Toc136060093"/>
      <w:r>
        <w:t>PREFACE</w:t>
      </w:r>
      <w:bookmarkEnd w:id="9"/>
    </w:p>
    <w:p w14:paraId="3F887FF0" w14:textId="48AB8D21" w:rsidR="006422B4" w:rsidRDefault="006422B4" w:rsidP="006422B4">
      <w:pPr>
        <w:pStyle w:val="nSayfalarSoldan"/>
      </w:pPr>
    </w:p>
    <w:p w14:paraId="76F31BAA" w14:textId="146D751F" w:rsidR="002102F1" w:rsidRDefault="002102F1" w:rsidP="002102F1">
      <w:pPr>
        <w:pStyle w:val="nSayfalarSoldan"/>
        <w:rPr>
          <w:lang w:val="en-US"/>
        </w:rPr>
      </w:pPr>
      <w:r>
        <w:rPr>
          <w:highlight w:val="yellow"/>
          <w:lang w:val="en-US"/>
        </w:rPr>
        <w:t>Preface section can be used to inform</w:t>
      </w:r>
      <w:r w:rsidRPr="008B728E">
        <w:rPr>
          <w:highlight w:val="yellow"/>
          <w:lang w:val="en-US"/>
        </w:rPr>
        <w:t xml:space="preserve"> </w:t>
      </w:r>
      <w:r>
        <w:rPr>
          <w:highlight w:val="yellow"/>
          <w:lang w:val="en-US"/>
        </w:rPr>
        <w:t>the readers about the thesis and/or to thank people</w:t>
      </w:r>
      <w:r w:rsidR="006C3D3D" w:rsidRPr="006C3D3D">
        <w:rPr>
          <w:highlight w:val="yellow"/>
          <w:lang w:val="en-US"/>
        </w:rPr>
        <w:t xml:space="preserve"> </w:t>
      </w:r>
      <w:r w:rsidR="006C3D3D">
        <w:rPr>
          <w:highlight w:val="yellow"/>
          <w:lang w:val="en-US"/>
        </w:rPr>
        <w:t>and/or to dedicate the thesis</w:t>
      </w:r>
      <w:r>
        <w:rPr>
          <w:highlight w:val="yellow"/>
          <w:lang w:val="en-US"/>
        </w:rPr>
        <w:t xml:space="preserve">. </w:t>
      </w:r>
      <w:r w:rsidRPr="003D11ED">
        <w:rPr>
          <w:highlight w:val="yellow"/>
          <w:lang w:val="en-US"/>
        </w:rPr>
        <w:t>If you have received</w:t>
      </w:r>
      <w:r>
        <w:rPr>
          <w:highlight w:val="yellow"/>
          <w:lang w:val="en-US"/>
        </w:rPr>
        <w:t xml:space="preserve"> </w:t>
      </w:r>
      <w:r w:rsidRPr="003D11ED">
        <w:rPr>
          <w:highlight w:val="yellow"/>
          <w:lang w:val="en-US"/>
        </w:rPr>
        <w:t>support from TUBITAK or other institutions, you can thank the institution in this section.</w:t>
      </w:r>
    </w:p>
    <w:p w14:paraId="39E01082" w14:textId="77777777" w:rsidR="00E16D13" w:rsidRDefault="00E16D13" w:rsidP="002102F1">
      <w:pPr>
        <w:pStyle w:val="nSayfalarSoldan"/>
        <w:rPr>
          <w:lang w:val="en-US"/>
        </w:rPr>
      </w:pPr>
    </w:p>
    <w:p w14:paraId="5B0794E9" w14:textId="77777777" w:rsidR="005E2B7D" w:rsidRPr="008B728E" w:rsidRDefault="005E2B7D" w:rsidP="002102F1">
      <w:pPr>
        <w:pStyle w:val="nSayfalarSoldan"/>
        <w:rPr>
          <w:lang w:val="en-US"/>
        </w:rPr>
      </w:pPr>
    </w:p>
    <w:p w14:paraId="72A0F778" w14:textId="1FC852B0" w:rsidR="006422B4" w:rsidRPr="0019730C" w:rsidRDefault="006422B4" w:rsidP="000C7AA7">
      <w:pPr>
        <w:pStyle w:val="nSayfalarSoldan"/>
        <w:jc w:val="right"/>
      </w:pPr>
      <w:r>
        <w:t>Jun</w:t>
      </w:r>
      <w:r w:rsidR="002102F1">
        <w:t>e, 2023</w:t>
      </w:r>
      <w:r w:rsidRPr="0019730C">
        <w:t xml:space="preserve"> </w:t>
      </w:r>
    </w:p>
    <w:p w14:paraId="2442BC45" w14:textId="77777777" w:rsidR="006422B4" w:rsidRPr="0019730C" w:rsidRDefault="006422B4" w:rsidP="000C7AA7">
      <w:pPr>
        <w:pStyle w:val="nSayfalarSoldan"/>
        <w:jc w:val="right"/>
      </w:pPr>
    </w:p>
    <w:p w14:paraId="4CD1B3E8" w14:textId="12B4E347" w:rsidR="005D19B3" w:rsidRDefault="00B4506B" w:rsidP="000C7AA7">
      <w:pPr>
        <w:pStyle w:val="nsayfalarmetinstili"/>
        <w:tabs>
          <w:tab w:val="left" w:pos="0"/>
        </w:tabs>
        <w:jc w:val="right"/>
        <w:rPr>
          <w:rFonts w:cs="Calibri"/>
        </w:rPr>
      </w:pPr>
      <w:r w:rsidRPr="00842806">
        <w:rPr>
          <w:rFonts w:asciiTheme="minorHAnsi" w:hAnsiTheme="minorHAnsi" w:cstheme="minorHAnsi"/>
          <w:iCs/>
          <w:lang w:eastAsia="en-US"/>
        </w:rPr>
        <w:t>Name</w:t>
      </w:r>
      <w:r w:rsidRPr="00842806">
        <w:rPr>
          <w:rFonts w:asciiTheme="minorHAnsi" w:hAnsiTheme="minorHAnsi" w:cstheme="minorHAnsi"/>
          <w:lang w:eastAsia="en-US"/>
        </w:rPr>
        <w:t xml:space="preserve"> S</w:t>
      </w:r>
      <w:r w:rsidRPr="00842806">
        <w:rPr>
          <w:rFonts w:asciiTheme="minorHAnsi" w:hAnsiTheme="minorHAnsi" w:cstheme="minorHAnsi"/>
          <w:iCs/>
          <w:lang w:eastAsia="en-US"/>
        </w:rPr>
        <w:t>URNAME</w:t>
      </w:r>
      <w:r>
        <w:rPr>
          <w:rFonts w:asciiTheme="minorHAnsi" w:hAnsiTheme="minorHAnsi" w:cstheme="minorHAnsi"/>
          <w:iCs/>
          <w:lang w:eastAsia="en-US"/>
        </w:rPr>
        <w:t xml:space="preserve">, </w:t>
      </w:r>
      <w:r w:rsidRPr="00842806">
        <w:rPr>
          <w:rFonts w:asciiTheme="minorHAnsi" w:hAnsiTheme="minorHAnsi" w:cstheme="minorHAnsi"/>
          <w:iCs/>
          <w:lang w:eastAsia="en-US"/>
        </w:rPr>
        <w:t>Name</w:t>
      </w:r>
      <w:r w:rsidRPr="00842806">
        <w:rPr>
          <w:rFonts w:asciiTheme="minorHAnsi" w:hAnsiTheme="minorHAnsi" w:cstheme="minorHAnsi"/>
          <w:lang w:eastAsia="en-US"/>
        </w:rPr>
        <w:t xml:space="preserve"> S</w:t>
      </w:r>
      <w:r w:rsidRPr="00842806">
        <w:rPr>
          <w:rFonts w:asciiTheme="minorHAnsi" w:hAnsiTheme="minorHAnsi" w:cstheme="minorHAnsi"/>
          <w:iCs/>
          <w:lang w:eastAsia="en-US"/>
        </w:rPr>
        <w:t>URNAME</w:t>
      </w:r>
      <w:r>
        <w:rPr>
          <w:rFonts w:asciiTheme="minorHAnsi" w:hAnsiTheme="minorHAnsi" w:cstheme="minorHAnsi"/>
          <w:iCs/>
          <w:lang w:eastAsia="en-US"/>
        </w:rPr>
        <w:t xml:space="preserve"> and </w:t>
      </w:r>
      <w:r w:rsidRPr="00842806">
        <w:rPr>
          <w:rFonts w:asciiTheme="minorHAnsi" w:hAnsiTheme="minorHAnsi" w:cstheme="minorHAnsi"/>
          <w:iCs/>
          <w:lang w:eastAsia="en-US"/>
        </w:rPr>
        <w:t>Name</w:t>
      </w:r>
      <w:r w:rsidRPr="00842806">
        <w:rPr>
          <w:rFonts w:asciiTheme="minorHAnsi" w:hAnsiTheme="minorHAnsi" w:cstheme="minorHAnsi"/>
          <w:lang w:eastAsia="en-US"/>
        </w:rPr>
        <w:t xml:space="preserve"> S</w:t>
      </w:r>
      <w:r w:rsidRPr="00842806">
        <w:rPr>
          <w:rFonts w:asciiTheme="minorHAnsi" w:hAnsiTheme="minorHAnsi" w:cstheme="minorHAnsi"/>
          <w:iCs/>
          <w:lang w:eastAsia="en-US"/>
        </w:rPr>
        <w:t>URNAME</w:t>
      </w:r>
    </w:p>
    <w:p w14:paraId="634A6F86" w14:textId="4EC7960E" w:rsidR="006422B4" w:rsidRDefault="006422B4" w:rsidP="005D19B3">
      <w:pPr>
        <w:pStyle w:val="nsayfalarmetinstili"/>
        <w:tabs>
          <w:tab w:val="left" w:pos="0"/>
        </w:tabs>
        <w:rPr>
          <w:rFonts w:cs="Calibri"/>
        </w:rPr>
      </w:pPr>
    </w:p>
    <w:p w14:paraId="59D4739F" w14:textId="40EAE514" w:rsidR="006422B4" w:rsidRDefault="006422B4" w:rsidP="005D19B3">
      <w:pPr>
        <w:pStyle w:val="nsayfalarmetinstili"/>
        <w:tabs>
          <w:tab w:val="left" w:pos="0"/>
        </w:tabs>
        <w:rPr>
          <w:rFonts w:cs="Calibri"/>
        </w:rPr>
      </w:pPr>
    </w:p>
    <w:p w14:paraId="0E631233" w14:textId="1191B436" w:rsidR="006422B4" w:rsidRDefault="006422B4" w:rsidP="005D19B3">
      <w:pPr>
        <w:pStyle w:val="nsayfalarmetinstili"/>
        <w:tabs>
          <w:tab w:val="left" w:pos="0"/>
        </w:tabs>
        <w:rPr>
          <w:rFonts w:cs="Calibri"/>
        </w:rPr>
      </w:pPr>
    </w:p>
    <w:p w14:paraId="35CD3A73" w14:textId="77777777" w:rsidR="00E16D13" w:rsidRDefault="00E16D13" w:rsidP="005D19B3">
      <w:pPr>
        <w:pStyle w:val="nsayfalarmetinstili"/>
        <w:tabs>
          <w:tab w:val="left" w:pos="0"/>
        </w:tabs>
        <w:rPr>
          <w:rFonts w:cs="Calibri"/>
        </w:rPr>
      </w:pPr>
    </w:p>
    <w:p w14:paraId="1D481B55" w14:textId="77777777" w:rsidR="00E16D13" w:rsidRDefault="00E16D13" w:rsidP="005D19B3">
      <w:pPr>
        <w:pStyle w:val="nsayfalarmetinstili"/>
        <w:tabs>
          <w:tab w:val="left" w:pos="0"/>
        </w:tabs>
        <w:rPr>
          <w:rFonts w:cs="Calibri"/>
        </w:rPr>
      </w:pPr>
    </w:p>
    <w:p w14:paraId="724D3F47" w14:textId="77777777" w:rsidR="00E16D13" w:rsidRDefault="00E16D13" w:rsidP="005D19B3">
      <w:pPr>
        <w:pStyle w:val="nsayfalarmetinstili"/>
        <w:tabs>
          <w:tab w:val="left" w:pos="0"/>
        </w:tabs>
        <w:rPr>
          <w:rFonts w:cs="Calibri"/>
        </w:rPr>
      </w:pPr>
    </w:p>
    <w:p w14:paraId="188177DD" w14:textId="77777777" w:rsidR="00E16D13" w:rsidRDefault="00E16D13" w:rsidP="005D19B3">
      <w:pPr>
        <w:pStyle w:val="nsayfalarmetinstili"/>
        <w:tabs>
          <w:tab w:val="left" w:pos="0"/>
        </w:tabs>
        <w:rPr>
          <w:rFonts w:cs="Calibri"/>
        </w:rPr>
      </w:pPr>
    </w:p>
    <w:p w14:paraId="1DBB29C7" w14:textId="207A7CD6" w:rsidR="006422B4" w:rsidRDefault="006422B4" w:rsidP="005D19B3">
      <w:pPr>
        <w:pStyle w:val="nsayfalarmetinstili"/>
        <w:tabs>
          <w:tab w:val="left" w:pos="0"/>
        </w:tabs>
        <w:rPr>
          <w:rFonts w:cs="Calibri"/>
        </w:rPr>
      </w:pPr>
    </w:p>
    <w:p w14:paraId="1613E6E0" w14:textId="1B1F25FC" w:rsidR="006422B4" w:rsidRDefault="006422B4" w:rsidP="005D19B3">
      <w:pPr>
        <w:pStyle w:val="nsayfalarmetinstili"/>
        <w:tabs>
          <w:tab w:val="left" w:pos="0"/>
        </w:tabs>
        <w:rPr>
          <w:rFonts w:cs="Calibri"/>
        </w:rPr>
      </w:pPr>
    </w:p>
    <w:p w14:paraId="1500F297" w14:textId="2E8B9E42" w:rsidR="006422B4" w:rsidRDefault="006422B4" w:rsidP="005D19B3">
      <w:pPr>
        <w:pStyle w:val="nsayfalarmetinstili"/>
        <w:tabs>
          <w:tab w:val="left" w:pos="0"/>
        </w:tabs>
        <w:rPr>
          <w:rFonts w:cs="Calibri"/>
        </w:rPr>
      </w:pPr>
    </w:p>
    <w:p w14:paraId="3D432910" w14:textId="2C534BA1" w:rsidR="006422B4" w:rsidRDefault="006422B4" w:rsidP="005D19B3">
      <w:pPr>
        <w:pStyle w:val="nsayfalarmetinstili"/>
        <w:tabs>
          <w:tab w:val="left" w:pos="0"/>
        </w:tabs>
        <w:rPr>
          <w:rFonts w:cs="Calibri"/>
        </w:rPr>
      </w:pPr>
    </w:p>
    <w:p w14:paraId="12891FB4" w14:textId="0EF1C999" w:rsidR="006422B4" w:rsidRDefault="006422B4" w:rsidP="005D19B3">
      <w:pPr>
        <w:pStyle w:val="nsayfalarmetinstili"/>
        <w:tabs>
          <w:tab w:val="left" w:pos="0"/>
        </w:tabs>
        <w:rPr>
          <w:rFonts w:cs="Calibri"/>
        </w:rPr>
      </w:pPr>
    </w:p>
    <w:p w14:paraId="6CCFB365" w14:textId="048AD186" w:rsidR="006422B4" w:rsidRDefault="006422B4" w:rsidP="005D19B3">
      <w:pPr>
        <w:pStyle w:val="nsayfalarmetinstili"/>
        <w:tabs>
          <w:tab w:val="left" w:pos="0"/>
        </w:tabs>
        <w:rPr>
          <w:rFonts w:cs="Calibri"/>
        </w:rPr>
      </w:pPr>
    </w:p>
    <w:p w14:paraId="5C94BE25" w14:textId="01637077" w:rsidR="006422B4" w:rsidRDefault="006422B4" w:rsidP="005D19B3">
      <w:pPr>
        <w:pStyle w:val="nsayfalarmetinstili"/>
        <w:tabs>
          <w:tab w:val="left" w:pos="0"/>
        </w:tabs>
        <w:rPr>
          <w:rFonts w:cs="Calibri"/>
        </w:rPr>
      </w:pPr>
    </w:p>
    <w:p w14:paraId="5EDE35C8" w14:textId="697DF457" w:rsidR="006422B4" w:rsidRDefault="006422B4" w:rsidP="005D19B3">
      <w:pPr>
        <w:pStyle w:val="nsayfalarmetinstili"/>
        <w:tabs>
          <w:tab w:val="left" w:pos="0"/>
        </w:tabs>
        <w:rPr>
          <w:rFonts w:cs="Calibri"/>
        </w:rPr>
      </w:pPr>
    </w:p>
    <w:p w14:paraId="2013AA83" w14:textId="35FE97C5" w:rsidR="006422B4" w:rsidRDefault="006422B4" w:rsidP="005D19B3">
      <w:pPr>
        <w:pStyle w:val="nsayfalarmetinstili"/>
        <w:tabs>
          <w:tab w:val="left" w:pos="0"/>
        </w:tabs>
        <w:rPr>
          <w:rFonts w:cs="Calibri"/>
        </w:rPr>
      </w:pPr>
    </w:p>
    <w:p w14:paraId="03113C82" w14:textId="6FF94010" w:rsidR="006422B4" w:rsidRDefault="006422B4" w:rsidP="005D19B3">
      <w:pPr>
        <w:pStyle w:val="nsayfalarmetinstili"/>
        <w:tabs>
          <w:tab w:val="left" w:pos="0"/>
        </w:tabs>
        <w:rPr>
          <w:rFonts w:cs="Calibri"/>
        </w:rPr>
      </w:pPr>
    </w:p>
    <w:p w14:paraId="481B9E72" w14:textId="4B6A4ECF" w:rsidR="006422B4" w:rsidRDefault="006422B4" w:rsidP="005D19B3">
      <w:pPr>
        <w:pStyle w:val="nsayfalarmetinstili"/>
        <w:tabs>
          <w:tab w:val="left" w:pos="0"/>
        </w:tabs>
        <w:rPr>
          <w:rFonts w:cs="Calibri"/>
        </w:rPr>
      </w:pPr>
    </w:p>
    <w:p w14:paraId="485E3D35" w14:textId="6247F7F0" w:rsidR="006422B4" w:rsidRDefault="006422B4" w:rsidP="005D19B3">
      <w:pPr>
        <w:pStyle w:val="nsayfalarmetinstili"/>
        <w:tabs>
          <w:tab w:val="left" w:pos="0"/>
        </w:tabs>
        <w:rPr>
          <w:rFonts w:cs="Calibri"/>
        </w:rPr>
      </w:pPr>
    </w:p>
    <w:p w14:paraId="7DFF8F3F" w14:textId="12A52195" w:rsidR="006422B4" w:rsidRDefault="006422B4" w:rsidP="005D19B3">
      <w:pPr>
        <w:pStyle w:val="nsayfalarmetinstili"/>
        <w:tabs>
          <w:tab w:val="left" w:pos="0"/>
        </w:tabs>
        <w:rPr>
          <w:rFonts w:cs="Calibri"/>
        </w:rPr>
      </w:pPr>
    </w:p>
    <w:p w14:paraId="64061649" w14:textId="3CCDCCF9" w:rsidR="006422B4" w:rsidRDefault="006422B4" w:rsidP="005D19B3">
      <w:pPr>
        <w:pStyle w:val="nsayfalarmetinstili"/>
        <w:tabs>
          <w:tab w:val="left" w:pos="0"/>
        </w:tabs>
        <w:rPr>
          <w:rFonts w:cs="Calibri"/>
        </w:rPr>
      </w:pPr>
    </w:p>
    <w:p w14:paraId="3E3D4A31" w14:textId="6EDD4561" w:rsidR="006422B4" w:rsidRDefault="006422B4" w:rsidP="005D19B3">
      <w:pPr>
        <w:pStyle w:val="nsayfalarmetinstili"/>
        <w:tabs>
          <w:tab w:val="left" w:pos="0"/>
        </w:tabs>
        <w:rPr>
          <w:rFonts w:cs="Calibri"/>
        </w:rPr>
      </w:pPr>
    </w:p>
    <w:p w14:paraId="39BB9B7E" w14:textId="2859CCD7" w:rsidR="006422B4" w:rsidRDefault="006422B4" w:rsidP="005D19B3">
      <w:pPr>
        <w:pStyle w:val="nsayfalarmetinstili"/>
        <w:tabs>
          <w:tab w:val="left" w:pos="0"/>
        </w:tabs>
        <w:rPr>
          <w:rFonts w:cs="Calibri"/>
        </w:rPr>
      </w:pPr>
    </w:p>
    <w:p w14:paraId="23EFA45F" w14:textId="77777777" w:rsidR="00E174D8" w:rsidRDefault="00E174D8" w:rsidP="0019730C">
      <w:pPr>
        <w:pStyle w:val="ortsayfabasi"/>
      </w:pPr>
      <w:bookmarkStart w:id="10" w:name="_Toc136060094"/>
      <w:r w:rsidRPr="00B16E5A">
        <w:t>ÖNSÖZ</w:t>
      </w:r>
      <w:bookmarkEnd w:id="3"/>
      <w:bookmarkEnd w:id="10"/>
    </w:p>
    <w:p w14:paraId="3B81A93A" w14:textId="77777777" w:rsidR="00E533F7" w:rsidRDefault="00E533F7" w:rsidP="00E533F7"/>
    <w:p w14:paraId="6593B961" w14:textId="000CE3B3" w:rsidR="00411180" w:rsidRDefault="006C3D3D" w:rsidP="001D0938">
      <w:pPr>
        <w:pStyle w:val="nSayfalarSoldan"/>
      </w:pPr>
      <w:r w:rsidRPr="006C3D3D">
        <w:rPr>
          <w:highlight w:val="yellow"/>
        </w:rPr>
        <w:t xml:space="preserve">Önsöz bölümü okuyucuları tez hakkında bilgilendirmek ve/veya kişilere teşekkür etmek ve/veya </w:t>
      </w:r>
      <w:r>
        <w:rPr>
          <w:highlight w:val="yellow"/>
        </w:rPr>
        <w:t xml:space="preserve">ithaf etmek için </w:t>
      </w:r>
      <w:r w:rsidRPr="006C3D3D">
        <w:rPr>
          <w:highlight w:val="yellow"/>
        </w:rPr>
        <w:t>kullanılabilir. TÜBİTAK veya diğer kurumlardan destek aldıysanız bu bölümde kuruma teşekkür edebilirsiniz.</w:t>
      </w:r>
    </w:p>
    <w:p w14:paraId="7CC6A761" w14:textId="77777777" w:rsidR="006C3D3D" w:rsidRDefault="006C3D3D" w:rsidP="001D0938">
      <w:pPr>
        <w:pStyle w:val="nSayfalarSoldan"/>
      </w:pPr>
    </w:p>
    <w:p w14:paraId="48C224B8" w14:textId="77777777" w:rsidR="005E2B7D" w:rsidRPr="0019730C" w:rsidRDefault="005E2B7D" w:rsidP="001D0938">
      <w:pPr>
        <w:pStyle w:val="nSayfalarSoldan"/>
      </w:pPr>
    </w:p>
    <w:p w14:paraId="6F3BAA82" w14:textId="73648B3B" w:rsidR="00E533F7" w:rsidRPr="0019730C" w:rsidRDefault="00B34BFD" w:rsidP="000C7AA7">
      <w:pPr>
        <w:pStyle w:val="nSayfalarSoldan"/>
        <w:jc w:val="right"/>
      </w:pPr>
      <w:r>
        <w:t>Haziran</w:t>
      </w:r>
      <w:r w:rsidR="002102F1">
        <w:t>, 2023</w:t>
      </w:r>
      <w:r w:rsidR="00E533F7" w:rsidRPr="0019730C">
        <w:t xml:space="preserve"> </w:t>
      </w:r>
    </w:p>
    <w:p w14:paraId="5F09291F" w14:textId="77777777" w:rsidR="00E533F7" w:rsidRPr="0019730C" w:rsidRDefault="00E533F7" w:rsidP="000C7AA7">
      <w:pPr>
        <w:pStyle w:val="nSayfalarSoldan"/>
        <w:jc w:val="right"/>
      </w:pPr>
    </w:p>
    <w:p w14:paraId="7D7B79AD" w14:textId="77777777" w:rsidR="00C836B8" w:rsidRDefault="00411180" w:rsidP="000C7AA7">
      <w:pPr>
        <w:pStyle w:val="nSayfalarSoldan"/>
        <w:jc w:val="right"/>
      </w:pPr>
      <w:r w:rsidRPr="0019730C">
        <w:t>İsim SOYİSİM</w:t>
      </w:r>
      <w:r w:rsidR="00E533F7" w:rsidRPr="0019730C">
        <w:t xml:space="preserve">, </w:t>
      </w:r>
      <w:r w:rsidRPr="0019730C">
        <w:t xml:space="preserve">İsim SOYİSİM </w:t>
      </w:r>
      <w:r w:rsidR="00E533F7" w:rsidRPr="0019730C">
        <w:t xml:space="preserve">ve </w:t>
      </w:r>
      <w:r w:rsidRPr="0019730C">
        <w:t>İsim SOYİSİM</w:t>
      </w:r>
    </w:p>
    <w:p w14:paraId="04F7E5E0" w14:textId="77777777" w:rsidR="00C836B8" w:rsidRDefault="00C836B8" w:rsidP="00C836B8">
      <w:pPr>
        <w:pStyle w:val="anametin"/>
      </w:pPr>
    </w:p>
    <w:p w14:paraId="252AB68E" w14:textId="77777777" w:rsidR="00C836B8" w:rsidRDefault="00C836B8" w:rsidP="00C836B8">
      <w:pPr>
        <w:pStyle w:val="anametin"/>
      </w:pPr>
    </w:p>
    <w:p w14:paraId="3222FCC3" w14:textId="77777777" w:rsidR="003130BC" w:rsidRDefault="003130BC" w:rsidP="00C836B8">
      <w:pPr>
        <w:pStyle w:val="anametin"/>
      </w:pPr>
    </w:p>
    <w:p w14:paraId="6DE167E8" w14:textId="77777777" w:rsidR="003130BC" w:rsidRDefault="003130BC" w:rsidP="00C836B8">
      <w:pPr>
        <w:pStyle w:val="anametin"/>
      </w:pPr>
    </w:p>
    <w:p w14:paraId="17D090BE" w14:textId="77777777" w:rsidR="003130BC" w:rsidRDefault="003130BC" w:rsidP="00C836B8">
      <w:pPr>
        <w:pStyle w:val="anametin"/>
      </w:pPr>
    </w:p>
    <w:p w14:paraId="355FED22" w14:textId="77777777" w:rsidR="003130BC" w:rsidRDefault="003130BC" w:rsidP="00C836B8">
      <w:pPr>
        <w:pStyle w:val="anametin"/>
      </w:pPr>
    </w:p>
    <w:p w14:paraId="28FFDAC4" w14:textId="77777777" w:rsidR="003130BC" w:rsidRDefault="003130BC" w:rsidP="00C836B8">
      <w:pPr>
        <w:pStyle w:val="anametin"/>
      </w:pPr>
    </w:p>
    <w:p w14:paraId="7664F10C" w14:textId="77777777" w:rsidR="003130BC" w:rsidRDefault="003130BC" w:rsidP="00C836B8">
      <w:pPr>
        <w:pStyle w:val="anametin"/>
      </w:pPr>
    </w:p>
    <w:p w14:paraId="6B6EC144" w14:textId="77777777" w:rsidR="003130BC" w:rsidRDefault="003130BC" w:rsidP="00C836B8">
      <w:pPr>
        <w:pStyle w:val="anametin"/>
      </w:pPr>
    </w:p>
    <w:p w14:paraId="7D4EDBB8" w14:textId="77777777" w:rsidR="003130BC" w:rsidRDefault="003130BC" w:rsidP="00C836B8">
      <w:pPr>
        <w:pStyle w:val="anametin"/>
      </w:pPr>
    </w:p>
    <w:p w14:paraId="7AD5BF1B" w14:textId="77777777" w:rsidR="003130BC" w:rsidRDefault="003130BC" w:rsidP="00C836B8">
      <w:pPr>
        <w:pStyle w:val="anametin"/>
      </w:pPr>
    </w:p>
    <w:p w14:paraId="370DCCBC" w14:textId="77777777" w:rsidR="003130BC" w:rsidRDefault="003130BC" w:rsidP="00C836B8">
      <w:pPr>
        <w:pStyle w:val="anametin"/>
      </w:pPr>
    </w:p>
    <w:p w14:paraId="2B4901AB" w14:textId="77777777" w:rsidR="003130BC" w:rsidRDefault="003130BC" w:rsidP="00C836B8">
      <w:pPr>
        <w:pStyle w:val="anametin"/>
      </w:pPr>
    </w:p>
    <w:p w14:paraId="4B4DD9C9" w14:textId="77777777" w:rsidR="003130BC" w:rsidRDefault="003130BC" w:rsidP="00C836B8">
      <w:pPr>
        <w:pStyle w:val="anametin"/>
      </w:pPr>
    </w:p>
    <w:p w14:paraId="5BD4383F" w14:textId="77777777" w:rsidR="003130BC" w:rsidRDefault="003130BC" w:rsidP="00C836B8">
      <w:pPr>
        <w:pStyle w:val="anametin"/>
      </w:pPr>
    </w:p>
    <w:p w14:paraId="353A77F3" w14:textId="250A23C4" w:rsidR="003130BC" w:rsidRPr="00C836B8" w:rsidRDefault="003130BC" w:rsidP="00C836B8">
      <w:pPr>
        <w:pStyle w:val="anametin"/>
        <w:sectPr w:rsidR="003130BC" w:rsidRPr="00C836B8" w:rsidSect="00454668">
          <w:footerReference w:type="default" r:id="rId9"/>
          <w:footnotePr>
            <w:numRestart w:val="eachPage"/>
          </w:footnotePr>
          <w:pgSz w:w="11906" w:h="16838" w:code="9"/>
          <w:pgMar w:top="1418" w:right="1418" w:bottom="1418" w:left="1985" w:header="709" w:footer="709" w:gutter="0"/>
          <w:pgNumType w:fmt="lowerRoman" w:start="1"/>
          <w:cols w:space="708"/>
          <w:titlePg/>
          <w:docGrid w:linePitch="360"/>
        </w:sectPr>
      </w:pPr>
    </w:p>
    <w:p w14:paraId="1F187A40" w14:textId="3F575416" w:rsidR="00303CA8" w:rsidRPr="00303CA8" w:rsidRDefault="00232F48" w:rsidP="00BB0BF4">
      <w:pPr>
        <w:pStyle w:val="bolumbasi"/>
      </w:pPr>
      <w:bookmarkStart w:id="11" w:name="_Toc136060095"/>
      <w:bookmarkEnd w:id="0"/>
      <w:bookmarkEnd w:id="1"/>
      <w:bookmarkEnd w:id="2"/>
      <w:bookmarkEnd w:id="4"/>
      <w:bookmarkEnd w:id="5"/>
      <w:bookmarkEnd w:id="6"/>
      <w:bookmarkEnd w:id="7"/>
      <w:bookmarkEnd w:id="8"/>
      <w:r>
        <w:lastRenderedPageBreak/>
        <w:t xml:space="preserve">TABLE OF </w:t>
      </w:r>
      <w:r w:rsidR="006422B4">
        <w:t>CONTENT</w:t>
      </w:r>
      <w:r>
        <w:t>S</w:t>
      </w:r>
      <w:bookmarkEnd w:id="11"/>
    </w:p>
    <w:p w14:paraId="301CED1D" w14:textId="77777777" w:rsidR="00DA09DA" w:rsidRDefault="00D64C61">
      <w:pPr>
        <w:pStyle w:val="T1"/>
        <w:tabs>
          <w:tab w:val="right" w:leader="dot" w:pos="8493"/>
        </w:tabs>
        <w:rPr>
          <w:rFonts w:asciiTheme="minorHAnsi" w:eastAsiaTheme="minorEastAsia" w:hAnsiTheme="minorHAnsi" w:cstheme="minorBidi"/>
          <w:iCs w:val="0"/>
          <w:sz w:val="22"/>
          <w:szCs w:val="22"/>
          <w:lang w:val="en-US" w:eastAsia="en-US"/>
        </w:rPr>
      </w:pPr>
      <w:r>
        <w:rPr>
          <w:rFonts w:eastAsia="TheSansLight"/>
        </w:rPr>
        <w:fldChar w:fldCharType="begin"/>
      </w:r>
      <w:r>
        <w:rPr>
          <w:rFonts w:eastAsia="TheSansLight"/>
        </w:rPr>
        <w:instrText xml:space="preserve"> TOC \o "1-4" \h \z \u </w:instrText>
      </w:r>
      <w:r>
        <w:rPr>
          <w:rFonts w:eastAsia="TheSansLight"/>
        </w:rPr>
        <w:fldChar w:fldCharType="separate"/>
      </w:r>
      <w:hyperlink w:anchor="_Toc136060093" w:history="1">
        <w:r w:rsidR="00DA09DA" w:rsidRPr="008F1545">
          <w:rPr>
            <w:rStyle w:val="Kpr"/>
          </w:rPr>
          <w:t>PREFACE</w:t>
        </w:r>
        <w:r w:rsidR="00DA09DA">
          <w:rPr>
            <w:webHidden/>
          </w:rPr>
          <w:tab/>
        </w:r>
        <w:r w:rsidR="00DA09DA">
          <w:rPr>
            <w:webHidden/>
          </w:rPr>
          <w:fldChar w:fldCharType="begin"/>
        </w:r>
        <w:r w:rsidR="00DA09DA">
          <w:rPr>
            <w:webHidden/>
          </w:rPr>
          <w:instrText xml:space="preserve"> PAGEREF _Toc136060093 \h </w:instrText>
        </w:r>
        <w:r w:rsidR="00DA09DA">
          <w:rPr>
            <w:webHidden/>
          </w:rPr>
        </w:r>
        <w:r w:rsidR="00DA09DA">
          <w:rPr>
            <w:webHidden/>
          </w:rPr>
          <w:fldChar w:fldCharType="separate"/>
        </w:r>
        <w:r w:rsidR="00DA09DA">
          <w:rPr>
            <w:webHidden/>
          </w:rPr>
          <w:t>iv</w:t>
        </w:r>
        <w:r w:rsidR="00DA09DA">
          <w:rPr>
            <w:webHidden/>
          </w:rPr>
          <w:fldChar w:fldCharType="end"/>
        </w:r>
      </w:hyperlink>
    </w:p>
    <w:p w14:paraId="60C13425" w14:textId="77777777" w:rsidR="00DA09DA" w:rsidRDefault="00106FD2">
      <w:pPr>
        <w:pStyle w:val="T1"/>
        <w:tabs>
          <w:tab w:val="right" w:leader="dot" w:pos="8493"/>
        </w:tabs>
        <w:rPr>
          <w:rFonts w:asciiTheme="minorHAnsi" w:eastAsiaTheme="minorEastAsia" w:hAnsiTheme="minorHAnsi" w:cstheme="minorBidi"/>
          <w:iCs w:val="0"/>
          <w:sz w:val="22"/>
          <w:szCs w:val="22"/>
          <w:lang w:val="en-US" w:eastAsia="en-US"/>
        </w:rPr>
      </w:pPr>
      <w:hyperlink w:anchor="_Toc136060094" w:history="1">
        <w:r w:rsidR="00DA09DA" w:rsidRPr="008F1545">
          <w:rPr>
            <w:rStyle w:val="Kpr"/>
          </w:rPr>
          <w:t>ÖNSÖZ</w:t>
        </w:r>
        <w:r w:rsidR="00DA09DA">
          <w:rPr>
            <w:webHidden/>
          </w:rPr>
          <w:tab/>
        </w:r>
        <w:r w:rsidR="00DA09DA">
          <w:rPr>
            <w:webHidden/>
          </w:rPr>
          <w:fldChar w:fldCharType="begin"/>
        </w:r>
        <w:r w:rsidR="00DA09DA">
          <w:rPr>
            <w:webHidden/>
          </w:rPr>
          <w:instrText xml:space="preserve"> PAGEREF _Toc136060094 \h </w:instrText>
        </w:r>
        <w:r w:rsidR="00DA09DA">
          <w:rPr>
            <w:webHidden/>
          </w:rPr>
        </w:r>
        <w:r w:rsidR="00DA09DA">
          <w:rPr>
            <w:webHidden/>
          </w:rPr>
          <w:fldChar w:fldCharType="separate"/>
        </w:r>
        <w:r w:rsidR="00DA09DA">
          <w:rPr>
            <w:webHidden/>
          </w:rPr>
          <w:t>v</w:t>
        </w:r>
        <w:r w:rsidR="00DA09DA">
          <w:rPr>
            <w:webHidden/>
          </w:rPr>
          <w:fldChar w:fldCharType="end"/>
        </w:r>
      </w:hyperlink>
    </w:p>
    <w:p w14:paraId="6EFA5BA3" w14:textId="77777777" w:rsidR="00DA09DA" w:rsidRDefault="00106FD2">
      <w:pPr>
        <w:pStyle w:val="T1"/>
        <w:tabs>
          <w:tab w:val="right" w:leader="dot" w:pos="8493"/>
        </w:tabs>
        <w:rPr>
          <w:rFonts w:asciiTheme="minorHAnsi" w:eastAsiaTheme="minorEastAsia" w:hAnsiTheme="minorHAnsi" w:cstheme="minorBidi"/>
          <w:iCs w:val="0"/>
          <w:sz w:val="22"/>
          <w:szCs w:val="22"/>
          <w:lang w:val="en-US" w:eastAsia="en-US"/>
        </w:rPr>
      </w:pPr>
      <w:hyperlink w:anchor="_Toc136060095" w:history="1">
        <w:r w:rsidR="00DA09DA" w:rsidRPr="008F1545">
          <w:rPr>
            <w:rStyle w:val="Kpr"/>
          </w:rPr>
          <w:t>TABLE OF CONTENTS</w:t>
        </w:r>
        <w:r w:rsidR="00DA09DA">
          <w:rPr>
            <w:webHidden/>
          </w:rPr>
          <w:tab/>
        </w:r>
        <w:r w:rsidR="00DA09DA">
          <w:rPr>
            <w:webHidden/>
          </w:rPr>
          <w:fldChar w:fldCharType="begin"/>
        </w:r>
        <w:r w:rsidR="00DA09DA">
          <w:rPr>
            <w:webHidden/>
          </w:rPr>
          <w:instrText xml:space="preserve"> PAGEREF _Toc136060095 \h </w:instrText>
        </w:r>
        <w:r w:rsidR="00DA09DA">
          <w:rPr>
            <w:webHidden/>
          </w:rPr>
        </w:r>
        <w:r w:rsidR="00DA09DA">
          <w:rPr>
            <w:webHidden/>
          </w:rPr>
          <w:fldChar w:fldCharType="separate"/>
        </w:r>
        <w:r w:rsidR="00DA09DA">
          <w:rPr>
            <w:webHidden/>
          </w:rPr>
          <w:t>vi</w:t>
        </w:r>
        <w:r w:rsidR="00DA09DA">
          <w:rPr>
            <w:webHidden/>
          </w:rPr>
          <w:fldChar w:fldCharType="end"/>
        </w:r>
      </w:hyperlink>
    </w:p>
    <w:p w14:paraId="159A6125" w14:textId="77777777" w:rsidR="00DA09DA" w:rsidRDefault="00106FD2">
      <w:pPr>
        <w:pStyle w:val="T1"/>
        <w:tabs>
          <w:tab w:val="right" w:leader="dot" w:pos="8493"/>
        </w:tabs>
        <w:rPr>
          <w:rFonts w:asciiTheme="minorHAnsi" w:eastAsiaTheme="minorEastAsia" w:hAnsiTheme="minorHAnsi" w:cstheme="minorBidi"/>
          <w:iCs w:val="0"/>
          <w:sz w:val="22"/>
          <w:szCs w:val="22"/>
          <w:lang w:val="en-US" w:eastAsia="en-US"/>
        </w:rPr>
      </w:pPr>
      <w:hyperlink w:anchor="_Toc136060096" w:history="1">
        <w:r w:rsidR="00DA09DA" w:rsidRPr="008F1545">
          <w:rPr>
            <w:rStyle w:val="Kpr"/>
            <w:rFonts w:cstheme="minorHAnsi"/>
          </w:rPr>
          <w:t>LIST OF SYMBOLS</w:t>
        </w:r>
        <w:r w:rsidR="00DA09DA">
          <w:rPr>
            <w:webHidden/>
          </w:rPr>
          <w:tab/>
        </w:r>
        <w:r w:rsidR="00DA09DA">
          <w:rPr>
            <w:webHidden/>
          </w:rPr>
          <w:fldChar w:fldCharType="begin"/>
        </w:r>
        <w:r w:rsidR="00DA09DA">
          <w:rPr>
            <w:webHidden/>
          </w:rPr>
          <w:instrText xml:space="preserve"> PAGEREF _Toc136060096 \h </w:instrText>
        </w:r>
        <w:r w:rsidR="00DA09DA">
          <w:rPr>
            <w:webHidden/>
          </w:rPr>
        </w:r>
        <w:r w:rsidR="00DA09DA">
          <w:rPr>
            <w:webHidden/>
          </w:rPr>
          <w:fldChar w:fldCharType="separate"/>
        </w:r>
        <w:r w:rsidR="00DA09DA">
          <w:rPr>
            <w:webHidden/>
          </w:rPr>
          <w:t>viii</w:t>
        </w:r>
        <w:r w:rsidR="00DA09DA">
          <w:rPr>
            <w:webHidden/>
          </w:rPr>
          <w:fldChar w:fldCharType="end"/>
        </w:r>
      </w:hyperlink>
    </w:p>
    <w:p w14:paraId="5E8D95B1" w14:textId="77777777" w:rsidR="00DA09DA" w:rsidRDefault="00106FD2">
      <w:pPr>
        <w:pStyle w:val="T1"/>
        <w:tabs>
          <w:tab w:val="right" w:leader="dot" w:pos="8493"/>
        </w:tabs>
        <w:rPr>
          <w:rFonts w:asciiTheme="minorHAnsi" w:eastAsiaTheme="minorEastAsia" w:hAnsiTheme="minorHAnsi" w:cstheme="minorBidi"/>
          <w:iCs w:val="0"/>
          <w:sz w:val="22"/>
          <w:szCs w:val="22"/>
          <w:lang w:val="en-US" w:eastAsia="en-US"/>
        </w:rPr>
      </w:pPr>
      <w:hyperlink w:anchor="_Toc136060097" w:history="1">
        <w:r w:rsidR="00DA09DA" w:rsidRPr="008F1545">
          <w:rPr>
            <w:rStyle w:val="Kpr"/>
          </w:rPr>
          <w:t>LIST OF ABBREVIATIONS</w:t>
        </w:r>
        <w:r w:rsidR="00DA09DA">
          <w:rPr>
            <w:webHidden/>
          </w:rPr>
          <w:tab/>
        </w:r>
        <w:r w:rsidR="00DA09DA">
          <w:rPr>
            <w:webHidden/>
          </w:rPr>
          <w:fldChar w:fldCharType="begin"/>
        </w:r>
        <w:r w:rsidR="00DA09DA">
          <w:rPr>
            <w:webHidden/>
          </w:rPr>
          <w:instrText xml:space="preserve"> PAGEREF _Toc136060097 \h </w:instrText>
        </w:r>
        <w:r w:rsidR="00DA09DA">
          <w:rPr>
            <w:webHidden/>
          </w:rPr>
        </w:r>
        <w:r w:rsidR="00DA09DA">
          <w:rPr>
            <w:webHidden/>
          </w:rPr>
          <w:fldChar w:fldCharType="separate"/>
        </w:r>
        <w:r w:rsidR="00DA09DA">
          <w:rPr>
            <w:webHidden/>
          </w:rPr>
          <w:t>ix</w:t>
        </w:r>
        <w:r w:rsidR="00DA09DA">
          <w:rPr>
            <w:webHidden/>
          </w:rPr>
          <w:fldChar w:fldCharType="end"/>
        </w:r>
      </w:hyperlink>
    </w:p>
    <w:p w14:paraId="78B48B8D" w14:textId="77777777" w:rsidR="00DA09DA" w:rsidRDefault="00106FD2">
      <w:pPr>
        <w:pStyle w:val="T1"/>
        <w:tabs>
          <w:tab w:val="right" w:leader="dot" w:pos="8493"/>
        </w:tabs>
        <w:rPr>
          <w:rFonts w:asciiTheme="minorHAnsi" w:eastAsiaTheme="minorEastAsia" w:hAnsiTheme="minorHAnsi" w:cstheme="minorBidi"/>
          <w:iCs w:val="0"/>
          <w:sz w:val="22"/>
          <w:szCs w:val="22"/>
          <w:lang w:val="en-US" w:eastAsia="en-US"/>
        </w:rPr>
      </w:pPr>
      <w:hyperlink w:anchor="_Toc136060098" w:history="1">
        <w:r w:rsidR="00DA09DA" w:rsidRPr="008F1545">
          <w:rPr>
            <w:rStyle w:val="Kpr"/>
          </w:rPr>
          <w:t>LIST OF FIGURES</w:t>
        </w:r>
        <w:r w:rsidR="00DA09DA">
          <w:rPr>
            <w:webHidden/>
          </w:rPr>
          <w:tab/>
        </w:r>
        <w:r w:rsidR="00DA09DA">
          <w:rPr>
            <w:webHidden/>
          </w:rPr>
          <w:fldChar w:fldCharType="begin"/>
        </w:r>
        <w:r w:rsidR="00DA09DA">
          <w:rPr>
            <w:webHidden/>
          </w:rPr>
          <w:instrText xml:space="preserve"> PAGEREF _Toc136060098 \h </w:instrText>
        </w:r>
        <w:r w:rsidR="00DA09DA">
          <w:rPr>
            <w:webHidden/>
          </w:rPr>
        </w:r>
        <w:r w:rsidR="00DA09DA">
          <w:rPr>
            <w:webHidden/>
          </w:rPr>
          <w:fldChar w:fldCharType="separate"/>
        </w:r>
        <w:r w:rsidR="00DA09DA">
          <w:rPr>
            <w:webHidden/>
          </w:rPr>
          <w:t>x</w:t>
        </w:r>
        <w:r w:rsidR="00DA09DA">
          <w:rPr>
            <w:webHidden/>
          </w:rPr>
          <w:fldChar w:fldCharType="end"/>
        </w:r>
      </w:hyperlink>
    </w:p>
    <w:p w14:paraId="415AA1C6" w14:textId="77777777" w:rsidR="00DA09DA" w:rsidRDefault="00106FD2">
      <w:pPr>
        <w:pStyle w:val="T1"/>
        <w:tabs>
          <w:tab w:val="right" w:leader="dot" w:pos="8493"/>
        </w:tabs>
        <w:rPr>
          <w:rFonts w:asciiTheme="minorHAnsi" w:eastAsiaTheme="minorEastAsia" w:hAnsiTheme="minorHAnsi" w:cstheme="minorBidi"/>
          <w:iCs w:val="0"/>
          <w:sz w:val="22"/>
          <w:szCs w:val="22"/>
          <w:lang w:val="en-US" w:eastAsia="en-US"/>
        </w:rPr>
      </w:pPr>
      <w:hyperlink w:anchor="_Toc136060099" w:history="1">
        <w:r w:rsidR="00DA09DA" w:rsidRPr="008F1545">
          <w:rPr>
            <w:rStyle w:val="Kpr"/>
          </w:rPr>
          <w:t>LIST OF TABLES</w:t>
        </w:r>
        <w:r w:rsidR="00DA09DA">
          <w:rPr>
            <w:webHidden/>
          </w:rPr>
          <w:tab/>
        </w:r>
        <w:r w:rsidR="00DA09DA">
          <w:rPr>
            <w:webHidden/>
          </w:rPr>
          <w:fldChar w:fldCharType="begin"/>
        </w:r>
        <w:r w:rsidR="00DA09DA">
          <w:rPr>
            <w:webHidden/>
          </w:rPr>
          <w:instrText xml:space="preserve"> PAGEREF _Toc136060099 \h </w:instrText>
        </w:r>
        <w:r w:rsidR="00DA09DA">
          <w:rPr>
            <w:webHidden/>
          </w:rPr>
        </w:r>
        <w:r w:rsidR="00DA09DA">
          <w:rPr>
            <w:webHidden/>
          </w:rPr>
          <w:fldChar w:fldCharType="separate"/>
        </w:r>
        <w:r w:rsidR="00DA09DA">
          <w:rPr>
            <w:webHidden/>
          </w:rPr>
          <w:t>xi</w:t>
        </w:r>
        <w:r w:rsidR="00DA09DA">
          <w:rPr>
            <w:webHidden/>
          </w:rPr>
          <w:fldChar w:fldCharType="end"/>
        </w:r>
      </w:hyperlink>
    </w:p>
    <w:p w14:paraId="4CFD0504" w14:textId="77777777" w:rsidR="00DA09DA" w:rsidRDefault="00106FD2">
      <w:pPr>
        <w:pStyle w:val="T1"/>
        <w:tabs>
          <w:tab w:val="right" w:leader="dot" w:pos="8493"/>
        </w:tabs>
        <w:rPr>
          <w:rFonts w:asciiTheme="minorHAnsi" w:eastAsiaTheme="minorEastAsia" w:hAnsiTheme="minorHAnsi" w:cstheme="minorBidi"/>
          <w:iCs w:val="0"/>
          <w:sz w:val="22"/>
          <w:szCs w:val="22"/>
          <w:lang w:val="en-US" w:eastAsia="en-US"/>
        </w:rPr>
      </w:pPr>
      <w:hyperlink w:anchor="_Toc136060100" w:history="1">
        <w:r w:rsidR="00DA09DA" w:rsidRPr="008F1545">
          <w:rPr>
            <w:rStyle w:val="Kpr"/>
          </w:rPr>
          <w:t>ABSTRACT</w:t>
        </w:r>
        <w:r w:rsidR="00DA09DA">
          <w:rPr>
            <w:webHidden/>
          </w:rPr>
          <w:tab/>
        </w:r>
        <w:r w:rsidR="00DA09DA">
          <w:rPr>
            <w:webHidden/>
          </w:rPr>
          <w:fldChar w:fldCharType="begin"/>
        </w:r>
        <w:r w:rsidR="00DA09DA">
          <w:rPr>
            <w:webHidden/>
          </w:rPr>
          <w:instrText xml:space="preserve"> PAGEREF _Toc136060100 \h </w:instrText>
        </w:r>
        <w:r w:rsidR="00DA09DA">
          <w:rPr>
            <w:webHidden/>
          </w:rPr>
        </w:r>
        <w:r w:rsidR="00DA09DA">
          <w:rPr>
            <w:webHidden/>
          </w:rPr>
          <w:fldChar w:fldCharType="separate"/>
        </w:r>
        <w:r w:rsidR="00DA09DA">
          <w:rPr>
            <w:webHidden/>
          </w:rPr>
          <w:t>xii</w:t>
        </w:r>
        <w:r w:rsidR="00DA09DA">
          <w:rPr>
            <w:webHidden/>
          </w:rPr>
          <w:fldChar w:fldCharType="end"/>
        </w:r>
      </w:hyperlink>
    </w:p>
    <w:p w14:paraId="21B64D5C" w14:textId="77777777" w:rsidR="00DA09DA" w:rsidRDefault="00106FD2">
      <w:pPr>
        <w:pStyle w:val="T1"/>
        <w:tabs>
          <w:tab w:val="right" w:leader="dot" w:pos="8493"/>
        </w:tabs>
        <w:rPr>
          <w:rFonts w:asciiTheme="minorHAnsi" w:eastAsiaTheme="minorEastAsia" w:hAnsiTheme="minorHAnsi" w:cstheme="minorBidi"/>
          <w:iCs w:val="0"/>
          <w:sz w:val="22"/>
          <w:szCs w:val="22"/>
          <w:lang w:val="en-US" w:eastAsia="en-US"/>
        </w:rPr>
      </w:pPr>
      <w:hyperlink w:anchor="_Toc136060101" w:history="1">
        <w:r w:rsidR="00DA09DA" w:rsidRPr="008F1545">
          <w:rPr>
            <w:rStyle w:val="Kpr"/>
          </w:rPr>
          <w:t>ÖZET</w:t>
        </w:r>
        <w:r w:rsidR="00DA09DA">
          <w:rPr>
            <w:webHidden/>
          </w:rPr>
          <w:tab/>
        </w:r>
        <w:r w:rsidR="00DA09DA">
          <w:rPr>
            <w:webHidden/>
          </w:rPr>
          <w:fldChar w:fldCharType="begin"/>
        </w:r>
        <w:r w:rsidR="00DA09DA">
          <w:rPr>
            <w:webHidden/>
          </w:rPr>
          <w:instrText xml:space="preserve"> PAGEREF _Toc136060101 \h </w:instrText>
        </w:r>
        <w:r w:rsidR="00DA09DA">
          <w:rPr>
            <w:webHidden/>
          </w:rPr>
        </w:r>
        <w:r w:rsidR="00DA09DA">
          <w:rPr>
            <w:webHidden/>
          </w:rPr>
          <w:fldChar w:fldCharType="separate"/>
        </w:r>
        <w:r w:rsidR="00DA09DA">
          <w:rPr>
            <w:webHidden/>
          </w:rPr>
          <w:t>xiii</w:t>
        </w:r>
        <w:r w:rsidR="00DA09DA">
          <w:rPr>
            <w:webHidden/>
          </w:rPr>
          <w:fldChar w:fldCharType="end"/>
        </w:r>
      </w:hyperlink>
    </w:p>
    <w:p w14:paraId="69C29344" w14:textId="77777777" w:rsidR="00DA09DA" w:rsidRDefault="00106FD2">
      <w:pPr>
        <w:pStyle w:val="T1"/>
        <w:tabs>
          <w:tab w:val="right" w:leader="dot" w:pos="8493"/>
        </w:tabs>
        <w:rPr>
          <w:rFonts w:asciiTheme="minorHAnsi" w:eastAsiaTheme="minorEastAsia" w:hAnsiTheme="minorHAnsi" w:cstheme="minorBidi"/>
          <w:iCs w:val="0"/>
          <w:sz w:val="22"/>
          <w:szCs w:val="22"/>
          <w:lang w:val="en-US" w:eastAsia="en-US"/>
        </w:rPr>
      </w:pPr>
      <w:hyperlink w:anchor="_Toc136060102" w:history="1">
        <w:r w:rsidR="00DA09DA" w:rsidRPr="008F1545">
          <w:rPr>
            <w:rStyle w:val="Kpr"/>
          </w:rPr>
          <w:t>1. INTRODUCTION</w:t>
        </w:r>
        <w:r w:rsidR="00DA09DA">
          <w:rPr>
            <w:webHidden/>
          </w:rPr>
          <w:tab/>
        </w:r>
        <w:r w:rsidR="00DA09DA">
          <w:rPr>
            <w:webHidden/>
          </w:rPr>
          <w:fldChar w:fldCharType="begin"/>
        </w:r>
        <w:r w:rsidR="00DA09DA">
          <w:rPr>
            <w:webHidden/>
          </w:rPr>
          <w:instrText xml:space="preserve"> PAGEREF _Toc136060102 \h </w:instrText>
        </w:r>
        <w:r w:rsidR="00DA09DA">
          <w:rPr>
            <w:webHidden/>
          </w:rPr>
        </w:r>
        <w:r w:rsidR="00DA09DA">
          <w:rPr>
            <w:webHidden/>
          </w:rPr>
          <w:fldChar w:fldCharType="separate"/>
        </w:r>
        <w:r w:rsidR="00DA09DA">
          <w:rPr>
            <w:webHidden/>
          </w:rPr>
          <w:t>1</w:t>
        </w:r>
        <w:r w:rsidR="00DA09DA">
          <w:rPr>
            <w:webHidden/>
          </w:rPr>
          <w:fldChar w:fldCharType="end"/>
        </w:r>
      </w:hyperlink>
    </w:p>
    <w:p w14:paraId="68989787" w14:textId="77777777" w:rsidR="00DA09DA" w:rsidRDefault="00106FD2">
      <w:pPr>
        <w:pStyle w:val="T2"/>
        <w:rPr>
          <w:rFonts w:asciiTheme="minorHAnsi" w:eastAsiaTheme="minorEastAsia" w:hAnsiTheme="minorHAnsi" w:cstheme="minorBidi"/>
          <w:iCs w:val="0"/>
          <w:sz w:val="22"/>
          <w:szCs w:val="22"/>
          <w:lang w:val="en-US" w:eastAsia="en-US"/>
        </w:rPr>
      </w:pPr>
      <w:hyperlink w:anchor="_Toc136060103" w:history="1">
        <w:r w:rsidR="00DA09DA" w:rsidRPr="008F1545">
          <w:rPr>
            <w:rStyle w:val="Kpr"/>
            <w:rFonts w:eastAsia="TheSansLight"/>
          </w:rPr>
          <w:t>1.1</w:t>
        </w:r>
        <w:r w:rsidR="00DA09DA">
          <w:rPr>
            <w:rFonts w:asciiTheme="minorHAnsi" w:eastAsiaTheme="minorEastAsia" w:hAnsiTheme="minorHAnsi" w:cstheme="minorBidi"/>
            <w:iCs w:val="0"/>
            <w:sz w:val="22"/>
            <w:szCs w:val="22"/>
            <w:lang w:val="en-US" w:eastAsia="en-US"/>
          </w:rPr>
          <w:tab/>
        </w:r>
        <w:r w:rsidR="00DA09DA" w:rsidRPr="008F1545">
          <w:rPr>
            <w:rStyle w:val="Kpr"/>
            <w:rFonts w:eastAsia="TheSansLight"/>
          </w:rPr>
          <w:t>Literature Survey</w:t>
        </w:r>
        <w:r w:rsidR="00DA09DA">
          <w:rPr>
            <w:webHidden/>
          </w:rPr>
          <w:tab/>
        </w:r>
        <w:r w:rsidR="00DA09DA">
          <w:rPr>
            <w:webHidden/>
          </w:rPr>
          <w:fldChar w:fldCharType="begin"/>
        </w:r>
        <w:r w:rsidR="00DA09DA">
          <w:rPr>
            <w:webHidden/>
          </w:rPr>
          <w:instrText xml:space="preserve"> PAGEREF _Toc136060103 \h </w:instrText>
        </w:r>
        <w:r w:rsidR="00DA09DA">
          <w:rPr>
            <w:webHidden/>
          </w:rPr>
        </w:r>
        <w:r w:rsidR="00DA09DA">
          <w:rPr>
            <w:webHidden/>
          </w:rPr>
          <w:fldChar w:fldCharType="separate"/>
        </w:r>
        <w:r w:rsidR="00DA09DA">
          <w:rPr>
            <w:webHidden/>
          </w:rPr>
          <w:t>1</w:t>
        </w:r>
        <w:r w:rsidR="00DA09DA">
          <w:rPr>
            <w:webHidden/>
          </w:rPr>
          <w:fldChar w:fldCharType="end"/>
        </w:r>
      </w:hyperlink>
    </w:p>
    <w:p w14:paraId="40FA119A" w14:textId="77777777" w:rsidR="00DA09DA" w:rsidRDefault="00106FD2">
      <w:pPr>
        <w:pStyle w:val="T2"/>
        <w:rPr>
          <w:rFonts w:asciiTheme="minorHAnsi" w:eastAsiaTheme="minorEastAsia" w:hAnsiTheme="minorHAnsi" w:cstheme="minorBidi"/>
          <w:iCs w:val="0"/>
          <w:sz w:val="22"/>
          <w:szCs w:val="22"/>
          <w:lang w:val="en-US" w:eastAsia="en-US"/>
        </w:rPr>
      </w:pPr>
      <w:hyperlink w:anchor="_Toc136060104" w:history="1">
        <w:r w:rsidR="00DA09DA" w:rsidRPr="008F1545">
          <w:rPr>
            <w:rStyle w:val="Kpr"/>
          </w:rPr>
          <w:t>1.2</w:t>
        </w:r>
        <w:r w:rsidR="00DA09DA">
          <w:rPr>
            <w:rFonts w:asciiTheme="minorHAnsi" w:eastAsiaTheme="minorEastAsia" w:hAnsiTheme="minorHAnsi" w:cstheme="minorBidi"/>
            <w:iCs w:val="0"/>
            <w:sz w:val="22"/>
            <w:szCs w:val="22"/>
            <w:lang w:val="en-US" w:eastAsia="en-US"/>
          </w:rPr>
          <w:tab/>
        </w:r>
        <w:r w:rsidR="00DA09DA" w:rsidRPr="008F1545">
          <w:rPr>
            <w:rStyle w:val="Kpr"/>
          </w:rPr>
          <w:t>Objective of Study</w:t>
        </w:r>
        <w:r w:rsidR="00DA09DA">
          <w:rPr>
            <w:webHidden/>
          </w:rPr>
          <w:tab/>
        </w:r>
        <w:r w:rsidR="00DA09DA">
          <w:rPr>
            <w:webHidden/>
          </w:rPr>
          <w:fldChar w:fldCharType="begin"/>
        </w:r>
        <w:r w:rsidR="00DA09DA">
          <w:rPr>
            <w:webHidden/>
          </w:rPr>
          <w:instrText xml:space="preserve"> PAGEREF _Toc136060104 \h </w:instrText>
        </w:r>
        <w:r w:rsidR="00DA09DA">
          <w:rPr>
            <w:webHidden/>
          </w:rPr>
        </w:r>
        <w:r w:rsidR="00DA09DA">
          <w:rPr>
            <w:webHidden/>
          </w:rPr>
          <w:fldChar w:fldCharType="separate"/>
        </w:r>
        <w:r w:rsidR="00DA09DA">
          <w:rPr>
            <w:webHidden/>
          </w:rPr>
          <w:t>1</w:t>
        </w:r>
        <w:r w:rsidR="00DA09DA">
          <w:rPr>
            <w:webHidden/>
          </w:rPr>
          <w:fldChar w:fldCharType="end"/>
        </w:r>
      </w:hyperlink>
    </w:p>
    <w:p w14:paraId="54820893" w14:textId="77777777" w:rsidR="00DA09DA" w:rsidRDefault="00106FD2">
      <w:pPr>
        <w:pStyle w:val="T1"/>
        <w:tabs>
          <w:tab w:val="right" w:leader="dot" w:pos="8493"/>
        </w:tabs>
        <w:rPr>
          <w:rFonts w:asciiTheme="minorHAnsi" w:eastAsiaTheme="minorEastAsia" w:hAnsiTheme="minorHAnsi" w:cstheme="minorBidi"/>
          <w:iCs w:val="0"/>
          <w:sz w:val="22"/>
          <w:szCs w:val="22"/>
          <w:lang w:val="en-US" w:eastAsia="en-US"/>
        </w:rPr>
      </w:pPr>
      <w:hyperlink w:anchor="_Toc136060105" w:history="1">
        <w:r w:rsidR="00DA09DA" w:rsidRPr="008F1545">
          <w:rPr>
            <w:rStyle w:val="Kpr"/>
          </w:rPr>
          <w:t>2. YILDIZ TECHNICAL UNIVERSITY</w:t>
        </w:r>
        <w:r w:rsidR="00DA09DA">
          <w:rPr>
            <w:webHidden/>
          </w:rPr>
          <w:tab/>
        </w:r>
        <w:r w:rsidR="00DA09DA">
          <w:rPr>
            <w:webHidden/>
          </w:rPr>
          <w:fldChar w:fldCharType="begin"/>
        </w:r>
        <w:r w:rsidR="00DA09DA">
          <w:rPr>
            <w:webHidden/>
          </w:rPr>
          <w:instrText xml:space="preserve"> PAGEREF _Toc136060105 \h </w:instrText>
        </w:r>
        <w:r w:rsidR="00DA09DA">
          <w:rPr>
            <w:webHidden/>
          </w:rPr>
        </w:r>
        <w:r w:rsidR="00DA09DA">
          <w:rPr>
            <w:webHidden/>
          </w:rPr>
          <w:fldChar w:fldCharType="separate"/>
        </w:r>
        <w:r w:rsidR="00DA09DA">
          <w:rPr>
            <w:webHidden/>
          </w:rPr>
          <w:t>2</w:t>
        </w:r>
        <w:r w:rsidR="00DA09DA">
          <w:rPr>
            <w:webHidden/>
          </w:rPr>
          <w:fldChar w:fldCharType="end"/>
        </w:r>
      </w:hyperlink>
    </w:p>
    <w:p w14:paraId="1B8FE21F" w14:textId="77777777" w:rsidR="00DA09DA" w:rsidRDefault="00106FD2">
      <w:pPr>
        <w:pStyle w:val="T2"/>
        <w:rPr>
          <w:rFonts w:asciiTheme="minorHAnsi" w:eastAsiaTheme="minorEastAsia" w:hAnsiTheme="minorHAnsi" w:cstheme="minorBidi"/>
          <w:iCs w:val="0"/>
          <w:sz w:val="22"/>
          <w:szCs w:val="22"/>
          <w:lang w:val="en-US" w:eastAsia="en-US"/>
        </w:rPr>
      </w:pPr>
      <w:hyperlink w:anchor="_Toc136060106" w:history="1">
        <w:r w:rsidR="00DA09DA" w:rsidRPr="008F1545">
          <w:rPr>
            <w:rStyle w:val="Kpr"/>
          </w:rPr>
          <w:t>2.1</w:t>
        </w:r>
        <w:r w:rsidR="00DA09DA">
          <w:rPr>
            <w:rFonts w:asciiTheme="minorHAnsi" w:eastAsiaTheme="minorEastAsia" w:hAnsiTheme="minorHAnsi" w:cstheme="minorBidi"/>
            <w:iCs w:val="0"/>
            <w:sz w:val="22"/>
            <w:szCs w:val="22"/>
            <w:lang w:val="en-US" w:eastAsia="en-US"/>
          </w:rPr>
          <w:tab/>
        </w:r>
        <w:r w:rsidR="00DA09DA" w:rsidRPr="008F1545">
          <w:rPr>
            <w:rStyle w:val="Kpr"/>
          </w:rPr>
          <w:t>History (Subsection)</w:t>
        </w:r>
        <w:r w:rsidR="00DA09DA">
          <w:rPr>
            <w:webHidden/>
          </w:rPr>
          <w:tab/>
        </w:r>
        <w:r w:rsidR="00DA09DA">
          <w:rPr>
            <w:webHidden/>
          </w:rPr>
          <w:fldChar w:fldCharType="begin"/>
        </w:r>
        <w:r w:rsidR="00DA09DA">
          <w:rPr>
            <w:webHidden/>
          </w:rPr>
          <w:instrText xml:space="preserve"> PAGEREF _Toc136060106 \h </w:instrText>
        </w:r>
        <w:r w:rsidR="00DA09DA">
          <w:rPr>
            <w:webHidden/>
          </w:rPr>
        </w:r>
        <w:r w:rsidR="00DA09DA">
          <w:rPr>
            <w:webHidden/>
          </w:rPr>
          <w:fldChar w:fldCharType="separate"/>
        </w:r>
        <w:r w:rsidR="00DA09DA">
          <w:rPr>
            <w:webHidden/>
          </w:rPr>
          <w:t>2</w:t>
        </w:r>
        <w:r w:rsidR="00DA09DA">
          <w:rPr>
            <w:webHidden/>
          </w:rPr>
          <w:fldChar w:fldCharType="end"/>
        </w:r>
      </w:hyperlink>
    </w:p>
    <w:p w14:paraId="79E27642" w14:textId="77777777" w:rsidR="00DA09DA" w:rsidRDefault="00106FD2">
      <w:pPr>
        <w:pStyle w:val="T2"/>
        <w:rPr>
          <w:rFonts w:asciiTheme="minorHAnsi" w:eastAsiaTheme="minorEastAsia" w:hAnsiTheme="minorHAnsi" w:cstheme="minorBidi"/>
          <w:iCs w:val="0"/>
          <w:sz w:val="22"/>
          <w:szCs w:val="22"/>
          <w:lang w:val="en-US" w:eastAsia="en-US"/>
        </w:rPr>
      </w:pPr>
      <w:hyperlink w:anchor="_Toc136060107" w:history="1">
        <w:r w:rsidR="00DA09DA" w:rsidRPr="008F1545">
          <w:rPr>
            <w:rStyle w:val="Kpr"/>
          </w:rPr>
          <w:t>2.2</w:t>
        </w:r>
        <w:r w:rsidR="00DA09DA">
          <w:rPr>
            <w:rFonts w:asciiTheme="minorHAnsi" w:eastAsiaTheme="minorEastAsia" w:hAnsiTheme="minorHAnsi" w:cstheme="minorBidi"/>
            <w:iCs w:val="0"/>
            <w:sz w:val="22"/>
            <w:szCs w:val="22"/>
            <w:lang w:val="en-US" w:eastAsia="en-US"/>
          </w:rPr>
          <w:tab/>
        </w:r>
        <w:r w:rsidR="00DA09DA" w:rsidRPr="008F1545">
          <w:rPr>
            <w:rStyle w:val="Kpr"/>
            <w:rFonts w:cs="Calibri"/>
          </w:rPr>
          <w:t>Faculties (Subsection)</w:t>
        </w:r>
        <w:r w:rsidR="00DA09DA">
          <w:rPr>
            <w:webHidden/>
          </w:rPr>
          <w:tab/>
        </w:r>
        <w:r w:rsidR="00DA09DA">
          <w:rPr>
            <w:webHidden/>
          </w:rPr>
          <w:fldChar w:fldCharType="begin"/>
        </w:r>
        <w:r w:rsidR="00DA09DA">
          <w:rPr>
            <w:webHidden/>
          </w:rPr>
          <w:instrText xml:space="preserve"> PAGEREF _Toc136060107 \h </w:instrText>
        </w:r>
        <w:r w:rsidR="00DA09DA">
          <w:rPr>
            <w:webHidden/>
          </w:rPr>
        </w:r>
        <w:r w:rsidR="00DA09DA">
          <w:rPr>
            <w:webHidden/>
          </w:rPr>
          <w:fldChar w:fldCharType="separate"/>
        </w:r>
        <w:r w:rsidR="00DA09DA">
          <w:rPr>
            <w:webHidden/>
          </w:rPr>
          <w:t>3</w:t>
        </w:r>
        <w:r w:rsidR="00DA09DA">
          <w:rPr>
            <w:webHidden/>
          </w:rPr>
          <w:fldChar w:fldCharType="end"/>
        </w:r>
      </w:hyperlink>
    </w:p>
    <w:p w14:paraId="7FDFA840" w14:textId="77777777" w:rsidR="00DA09DA" w:rsidRDefault="00106FD2">
      <w:pPr>
        <w:pStyle w:val="T3"/>
        <w:tabs>
          <w:tab w:val="left" w:pos="1680"/>
          <w:tab w:val="right" w:leader="dot" w:pos="8493"/>
        </w:tabs>
        <w:rPr>
          <w:rFonts w:asciiTheme="minorHAnsi" w:eastAsiaTheme="minorEastAsia" w:hAnsiTheme="minorHAnsi" w:cstheme="minorBidi"/>
          <w:iCs w:val="0"/>
          <w:noProof/>
          <w:sz w:val="22"/>
          <w:szCs w:val="22"/>
          <w:lang w:val="en-US" w:eastAsia="en-US"/>
        </w:rPr>
      </w:pPr>
      <w:hyperlink w:anchor="_Toc136060108" w:history="1">
        <w:r w:rsidR="00DA09DA" w:rsidRPr="008F1545">
          <w:rPr>
            <w:rStyle w:val="Kpr"/>
            <w:rFonts w:cs="Calibri"/>
            <w:noProof/>
          </w:rPr>
          <w:t>2.2.1</w:t>
        </w:r>
        <w:r w:rsidR="00DA09DA">
          <w:rPr>
            <w:rFonts w:asciiTheme="minorHAnsi" w:eastAsiaTheme="minorEastAsia" w:hAnsiTheme="minorHAnsi" w:cstheme="minorBidi"/>
            <w:iCs w:val="0"/>
            <w:noProof/>
            <w:sz w:val="22"/>
            <w:szCs w:val="22"/>
            <w:lang w:val="en-US" w:eastAsia="en-US"/>
          </w:rPr>
          <w:tab/>
        </w:r>
        <w:r w:rsidR="00DA09DA" w:rsidRPr="008F1545">
          <w:rPr>
            <w:rStyle w:val="Kpr"/>
            <w:rFonts w:cs="Calibri"/>
            <w:noProof/>
          </w:rPr>
          <w:t>Subsubsection</w:t>
        </w:r>
        <w:r w:rsidR="00DA09DA">
          <w:rPr>
            <w:noProof/>
            <w:webHidden/>
          </w:rPr>
          <w:tab/>
        </w:r>
        <w:r w:rsidR="00DA09DA">
          <w:rPr>
            <w:noProof/>
            <w:webHidden/>
          </w:rPr>
          <w:fldChar w:fldCharType="begin"/>
        </w:r>
        <w:r w:rsidR="00DA09DA">
          <w:rPr>
            <w:noProof/>
            <w:webHidden/>
          </w:rPr>
          <w:instrText xml:space="preserve"> PAGEREF _Toc136060108 \h </w:instrText>
        </w:r>
        <w:r w:rsidR="00DA09DA">
          <w:rPr>
            <w:noProof/>
            <w:webHidden/>
          </w:rPr>
        </w:r>
        <w:r w:rsidR="00DA09DA">
          <w:rPr>
            <w:noProof/>
            <w:webHidden/>
          </w:rPr>
          <w:fldChar w:fldCharType="separate"/>
        </w:r>
        <w:r w:rsidR="00DA09DA">
          <w:rPr>
            <w:noProof/>
            <w:webHidden/>
          </w:rPr>
          <w:t>3</w:t>
        </w:r>
        <w:r w:rsidR="00DA09DA">
          <w:rPr>
            <w:noProof/>
            <w:webHidden/>
          </w:rPr>
          <w:fldChar w:fldCharType="end"/>
        </w:r>
      </w:hyperlink>
    </w:p>
    <w:p w14:paraId="42469D34" w14:textId="77777777" w:rsidR="00DA09DA" w:rsidRDefault="00106FD2">
      <w:pPr>
        <w:pStyle w:val="T3"/>
        <w:tabs>
          <w:tab w:val="left" w:pos="1680"/>
          <w:tab w:val="right" w:leader="dot" w:pos="8493"/>
        </w:tabs>
        <w:rPr>
          <w:rFonts w:asciiTheme="minorHAnsi" w:eastAsiaTheme="minorEastAsia" w:hAnsiTheme="minorHAnsi" w:cstheme="minorBidi"/>
          <w:iCs w:val="0"/>
          <w:noProof/>
          <w:sz w:val="22"/>
          <w:szCs w:val="22"/>
          <w:lang w:val="en-US" w:eastAsia="en-US"/>
        </w:rPr>
      </w:pPr>
      <w:hyperlink w:anchor="_Toc136060109" w:history="1">
        <w:r w:rsidR="00DA09DA" w:rsidRPr="008F1545">
          <w:rPr>
            <w:rStyle w:val="Kpr"/>
            <w:rFonts w:cs="Calibri"/>
            <w:noProof/>
          </w:rPr>
          <w:t>2.2.2</w:t>
        </w:r>
        <w:r w:rsidR="00DA09DA">
          <w:rPr>
            <w:rFonts w:asciiTheme="minorHAnsi" w:eastAsiaTheme="minorEastAsia" w:hAnsiTheme="minorHAnsi" w:cstheme="minorBidi"/>
            <w:iCs w:val="0"/>
            <w:noProof/>
            <w:sz w:val="22"/>
            <w:szCs w:val="22"/>
            <w:lang w:val="en-US" w:eastAsia="en-US"/>
          </w:rPr>
          <w:tab/>
        </w:r>
        <w:r w:rsidR="00DA09DA" w:rsidRPr="008F1545">
          <w:rPr>
            <w:rStyle w:val="Kpr"/>
            <w:rFonts w:cs="Calibri"/>
            <w:noProof/>
          </w:rPr>
          <w:t>Subsubsection</w:t>
        </w:r>
        <w:r w:rsidR="00DA09DA">
          <w:rPr>
            <w:noProof/>
            <w:webHidden/>
          </w:rPr>
          <w:tab/>
        </w:r>
        <w:r w:rsidR="00DA09DA">
          <w:rPr>
            <w:noProof/>
            <w:webHidden/>
          </w:rPr>
          <w:fldChar w:fldCharType="begin"/>
        </w:r>
        <w:r w:rsidR="00DA09DA">
          <w:rPr>
            <w:noProof/>
            <w:webHidden/>
          </w:rPr>
          <w:instrText xml:space="preserve"> PAGEREF _Toc136060109 \h </w:instrText>
        </w:r>
        <w:r w:rsidR="00DA09DA">
          <w:rPr>
            <w:noProof/>
            <w:webHidden/>
          </w:rPr>
        </w:r>
        <w:r w:rsidR="00DA09DA">
          <w:rPr>
            <w:noProof/>
            <w:webHidden/>
          </w:rPr>
          <w:fldChar w:fldCharType="separate"/>
        </w:r>
        <w:r w:rsidR="00DA09DA">
          <w:rPr>
            <w:noProof/>
            <w:webHidden/>
          </w:rPr>
          <w:t>4</w:t>
        </w:r>
        <w:r w:rsidR="00DA09DA">
          <w:rPr>
            <w:noProof/>
            <w:webHidden/>
          </w:rPr>
          <w:fldChar w:fldCharType="end"/>
        </w:r>
      </w:hyperlink>
    </w:p>
    <w:p w14:paraId="2A09BAC5" w14:textId="77777777" w:rsidR="00DA09DA" w:rsidRDefault="00106FD2">
      <w:pPr>
        <w:pStyle w:val="T3"/>
        <w:tabs>
          <w:tab w:val="left" w:pos="1680"/>
          <w:tab w:val="right" w:leader="dot" w:pos="8493"/>
        </w:tabs>
        <w:rPr>
          <w:rFonts w:asciiTheme="minorHAnsi" w:eastAsiaTheme="minorEastAsia" w:hAnsiTheme="minorHAnsi" w:cstheme="minorBidi"/>
          <w:iCs w:val="0"/>
          <w:noProof/>
          <w:sz w:val="22"/>
          <w:szCs w:val="22"/>
          <w:lang w:val="en-US" w:eastAsia="en-US"/>
        </w:rPr>
      </w:pPr>
      <w:hyperlink w:anchor="_Toc136060110" w:history="1">
        <w:r w:rsidR="00DA09DA" w:rsidRPr="008F1545">
          <w:rPr>
            <w:rStyle w:val="Kpr"/>
            <w:rFonts w:cs="Calibri"/>
            <w:noProof/>
          </w:rPr>
          <w:t>2.2.3</w:t>
        </w:r>
        <w:r w:rsidR="00DA09DA">
          <w:rPr>
            <w:rFonts w:asciiTheme="minorHAnsi" w:eastAsiaTheme="minorEastAsia" w:hAnsiTheme="minorHAnsi" w:cstheme="minorBidi"/>
            <w:iCs w:val="0"/>
            <w:noProof/>
            <w:sz w:val="22"/>
            <w:szCs w:val="22"/>
            <w:lang w:val="en-US" w:eastAsia="en-US"/>
          </w:rPr>
          <w:tab/>
        </w:r>
        <w:r w:rsidR="00DA09DA" w:rsidRPr="008F1545">
          <w:rPr>
            <w:rStyle w:val="Kpr"/>
            <w:rFonts w:cs="Calibri"/>
            <w:noProof/>
          </w:rPr>
          <w:t>Subsubsection</w:t>
        </w:r>
        <w:r w:rsidR="00DA09DA">
          <w:rPr>
            <w:noProof/>
            <w:webHidden/>
          </w:rPr>
          <w:tab/>
        </w:r>
        <w:r w:rsidR="00DA09DA">
          <w:rPr>
            <w:noProof/>
            <w:webHidden/>
          </w:rPr>
          <w:fldChar w:fldCharType="begin"/>
        </w:r>
        <w:r w:rsidR="00DA09DA">
          <w:rPr>
            <w:noProof/>
            <w:webHidden/>
          </w:rPr>
          <w:instrText xml:space="preserve"> PAGEREF _Toc136060110 \h </w:instrText>
        </w:r>
        <w:r w:rsidR="00DA09DA">
          <w:rPr>
            <w:noProof/>
            <w:webHidden/>
          </w:rPr>
        </w:r>
        <w:r w:rsidR="00DA09DA">
          <w:rPr>
            <w:noProof/>
            <w:webHidden/>
          </w:rPr>
          <w:fldChar w:fldCharType="separate"/>
        </w:r>
        <w:r w:rsidR="00DA09DA">
          <w:rPr>
            <w:noProof/>
            <w:webHidden/>
          </w:rPr>
          <w:t>5</w:t>
        </w:r>
        <w:r w:rsidR="00DA09DA">
          <w:rPr>
            <w:noProof/>
            <w:webHidden/>
          </w:rPr>
          <w:fldChar w:fldCharType="end"/>
        </w:r>
      </w:hyperlink>
    </w:p>
    <w:p w14:paraId="524EDA1A" w14:textId="77777777" w:rsidR="00DA09DA" w:rsidRDefault="00106FD2">
      <w:pPr>
        <w:pStyle w:val="T1"/>
        <w:tabs>
          <w:tab w:val="right" w:leader="dot" w:pos="8493"/>
        </w:tabs>
        <w:rPr>
          <w:rFonts w:asciiTheme="minorHAnsi" w:eastAsiaTheme="minorEastAsia" w:hAnsiTheme="minorHAnsi" w:cstheme="minorBidi"/>
          <w:iCs w:val="0"/>
          <w:sz w:val="22"/>
          <w:szCs w:val="22"/>
          <w:lang w:val="en-US" w:eastAsia="en-US"/>
        </w:rPr>
      </w:pPr>
      <w:hyperlink w:anchor="_Toc136060111" w:history="1">
        <w:r w:rsidR="00DA09DA" w:rsidRPr="008F1545">
          <w:rPr>
            <w:rStyle w:val="Kpr"/>
          </w:rPr>
          <w:t>3. REALISTIC LIMITS, CONDITIONS AND CONSTRAINS TAKEN INTO CONSIDERATION IN THE DESIGN OF THE PROJECT</w:t>
        </w:r>
        <w:r w:rsidR="00DA09DA">
          <w:rPr>
            <w:webHidden/>
          </w:rPr>
          <w:tab/>
        </w:r>
        <w:r w:rsidR="00DA09DA">
          <w:rPr>
            <w:webHidden/>
          </w:rPr>
          <w:fldChar w:fldCharType="begin"/>
        </w:r>
        <w:r w:rsidR="00DA09DA">
          <w:rPr>
            <w:webHidden/>
          </w:rPr>
          <w:instrText xml:space="preserve"> PAGEREF _Toc136060111 \h </w:instrText>
        </w:r>
        <w:r w:rsidR="00DA09DA">
          <w:rPr>
            <w:webHidden/>
          </w:rPr>
        </w:r>
        <w:r w:rsidR="00DA09DA">
          <w:rPr>
            <w:webHidden/>
          </w:rPr>
          <w:fldChar w:fldCharType="separate"/>
        </w:r>
        <w:r w:rsidR="00DA09DA">
          <w:rPr>
            <w:webHidden/>
          </w:rPr>
          <w:t>6</w:t>
        </w:r>
        <w:r w:rsidR="00DA09DA">
          <w:rPr>
            <w:webHidden/>
          </w:rPr>
          <w:fldChar w:fldCharType="end"/>
        </w:r>
      </w:hyperlink>
    </w:p>
    <w:p w14:paraId="3611FCAD" w14:textId="77777777" w:rsidR="00DA09DA" w:rsidRDefault="00106FD2">
      <w:pPr>
        <w:pStyle w:val="T1"/>
        <w:tabs>
          <w:tab w:val="right" w:leader="dot" w:pos="8493"/>
        </w:tabs>
        <w:rPr>
          <w:rFonts w:asciiTheme="minorHAnsi" w:eastAsiaTheme="minorEastAsia" w:hAnsiTheme="minorHAnsi" w:cstheme="minorBidi"/>
          <w:iCs w:val="0"/>
          <w:sz w:val="22"/>
          <w:szCs w:val="22"/>
          <w:lang w:val="en-US" w:eastAsia="en-US"/>
        </w:rPr>
      </w:pPr>
      <w:hyperlink w:anchor="_Toc136060112" w:history="1">
        <w:r w:rsidR="00DA09DA" w:rsidRPr="008F1545">
          <w:rPr>
            <w:rStyle w:val="Kpr"/>
          </w:rPr>
          <w:t>4. RESULTS AND DISCUSSIONS</w:t>
        </w:r>
        <w:r w:rsidR="00DA09DA">
          <w:rPr>
            <w:webHidden/>
          </w:rPr>
          <w:tab/>
        </w:r>
        <w:r w:rsidR="00DA09DA">
          <w:rPr>
            <w:webHidden/>
          </w:rPr>
          <w:fldChar w:fldCharType="begin"/>
        </w:r>
        <w:r w:rsidR="00DA09DA">
          <w:rPr>
            <w:webHidden/>
          </w:rPr>
          <w:instrText xml:space="preserve"> PAGEREF _Toc136060112 \h </w:instrText>
        </w:r>
        <w:r w:rsidR="00DA09DA">
          <w:rPr>
            <w:webHidden/>
          </w:rPr>
        </w:r>
        <w:r w:rsidR="00DA09DA">
          <w:rPr>
            <w:webHidden/>
          </w:rPr>
          <w:fldChar w:fldCharType="separate"/>
        </w:r>
        <w:r w:rsidR="00DA09DA">
          <w:rPr>
            <w:webHidden/>
          </w:rPr>
          <w:t>9</w:t>
        </w:r>
        <w:r w:rsidR="00DA09DA">
          <w:rPr>
            <w:webHidden/>
          </w:rPr>
          <w:fldChar w:fldCharType="end"/>
        </w:r>
      </w:hyperlink>
    </w:p>
    <w:p w14:paraId="6B173B88" w14:textId="77777777" w:rsidR="00DA09DA" w:rsidRDefault="00106FD2">
      <w:pPr>
        <w:pStyle w:val="T1"/>
        <w:tabs>
          <w:tab w:val="right" w:leader="dot" w:pos="8493"/>
        </w:tabs>
        <w:rPr>
          <w:rFonts w:asciiTheme="minorHAnsi" w:eastAsiaTheme="minorEastAsia" w:hAnsiTheme="minorHAnsi" w:cstheme="minorBidi"/>
          <w:iCs w:val="0"/>
          <w:sz w:val="22"/>
          <w:szCs w:val="22"/>
          <w:lang w:val="en-US" w:eastAsia="en-US"/>
        </w:rPr>
      </w:pPr>
      <w:hyperlink w:anchor="_Toc136060113" w:history="1">
        <w:r w:rsidR="00DA09DA" w:rsidRPr="008F1545">
          <w:rPr>
            <w:rStyle w:val="Kpr"/>
          </w:rPr>
          <w:t>5. CONCLUSION</w:t>
        </w:r>
        <w:r w:rsidR="00DA09DA">
          <w:rPr>
            <w:webHidden/>
          </w:rPr>
          <w:tab/>
        </w:r>
        <w:r w:rsidR="00DA09DA">
          <w:rPr>
            <w:webHidden/>
          </w:rPr>
          <w:fldChar w:fldCharType="begin"/>
        </w:r>
        <w:r w:rsidR="00DA09DA">
          <w:rPr>
            <w:webHidden/>
          </w:rPr>
          <w:instrText xml:space="preserve"> PAGEREF _Toc136060113 \h </w:instrText>
        </w:r>
        <w:r w:rsidR="00DA09DA">
          <w:rPr>
            <w:webHidden/>
          </w:rPr>
        </w:r>
        <w:r w:rsidR="00DA09DA">
          <w:rPr>
            <w:webHidden/>
          </w:rPr>
          <w:fldChar w:fldCharType="separate"/>
        </w:r>
        <w:r w:rsidR="00DA09DA">
          <w:rPr>
            <w:webHidden/>
          </w:rPr>
          <w:t>10</w:t>
        </w:r>
        <w:r w:rsidR="00DA09DA">
          <w:rPr>
            <w:webHidden/>
          </w:rPr>
          <w:fldChar w:fldCharType="end"/>
        </w:r>
      </w:hyperlink>
    </w:p>
    <w:p w14:paraId="7553C391" w14:textId="77777777" w:rsidR="00DA09DA" w:rsidRDefault="00106FD2">
      <w:pPr>
        <w:pStyle w:val="T2"/>
        <w:rPr>
          <w:rFonts w:asciiTheme="minorHAnsi" w:eastAsiaTheme="minorEastAsia" w:hAnsiTheme="minorHAnsi" w:cstheme="minorBidi"/>
          <w:iCs w:val="0"/>
          <w:sz w:val="22"/>
          <w:szCs w:val="22"/>
          <w:lang w:val="en-US" w:eastAsia="en-US"/>
        </w:rPr>
      </w:pPr>
      <w:hyperlink w:anchor="_Toc136060114" w:history="1">
        <w:r w:rsidR="00DA09DA" w:rsidRPr="008F1545">
          <w:rPr>
            <w:rStyle w:val="Kpr"/>
          </w:rPr>
          <w:t>5.1</w:t>
        </w:r>
        <w:r w:rsidR="00DA09DA">
          <w:rPr>
            <w:rFonts w:asciiTheme="minorHAnsi" w:eastAsiaTheme="minorEastAsia" w:hAnsiTheme="minorHAnsi" w:cstheme="minorBidi"/>
            <w:iCs w:val="0"/>
            <w:sz w:val="22"/>
            <w:szCs w:val="22"/>
            <w:lang w:val="en-US" w:eastAsia="en-US"/>
          </w:rPr>
          <w:tab/>
        </w:r>
        <w:r w:rsidR="00DA09DA" w:rsidRPr="008F1545">
          <w:rPr>
            <w:rStyle w:val="Kpr"/>
          </w:rPr>
          <w:t>Writing</w:t>
        </w:r>
        <w:r w:rsidR="00DA09DA">
          <w:rPr>
            <w:webHidden/>
          </w:rPr>
          <w:tab/>
        </w:r>
        <w:r w:rsidR="00DA09DA">
          <w:rPr>
            <w:webHidden/>
          </w:rPr>
          <w:fldChar w:fldCharType="begin"/>
        </w:r>
        <w:r w:rsidR="00DA09DA">
          <w:rPr>
            <w:webHidden/>
          </w:rPr>
          <w:instrText xml:space="preserve"> PAGEREF _Toc136060114 \h </w:instrText>
        </w:r>
        <w:r w:rsidR="00DA09DA">
          <w:rPr>
            <w:webHidden/>
          </w:rPr>
        </w:r>
        <w:r w:rsidR="00DA09DA">
          <w:rPr>
            <w:webHidden/>
          </w:rPr>
          <w:fldChar w:fldCharType="separate"/>
        </w:r>
        <w:r w:rsidR="00DA09DA">
          <w:rPr>
            <w:webHidden/>
          </w:rPr>
          <w:t>10</w:t>
        </w:r>
        <w:r w:rsidR="00DA09DA">
          <w:rPr>
            <w:webHidden/>
          </w:rPr>
          <w:fldChar w:fldCharType="end"/>
        </w:r>
      </w:hyperlink>
    </w:p>
    <w:p w14:paraId="298298EC" w14:textId="77777777" w:rsidR="00DA09DA" w:rsidRDefault="00106FD2">
      <w:pPr>
        <w:pStyle w:val="T2"/>
        <w:rPr>
          <w:rFonts w:asciiTheme="minorHAnsi" w:eastAsiaTheme="minorEastAsia" w:hAnsiTheme="minorHAnsi" w:cstheme="minorBidi"/>
          <w:iCs w:val="0"/>
          <w:sz w:val="22"/>
          <w:szCs w:val="22"/>
          <w:lang w:val="en-US" w:eastAsia="en-US"/>
        </w:rPr>
      </w:pPr>
      <w:hyperlink w:anchor="_Toc136060115" w:history="1">
        <w:r w:rsidR="00DA09DA" w:rsidRPr="008F1545">
          <w:rPr>
            <w:rStyle w:val="Kpr"/>
          </w:rPr>
          <w:t>5.2</w:t>
        </w:r>
        <w:r w:rsidR="00DA09DA">
          <w:rPr>
            <w:rFonts w:asciiTheme="minorHAnsi" w:eastAsiaTheme="minorEastAsia" w:hAnsiTheme="minorHAnsi" w:cstheme="minorBidi"/>
            <w:iCs w:val="0"/>
            <w:sz w:val="22"/>
            <w:szCs w:val="22"/>
            <w:lang w:val="en-US" w:eastAsia="en-US"/>
          </w:rPr>
          <w:tab/>
        </w:r>
        <w:r w:rsidR="00DA09DA" w:rsidRPr="008F1545">
          <w:rPr>
            <w:rStyle w:val="Kpr"/>
          </w:rPr>
          <w:t>Punctuation</w:t>
        </w:r>
        <w:r w:rsidR="00DA09DA">
          <w:rPr>
            <w:webHidden/>
          </w:rPr>
          <w:tab/>
        </w:r>
        <w:r w:rsidR="00DA09DA">
          <w:rPr>
            <w:webHidden/>
          </w:rPr>
          <w:fldChar w:fldCharType="begin"/>
        </w:r>
        <w:r w:rsidR="00DA09DA">
          <w:rPr>
            <w:webHidden/>
          </w:rPr>
          <w:instrText xml:space="preserve"> PAGEREF _Toc136060115 \h </w:instrText>
        </w:r>
        <w:r w:rsidR="00DA09DA">
          <w:rPr>
            <w:webHidden/>
          </w:rPr>
        </w:r>
        <w:r w:rsidR="00DA09DA">
          <w:rPr>
            <w:webHidden/>
          </w:rPr>
          <w:fldChar w:fldCharType="separate"/>
        </w:r>
        <w:r w:rsidR="00DA09DA">
          <w:rPr>
            <w:webHidden/>
          </w:rPr>
          <w:t>10</w:t>
        </w:r>
        <w:r w:rsidR="00DA09DA">
          <w:rPr>
            <w:webHidden/>
          </w:rPr>
          <w:fldChar w:fldCharType="end"/>
        </w:r>
      </w:hyperlink>
    </w:p>
    <w:p w14:paraId="12316A55" w14:textId="77777777" w:rsidR="00DA09DA" w:rsidRDefault="00106FD2">
      <w:pPr>
        <w:pStyle w:val="T2"/>
        <w:rPr>
          <w:rFonts w:asciiTheme="minorHAnsi" w:eastAsiaTheme="minorEastAsia" w:hAnsiTheme="minorHAnsi" w:cstheme="minorBidi"/>
          <w:iCs w:val="0"/>
          <w:sz w:val="22"/>
          <w:szCs w:val="22"/>
          <w:lang w:val="en-US" w:eastAsia="en-US"/>
        </w:rPr>
      </w:pPr>
      <w:hyperlink w:anchor="_Toc136060116" w:history="1">
        <w:r w:rsidR="00DA09DA" w:rsidRPr="008F1545">
          <w:rPr>
            <w:rStyle w:val="Kpr"/>
          </w:rPr>
          <w:t>5.3</w:t>
        </w:r>
        <w:r w:rsidR="00DA09DA">
          <w:rPr>
            <w:rFonts w:asciiTheme="minorHAnsi" w:eastAsiaTheme="minorEastAsia" w:hAnsiTheme="minorHAnsi" w:cstheme="minorBidi"/>
            <w:iCs w:val="0"/>
            <w:sz w:val="22"/>
            <w:szCs w:val="22"/>
            <w:lang w:val="en-US" w:eastAsia="en-US"/>
          </w:rPr>
          <w:tab/>
        </w:r>
        <w:r w:rsidR="00DA09DA" w:rsidRPr="008F1545">
          <w:rPr>
            <w:rStyle w:val="Kpr"/>
          </w:rPr>
          <w:t>Citing</w:t>
        </w:r>
        <w:r w:rsidR="00DA09DA">
          <w:rPr>
            <w:webHidden/>
          </w:rPr>
          <w:tab/>
        </w:r>
        <w:r w:rsidR="00DA09DA">
          <w:rPr>
            <w:webHidden/>
          </w:rPr>
          <w:fldChar w:fldCharType="begin"/>
        </w:r>
        <w:r w:rsidR="00DA09DA">
          <w:rPr>
            <w:webHidden/>
          </w:rPr>
          <w:instrText xml:space="preserve"> PAGEREF _Toc136060116 \h </w:instrText>
        </w:r>
        <w:r w:rsidR="00DA09DA">
          <w:rPr>
            <w:webHidden/>
          </w:rPr>
        </w:r>
        <w:r w:rsidR="00DA09DA">
          <w:rPr>
            <w:webHidden/>
          </w:rPr>
          <w:fldChar w:fldCharType="separate"/>
        </w:r>
        <w:r w:rsidR="00DA09DA">
          <w:rPr>
            <w:webHidden/>
          </w:rPr>
          <w:t>11</w:t>
        </w:r>
        <w:r w:rsidR="00DA09DA">
          <w:rPr>
            <w:webHidden/>
          </w:rPr>
          <w:fldChar w:fldCharType="end"/>
        </w:r>
      </w:hyperlink>
    </w:p>
    <w:p w14:paraId="0CC8F521" w14:textId="77777777" w:rsidR="00DA09DA" w:rsidRDefault="00106FD2">
      <w:pPr>
        <w:pStyle w:val="T2"/>
        <w:rPr>
          <w:rFonts w:asciiTheme="minorHAnsi" w:eastAsiaTheme="minorEastAsia" w:hAnsiTheme="minorHAnsi" w:cstheme="minorBidi"/>
          <w:iCs w:val="0"/>
          <w:sz w:val="22"/>
          <w:szCs w:val="22"/>
          <w:lang w:val="en-US" w:eastAsia="en-US"/>
        </w:rPr>
      </w:pPr>
      <w:hyperlink w:anchor="_Toc136060117" w:history="1">
        <w:r w:rsidR="00DA09DA" w:rsidRPr="008F1545">
          <w:rPr>
            <w:rStyle w:val="Kpr"/>
          </w:rPr>
          <w:t>5.4</w:t>
        </w:r>
        <w:r w:rsidR="00DA09DA">
          <w:rPr>
            <w:rFonts w:asciiTheme="minorHAnsi" w:eastAsiaTheme="minorEastAsia" w:hAnsiTheme="minorHAnsi" w:cstheme="minorBidi"/>
            <w:iCs w:val="0"/>
            <w:sz w:val="22"/>
            <w:szCs w:val="22"/>
            <w:lang w:val="en-US" w:eastAsia="en-US"/>
          </w:rPr>
          <w:tab/>
        </w:r>
        <w:r w:rsidR="00DA09DA" w:rsidRPr="008F1545">
          <w:rPr>
            <w:rStyle w:val="Kpr"/>
          </w:rPr>
          <w:t>Figures</w:t>
        </w:r>
        <w:r w:rsidR="00DA09DA">
          <w:rPr>
            <w:webHidden/>
          </w:rPr>
          <w:tab/>
        </w:r>
        <w:r w:rsidR="00DA09DA">
          <w:rPr>
            <w:webHidden/>
          </w:rPr>
          <w:fldChar w:fldCharType="begin"/>
        </w:r>
        <w:r w:rsidR="00DA09DA">
          <w:rPr>
            <w:webHidden/>
          </w:rPr>
          <w:instrText xml:space="preserve"> PAGEREF _Toc136060117 \h </w:instrText>
        </w:r>
        <w:r w:rsidR="00DA09DA">
          <w:rPr>
            <w:webHidden/>
          </w:rPr>
        </w:r>
        <w:r w:rsidR="00DA09DA">
          <w:rPr>
            <w:webHidden/>
          </w:rPr>
          <w:fldChar w:fldCharType="separate"/>
        </w:r>
        <w:r w:rsidR="00DA09DA">
          <w:rPr>
            <w:webHidden/>
          </w:rPr>
          <w:t>11</w:t>
        </w:r>
        <w:r w:rsidR="00DA09DA">
          <w:rPr>
            <w:webHidden/>
          </w:rPr>
          <w:fldChar w:fldCharType="end"/>
        </w:r>
      </w:hyperlink>
    </w:p>
    <w:p w14:paraId="1470B9F3" w14:textId="77777777" w:rsidR="00DA09DA" w:rsidRDefault="00106FD2">
      <w:pPr>
        <w:pStyle w:val="T2"/>
        <w:rPr>
          <w:rFonts w:asciiTheme="minorHAnsi" w:eastAsiaTheme="minorEastAsia" w:hAnsiTheme="minorHAnsi" w:cstheme="minorBidi"/>
          <w:iCs w:val="0"/>
          <w:sz w:val="22"/>
          <w:szCs w:val="22"/>
          <w:lang w:val="en-US" w:eastAsia="en-US"/>
        </w:rPr>
      </w:pPr>
      <w:hyperlink w:anchor="_Toc136060118" w:history="1">
        <w:r w:rsidR="00DA09DA" w:rsidRPr="008F1545">
          <w:rPr>
            <w:rStyle w:val="Kpr"/>
          </w:rPr>
          <w:t>5.5</w:t>
        </w:r>
        <w:r w:rsidR="00DA09DA">
          <w:rPr>
            <w:rFonts w:asciiTheme="minorHAnsi" w:eastAsiaTheme="minorEastAsia" w:hAnsiTheme="minorHAnsi" w:cstheme="minorBidi"/>
            <w:iCs w:val="0"/>
            <w:sz w:val="22"/>
            <w:szCs w:val="22"/>
            <w:lang w:val="en-US" w:eastAsia="en-US"/>
          </w:rPr>
          <w:tab/>
        </w:r>
        <w:r w:rsidR="00DA09DA" w:rsidRPr="008F1545">
          <w:rPr>
            <w:rStyle w:val="Kpr"/>
          </w:rPr>
          <w:t>Tables</w:t>
        </w:r>
        <w:r w:rsidR="00DA09DA">
          <w:rPr>
            <w:webHidden/>
          </w:rPr>
          <w:tab/>
        </w:r>
        <w:r w:rsidR="00DA09DA">
          <w:rPr>
            <w:webHidden/>
          </w:rPr>
          <w:fldChar w:fldCharType="begin"/>
        </w:r>
        <w:r w:rsidR="00DA09DA">
          <w:rPr>
            <w:webHidden/>
          </w:rPr>
          <w:instrText xml:space="preserve"> PAGEREF _Toc136060118 \h </w:instrText>
        </w:r>
        <w:r w:rsidR="00DA09DA">
          <w:rPr>
            <w:webHidden/>
          </w:rPr>
        </w:r>
        <w:r w:rsidR="00DA09DA">
          <w:rPr>
            <w:webHidden/>
          </w:rPr>
          <w:fldChar w:fldCharType="separate"/>
        </w:r>
        <w:r w:rsidR="00DA09DA">
          <w:rPr>
            <w:webHidden/>
          </w:rPr>
          <w:t>11</w:t>
        </w:r>
        <w:r w:rsidR="00DA09DA">
          <w:rPr>
            <w:webHidden/>
          </w:rPr>
          <w:fldChar w:fldCharType="end"/>
        </w:r>
      </w:hyperlink>
    </w:p>
    <w:p w14:paraId="439A5347" w14:textId="77777777" w:rsidR="00DA09DA" w:rsidRDefault="00106FD2">
      <w:pPr>
        <w:pStyle w:val="T2"/>
        <w:rPr>
          <w:rFonts w:asciiTheme="minorHAnsi" w:eastAsiaTheme="minorEastAsia" w:hAnsiTheme="minorHAnsi" w:cstheme="minorBidi"/>
          <w:iCs w:val="0"/>
          <w:sz w:val="22"/>
          <w:szCs w:val="22"/>
          <w:lang w:val="en-US" w:eastAsia="en-US"/>
        </w:rPr>
      </w:pPr>
      <w:hyperlink w:anchor="_Toc136060119" w:history="1">
        <w:r w:rsidR="00DA09DA" w:rsidRPr="008F1545">
          <w:rPr>
            <w:rStyle w:val="Kpr"/>
          </w:rPr>
          <w:t>5.6</w:t>
        </w:r>
        <w:r w:rsidR="00DA09DA">
          <w:rPr>
            <w:rFonts w:asciiTheme="minorHAnsi" w:eastAsiaTheme="minorEastAsia" w:hAnsiTheme="minorHAnsi" w:cstheme="minorBidi"/>
            <w:iCs w:val="0"/>
            <w:sz w:val="22"/>
            <w:szCs w:val="22"/>
            <w:lang w:val="en-US" w:eastAsia="en-US"/>
          </w:rPr>
          <w:tab/>
        </w:r>
        <w:r w:rsidR="00DA09DA" w:rsidRPr="008F1545">
          <w:rPr>
            <w:rStyle w:val="Kpr"/>
          </w:rPr>
          <w:t>Equations</w:t>
        </w:r>
        <w:r w:rsidR="00DA09DA">
          <w:rPr>
            <w:webHidden/>
          </w:rPr>
          <w:tab/>
        </w:r>
        <w:r w:rsidR="00DA09DA">
          <w:rPr>
            <w:webHidden/>
          </w:rPr>
          <w:fldChar w:fldCharType="begin"/>
        </w:r>
        <w:r w:rsidR="00DA09DA">
          <w:rPr>
            <w:webHidden/>
          </w:rPr>
          <w:instrText xml:space="preserve"> PAGEREF _Toc136060119 \h </w:instrText>
        </w:r>
        <w:r w:rsidR="00DA09DA">
          <w:rPr>
            <w:webHidden/>
          </w:rPr>
        </w:r>
        <w:r w:rsidR="00DA09DA">
          <w:rPr>
            <w:webHidden/>
          </w:rPr>
          <w:fldChar w:fldCharType="separate"/>
        </w:r>
        <w:r w:rsidR="00DA09DA">
          <w:rPr>
            <w:webHidden/>
          </w:rPr>
          <w:t>12</w:t>
        </w:r>
        <w:r w:rsidR="00DA09DA">
          <w:rPr>
            <w:webHidden/>
          </w:rPr>
          <w:fldChar w:fldCharType="end"/>
        </w:r>
      </w:hyperlink>
    </w:p>
    <w:p w14:paraId="1279A6E2" w14:textId="77777777" w:rsidR="00DA09DA" w:rsidRDefault="00106FD2">
      <w:pPr>
        <w:pStyle w:val="T1"/>
        <w:tabs>
          <w:tab w:val="right" w:leader="dot" w:pos="8493"/>
        </w:tabs>
        <w:rPr>
          <w:rFonts w:asciiTheme="minorHAnsi" w:eastAsiaTheme="minorEastAsia" w:hAnsiTheme="minorHAnsi" w:cstheme="minorBidi"/>
          <w:iCs w:val="0"/>
          <w:sz w:val="22"/>
          <w:szCs w:val="22"/>
          <w:lang w:val="en-US" w:eastAsia="en-US"/>
        </w:rPr>
      </w:pPr>
      <w:hyperlink w:anchor="_Toc136060120" w:history="1">
        <w:r w:rsidR="00DA09DA" w:rsidRPr="008F1545">
          <w:rPr>
            <w:rStyle w:val="Kpr"/>
          </w:rPr>
          <w:t>REFERENCES</w:t>
        </w:r>
        <w:r w:rsidR="00DA09DA">
          <w:rPr>
            <w:webHidden/>
          </w:rPr>
          <w:tab/>
        </w:r>
        <w:r w:rsidR="00DA09DA">
          <w:rPr>
            <w:webHidden/>
          </w:rPr>
          <w:fldChar w:fldCharType="begin"/>
        </w:r>
        <w:r w:rsidR="00DA09DA">
          <w:rPr>
            <w:webHidden/>
          </w:rPr>
          <w:instrText xml:space="preserve"> PAGEREF _Toc136060120 \h </w:instrText>
        </w:r>
        <w:r w:rsidR="00DA09DA">
          <w:rPr>
            <w:webHidden/>
          </w:rPr>
        </w:r>
        <w:r w:rsidR="00DA09DA">
          <w:rPr>
            <w:webHidden/>
          </w:rPr>
          <w:fldChar w:fldCharType="separate"/>
        </w:r>
        <w:r w:rsidR="00DA09DA">
          <w:rPr>
            <w:webHidden/>
          </w:rPr>
          <w:t>13</w:t>
        </w:r>
        <w:r w:rsidR="00DA09DA">
          <w:rPr>
            <w:webHidden/>
          </w:rPr>
          <w:fldChar w:fldCharType="end"/>
        </w:r>
      </w:hyperlink>
    </w:p>
    <w:p w14:paraId="6003E8A4" w14:textId="77777777" w:rsidR="00DA09DA" w:rsidRDefault="00106FD2">
      <w:pPr>
        <w:pStyle w:val="T1"/>
        <w:tabs>
          <w:tab w:val="right" w:leader="dot" w:pos="8493"/>
        </w:tabs>
        <w:rPr>
          <w:rFonts w:asciiTheme="minorHAnsi" w:eastAsiaTheme="minorEastAsia" w:hAnsiTheme="minorHAnsi" w:cstheme="minorBidi"/>
          <w:iCs w:val="0"/>
          <w:sz w:val="22"/>
          <w:szCs w:val="22"/>
          <w:lang w:val="en-US" w:eastAsia="en-US"/>
        </w:rPr>
      </w:pPr>
      <w:hyperlink w:anchor="_Toc136060121" w:history="1">
        <w:r w:rsidR="00DA09DA" w:rsidRPr="008F1545">
          <w:rPr>
            <w:rStyle w:val="Kpr"/>
          </w:rPr>
          <w:t>APPENDIX-A</w:t>
        </w:r>
        <w:r w:rsidR="00DA09DA">
          <w:rPr>
            <w:webHidden/>
          </w:rPr>
          <w:tab/>
        </w:r>
        <w:r w:rsidR="00DA09DA">
          <w:rPr>
            <w:webHidden/>
          </w:rPr>
          <w:fldChar w:fldCharType="begin"/>
        </w:r>
        <w:r w:rsidR="00DA09DA">
          <w:rPr>
            <w:webHidden/>
          </w:rPr>
          <w:instrText xml:space="preserve"> PAGEREF _Toc136060121 \h </w:instrText>
        </w:r>
        <w:r w:rsidR="00DA09DA">
          <w:rPr>
            <w:webHidden/>
          </w:rPr>
        </w:r>
        <w:r w:rsidR="00DA09DA">
          <w:rPr>
            <w:webHidden/>
          </w:rPr>
          <w:fldChar w:fldCharType="separate"/>
        </w:r>
        <w:r w:rsidR="00DA09DA">
          <w:rPr>
            <w:webHidden/>
          </w:rPr>
          <w:t>14</w:t>
        </w:r>
        <w:r w:rsidR="00DA09DA">
          <w:rPr>
            <w:webHidden/>
          </w:rPr>
          <w:fldChar w:fldCharType="end"/>
        </w:r>
      </w:hyperlink>
    </w:p>
    <w:p w14:paraId="1100D2CB" w14:textId="77777777" w:rsidR="00DA09DA" w:rsidRDefault="00106FD2">
      <w:pPr>
        <w:pStyle w:val="T1"/>
        <w:tabs>
          <w:tab w:val="right" w:leader="dot" w:pos="8493"/>
        </w:tabs>
        <w:rPr>
          <w:rFonts w:asciiTheme="minorHAnsi" w:eastAsiaTheme="minorEastAsia" w:hAnsiTheme="minorHAnsi" w:cstheme="minorBidi"/>
          <w:iCs w:val="0"/>
          <w:sz w:val="22"/>
          <w:szCs w:val="22"/>
          <w:lang w:val="en-US" w:eastAsia="en-US"/>
        </w:rPr>
      </w:pPr>
      <w:hyperlink w:anchor="_Toc136060122" w:history="1">
        <w:r w:rsidR="00DA09DA" w:rsidRPr="008F1545">
          <w:rPr>
            <w:rStyle w:val="Kpr"/>
          </w:rPr>
          <w:t>APPENDIX-B</w:t>
        </w:r>
        <w:r w:rsidR="00DA09DA">
          <w:rPr>
            <w:webHidden/>
          </w:rPr>
          <w:tab/>
        </w:r>
        <w:r w:rsidR="00DA09DA">
          <w:rPr>
            <w:webHidden/>
          </w:rPr>
          <w:fldChar w:fldCharType="begin"/>
        </w:r>
        <w:r w:rsidR="00DA09DA">
          <w:rPr>
            <w:webHidden/>
          </w:rPr>
          <w:instrText xml:space="preserve"> PAGEREF _Toc136060122 \h </w:instrText>
        </w:r>
        <w:r w:rsidR="00DA09DA">
          <w:rPr>
            <w:webHidden/>
          </w:rPr>
        </w:r>
        <w:r w:rsidR="00DA09DA">
          <w:rPr>
            <w:webHidden/>
          </w:rPr>
          <w:fldChar w:fldCharType="separate"/>
        </w:r>
        <w:r w:rsidR="00DA09DA">
          <w:rPr>
            <w:webHidden/>
          </w:rPr>
          <w:t>15</w:t>
        </w:r>
        <w:r w:rsidR="00DA09DA">
          <w:rPr>
            <w:webHidden/>
          </w:rPr>
          <w:fldChar w:fldCharType="end"/>
        </w:r>
      </w:hyperlink>
    </w:p>
    <w:p w14:paraId="67A368D8" w14:textId="77777777" w:rsidR="00DA09DA" w:rsidRDefault="00106FD2">
      <w:pPr>
        <w:pStyle w:val="T1"/>
        <w:tabs>
          <w:tab w:val="right" w:leader="dot" w:pos="8493"/>
        </w:tabs>
        <w:rPr>
          <w:rFonts w:asciiTheme="minorHAnsi" w:eastAsiaTheme="minorEastAsia" w:hAnsiTheme="minorHAnsi" w:cstheme="minorBidi"/>
          <w:iCs w:val="0"/>
          <w:sz w:val="22"/>
          <w:szCs w:val="22"/>
          <w:lang w:val="en-US" w:eastAsia="en-US"/>
        </w:rPr>
      </w:pPr>
      <w:hyperlink w:anchor="_Toc136060123" w:history="1">
        <w:r w:rsidR="00DA09DA" w:rsidRPr="008F1545">
          <w:rPr>
            <w:rStyle w:val="Kpr"/>
          </w:rPr>
          <w:t>RESUME</w:t>
        </w:r>
        <w:r w:rsidR="00DA09DA">
          <w:rPr>
            <w:webHidden/>
          </w:rPr>
          <w:tab/>
        </w:r>
        <w:r w:rsidR="00DA09DA">
          <w:rPr>
            <w:webHidden/>
          </w:rPr>
          <w:fldChar w:fldCharType="begin"/>
        </w:r>
        <w:r w:rsidR="00DA09DA">
          <w:rPr>
            <w:webHidden/>
          </w:rPr>
          <w:instrText xml:space="preserve"> PAGEREF _Toc136060123 \h </w:instrText>
        </w:r>
        <w:r w:rsidR="00DA09DA">
          <w:rPr>
            <w:webHidden/>
          </w:rPr>
        </w:r>
        <w:r w:rsidR="00DA09DA">
          <w:rPr>
            <w:webHidden/>
          </w:rPr>
          <w:fldChar w:fldCharType="separate"/>
        </w:r>
        <w:r w:rsidR="00DA09DA">
          <w:rPr>
            <w:webHidden/>
          </w:rPr>
          <w:t>16</w:t>
        </w:r>
        <w:r w:rsidR="00DA09DA">
          <w:rPr>
            <w:webHidden/>
          </w:rPr>
          <w:fldChar w:fldCharType="end"/>
        </w:r>
      </w:hyperlink>
    </w:p>
    <w:p w14:paraId="04407383" w14:textId="4A39A981" w:rsidR="002C0123" w:rsidRDefault="00D64C61" w:rsidP="002C0123">
      <w:pPr>
        <w:rPr>
          <w:rFonts w:eastAsia="TheSansLight"/>
        </w:rPr>
      </w:pPr>
      <w:r>
        <w:rPr>
          <w:rFonts w:eastAsia="TheSansLight"/>
        </w:rPr>
        <w:fldChar w:fldCharType="end"/>
      </w:r>
      <w:r w:rsidR="002C0123">
        <w:rPr>
          <w:rFonts w:eastAsia="TheSansLight"/>
        </w:rPr>
        <w:br w:type="page"/>
      </w:r>
    </w:p>
    <w:p w14:paraId="379C1C5E" w14:textId="1CB631BD" w:rsidR="002C0123" w:rsidRPr="00125A3E" w:rsidRDefault="00B840F8" w:rsidP="00BB0BF4">
      <w:pPr>
        <w:pStyle w:val="sayfabasi"/>
        <w:rPr>
          <w:rFonts w:asciiTheme="minorHAnsi" w:hAnsiTheme="minorHAnsi" w:cstheme="minorHAnsi"/>
        </w:rPr>
      </w:pPr>
      <w:bookmarkStart w:id="12" w:name="_Toc136060096"/>
      <w:r w:rsidRPr="00125A3E">
        <w:rPr>
          <w:rFonts w:asciiTheme="minorHAnsi" w:hAnsiTheme="minorHAnsi" w:cstheme="minorHAnsi"/>
        </w:rPr>
        <w:lastRenderedPageBreak/>
        <w:t>LIST OF SYMBOLS</w:t>
      </w:r>
      <w:bookmarkEnd w:id="12"/>
    </w:p>
    <w:p w14:paraId="7AF90954" w14:textId="77777777" w:rsidR="002C0123" w:rsidRDefault="002C0123" w:rsidP="002C0123">
      <w:pPr>
        <w:rPr>
          <w:rFonts w:eastAsia="TheSansLight"/>
        </w:rPr>
      </w:pPr>
    </w:p>
    <w:p w14:paraId="40E0388C" w14:textId="77777777" w:rsidR="00472E88" w:rsidRPr="00472E88" w:rsidRDefault="00472E88" w:rsidP="00335F83">
      <w:pPr>
        <w:pStyle w:val="listelerstili"/>
        <w:spacing w:before="120" w:after="120"/>
        <w:rPr>
          <w:rFonts w:cs="Calibri"/>
        </w:rPr>
      </w:pPr>
      <w:r w:rsidRPr="00FE1B71">
        <w:rPr>
          <w:rFonts w:cs="Calibri"/>
          <w:i/>
        </w:rPr>
        <w:t>Ai</w:t>
      </w:r>
      <w:r w:rsidRPr="00472E88">
        <w:rPr>
          <w:rFonts w:cs="Calibri"/>
        </w:rPr>
        <w:tab/>
      </w:r>
      <w:r w:rsidRPr="00472E88">
        <w:rPr>
          <w:rFonts w:cs="Calibri"/>
        </w:rPr>
        <w:tab/>
        <w:t>Activities of Daily Life</w:t>
      </w:r>
    </w:p>
    <w:p w14:paraId="74E63756" w14:textId="77777777" w:rsidR="00472E88" w:rsidRPr="00472E88" w:rsidRDefault="00472E88" w:rsidP="00335F83">
      <w:pPr>
        <w:pStyle w:val="listelerstili"/>
        <w:spacing w:before="120" w:after="120"/>
        <w:rPr>
          <w:rFonts w:cs="Calibri"/>
        </w:rPr>
      </w:pPr>
      <w:r w:rsidRPr="00FE1B71">
        <w:rPr>
          <w:rFonts w:cs="Calibri"/>
          <w:i/>
        </w:rPr>
        <w:t>C</w:t>
      </w:r>
      <w:r w:rsidRPr="00472E88">
        <w:rPr>
          <w:rFonts w:cs="Calibri"/>
        </w:rPr>
        <w:tab/>
      </w:r>
      <w:r w:rsidRPr="00472E88">
        <w:rPr>
          <w:rFonts w:cs="Calibri"/>
        </w:rPr>
        <w:tab/>
        <w:t>Alternate Step Test</w:t>
      </w:r>
    </w:p>
    <w:p w14:paraId="3EE5CE56" w14:textId="2EF3AA33" w:rsidR="00472E88" w:rsidRPr="00472E88" w:rsidRDefault="00FE1B71" w:rsidP="00335F83">
      <w:pPr>
        <w:pStyle w:val="listelerstili"/>
        <w:spacing w:before="120" w:after="120"/>
        <w:rPr>
          <w:rFonts w:cs="Calibri"/>
        </w:rPr>
      </w:pPr>
      <w:r w:rsidRPr="00FE1B71">
        <w:rPr>
          <w:rFonts w:cs="Calibri"/>
          <w:i/>
        </w:rPr>
        <w:t>M</w:t>
      </w:r>
      <w:r w:rsidR="00472E88" w:rsidRPr="00472E88">
        <w:rPr>
          <w:rFonts w:cs="Calibri"/>
        </w:rPr>
        <w:tab/>
      </w:r>
      <w:r w:rsidR="00472E88" w:rsidRPr="00472E88">
        <w:rPr>
          <w:rFonts w:cs="Calibri"/>
        </w:rPr>
        <w:tab/>
        <w:t>Body Mass Index</w:t>
      </w:r>
    </w:p>
    <w:p w14:paraId="554E07CD" w14:textId="77777777" w:rsidR="00BD50D6" w:rsidRDefault="00BD50D6" w:rsidP="00472E88">
      <w:pPr>
        <w:pStyle w:val="listelerstili"/>
        <w:rPr>
          <w:highlight w:val="yellow"/>
        </w:rPr>
      </w:pPr>
    </w:p>
    <w:p w14:paraId="3DA120F7" w14:textId="50333EF0" w:rsidR="0096301A" w:rsidRDefault="00272CA5" w:rsidP="0019730C">
      <w:pPr>
        <w:pStyle w:val="listelerstili"/>
      </w:pPr>
      <w:r w:rsidRPr="00272CA5">
        <w:rPr>
          <w:shd w:val="clear" w:color="auto" w:fill="FFFF00"/>
        </w:rPr>
        <w:t xml:space="preserve">Select Lists Style from the style tab for icons. While preparing the Symbol List, </w:t>
      </w:r>
      <w:r>
        <w:rPr>
          <w:shd w:val="clear" w:color="auto" w:fill="FFFF00"/>
        </w:rPr>
        <w:t xml:space="preserve">put blanks </w:t>
      </w:r>
      <w:r w:rsidRPr="00272CA5">
        <w:rPr>
          <w:shd w:val="clear" w:color="auto" w:fill="FFFF00"/>
        </w:rPr>
        <w:t>after the symbol by pressing the TAB key as stated above and write the description after this space</w:t>
      </w:r>
      <w:r w:rsidR="00FE1B71">
        <w:rPr>
          <w:shd w:val="clear" w:color="auto" w:fill="FFFF00"/>
        </w:rPr>
        <w:t xml:space="preserve">. </w:t>
      </w:r>
      <w:r w:rsidR="00FE1B71" w:rsidRPr="00FE1B71">
        <w:rPr>
          <w:shd w:val="clear" w:color="auto" w:fill="FFFF00"/>
        </w:rPr>
        <w:t>Symbols should be alphabetically ordered according to corresponding definitions.</w:t>
      </w:r>
    </w:p>
    <w:p w14:paraId="697A8BCE" w14:textId="77777777" w:rsidR="002C0123" w:rsidRDefault="002C0123" w:rsidP="002C0123">
      <w:pPr>
        <w:rPr>
          <w:rFonts w:eastAsia="TheSansLight"/>
        </w:rPr>
      </w:pPr>
      <w:r>
        <w:rPr>
          <w:rFonts w:eastAsia="TheSansLight"/>
        </w:rPr>
        <w:br w:type="page"/>
      </w:r>
    </w:p>
    <w:p w14:paraId="1D524324" w14:textId="37853229" w:rsidR="002C0123" w:rsidRDefault="00125A3E" w:rsidP="00BB0BF4">
      <w:pPr>
        <w:pStyle w:val="sayfabasi"/>
      </w:pPr>
      <w:bookmarkStart w:id="13" w:name="_Toc136060097"/>
      <w:r w:rsidRPr="00125A3E">
        <w:lastRenderedPageBreak/>
        <w:t>LIST OF ABBREVIATIONS</w:t>
      </w:r>
      <w:bookmarkEnd w:id="13"/>
    </w:p>
    <w:p w14:paraId="77E685BB" w14:textId="77777777" w:rsidR="00BA3BB4" w:rsidRDefault="00BA3BB4" w:rsidP="00BA3BB4">
      <w:pPr>
        <w:rPr>
          <w:rFonts w:eastAsia="TheSansLight"/>
        </w:rPr>
      </w:pPr>
    </w:p>
    <w:p w14:paraId="327C4074" w14:textId="77777777" w:rsidR="000C7AA7" w:rsidRPr="000C7AA7" w:rsidRDefault="000C7AA7" w:rsidP="000C7AA7">
      <w:pPr>
        <w:pStyle w:val="listelerstili"/>
        <w:spacing w:before="120" w:after="120"/>
        <w:rPr>
          <w:rFonts w:asciiTheme="minorHAnsi" w:hAnsiTheme="minorHAnsi" w:cstheme="minorHAnsi"/>
          <w:lang w:val="en-US"/>
        </w:rPr>
      </w:pPr>
      <w:r w:rsidRPr="000C7AA7">
        <w:rPr>
          <w:rFonts w:asciiTheme="minorHAnsi" w:hAnsiTheme="minorHAnsi" w:cstheme="minorHAnsi"/>
          <w:lang w:val="en-US"/>
        </w:rPr>
        <w:t>ADL</w:t>
      </w:r>
      <w:r w:rsidRPr="000C7AA7">
        <w:rPr>
          <w:rFonts w:asciiTheme="minorHAnsi" w:hAnsiTheme="minorHAnsi" w:cstheme="minorHAnsi"/>
          <w:lang w:val="en-US"/>
        </w:rPr>
        <w:tab/>
      </w:r>
      <w:r w:rsidRPr="000C7AA7">
        <w:rPr>
          <w:rFonts w:asciiTheme="minorHAnsi" w:hAnsiTheme="minorHAnsi" w:cstheme="minorHAnsi"/>
          <w:lang w:val="en-US"/>
        </w:rPr>
        <w:tab/>
        <w:t>Activities of Daily Life</w:t>
      </w:r>
    </w:p>
    <w:p w14:paraId="63C160C7" w14:textId="77777777" w:rsidR="000C7AA7" w:rsidRPr="000C7AA7" w:rsidRDefault="000C7AA7" w:rsidP="000C7AA7">
      <w:pPr>
        <w:pStyle w:val="listelerstili"/>
        <w:spacing w:before="120" w:after="120"/>
        <w:rPr>
          <w:rFonts w:asciiTheme="minorHAnsi" w:hAnsiTheme="minorHAnsi" w:cstheme="minorHAnsi"/>
          <w:lang w:val="en-US"/>
        </w:rPr>
      </w:pPr>
      <w:r w:rsidRPr="000C7AA7">
        <w:rPr>
          <w:rFonts w:asciiTheme="minorHAnsi" w:hAnsiTheme="minorHAnsi" w:cstheme="minorHAnsi"/>
          <w:lang w:val="en-US"/>
        </w:rPr>
        <w:t>AST</w:t>
      </w:r>
      <w:r w:rsidRPr="000C7AA7">
        <w:rPr>
          <w:rFonts w:asciiTheme="minorHAnsi" w:hAnsiTheme="minorHAnsi" w:cstheme="minorHAnsi"/>
          <w:lang w:val="en-US"/>
        </w:rPr>
        <w:tab/>
      </w:r>
      <w:r w:rsidRPr="000C7AA7">
        <w:rPr>
          <w:rFonts w:asciiTheme="minorHAnsi" w:hAnsiTheme="minorHAnsi" w:cstheme="minorHAnsi"/>
          <w:lang w:val="en-US"/>
        </w:rPr>
        <w:tab/>
        <w:t>Step Test</w:t>
      </w:r>
    </w:p>
    <w:p w14:paraId="0CAAACCE" w14:textId="77777777" w:rsidR="000C7AA7" w:rsidRPr="000C7AA7" w:rsidRDefault="000C7AA7" w:rsidP="000C7AA7">
      <w:pPr>
        <w:pStyle w:val="listelerstili"/>
        <w:spacing w:before="120" w:after="120"/>
        <w:rPr>
          <w:rFonts w:asciiTheme="minorHAnsi" w:hAnsiTheme="minorHAnsi" w:cstheme="minorHAnsi"/>
          <w:lang w:val="en-US"/>
        </w:rPr>
      </w:pPr>
      <w:r w:rsidRPr="000C7AA7">
        <w:rPr>
          <w:rFonts w:asciiTheme="minorHAnsi" w:hAnsiTheme="minorHAnsi" w:cstheme="minorHAnsi"/>
          <w:lang w:val="en-US"/>
        </w:rPr>
        <w:t>BMI</w:t>
      </w:r>
      <w:r w:rsidRPr="000C7AA7">
        <w:rPr>
          <w:rFonts w:asciiTheme="minorHAnsi" w:hAnsiTheme="minorHAnsi" w:cstheme="minorHAnsi"/>
          <w:lang w:val="en-US"/>
        </w:rPr>
        <w:tab/>
      </w:r>
      <w:r w:rsidRPr="000C7AA7">
        <w:rPr>
          <w:rFonts w:asciiTheme="minorHAnsi" w:hAnsiTheme="minorHAnsi" w:cstheme="minorHAnsi"/>
          <w:lang w:val="en-US"/>
        </w:rPr>
        <w:tab/>
        <w:t>Body Mass Index</w:t>
      </w:r>
    </w:p>
    <w:p w14:paraId="0AB40DA4" w14:textId="77777777" w:rsidR="000C7AA7" w:rsidRPr="000C7AA7" w:rsidRDefault="000C7AA7" w:rsidP="000C7AA7">
      <w:pPr>
        <w:pStyle w:val="listelerstili"/>
        <w:spacing w:before="120" w:after="120"/>
        <w:rPr>
          <w:rFonts w:asciiTheme="minorHAnsi" w:hAnsiTheme="minorHAnsi" w:cstheme="minorHAnsi"/>
          <w:lang w:val="en-US"/>
        </w:rPr>
      </w:pPr>
      <w:r w:rsidRPr="000C7AA7">
        <w:rPr>
          <w:rFonts w:asciiTheme="minorHAnsi" w:hAnsiTheme="minorHAnsi" w:cstheme="minorHAnsi"/>
          <w:lang w:val="en-US"/>
        </w:rPr>
        <w:t>CSFT</w:t>
      </w:r>
      <w:r w:rsidRPr="000C7AA7">
        <w:rPr>
          <w:rFonts w:asciiTheme="minorHAnsi" w:hAnsiTheme="minorHAnsi" w:cstheme="minorHAnsi"/>
          <w:lang w:val="en-US"/>
        </w:rPr>
        <w:tab/>
      </w:r>
      <w:r w:rsidRPr="000C7AA7">
        <w:rPr>
          <w:rFonts w:asciiTheme="minorHAnsi" w:hAnsiTheme="minorHAnsi" w:cstheme="minorHAnsi"/>
          <w:lang w:val="en-US"/>
        </w:rPr>
        <w:tab/>
        <w:t>Cross Step moving on Four Stops</w:t>
      </w:r>
    </w:p>
    <w:p w14:paraId="387C05E6" w14:textId="77777777" w:rsidR="000C7AA7" w:rsidRPr="000C7AA7" w:rsidRDefault="000C7AA7" w:rsidP="000C7AA7">
      <w:pPr>
        <w:pStyle w:val="listelerstili"/>
        <w:spacing w:before="120" w:after="120"/>
        <w:rPr>
          <w:rFonts w:asciiTheme="minorHAnsi" w:hAnsiTheme="minorHAnsi" w:cstheme="minorHAnsi"/>
          <w:lang w:val="en-US"/>
        </w:rPr>
      </w:pPr>
      <w:r w:rsidRPr="000C7AA7">
        <w:rPr>
          <w:rFonts w:asciiTheme="minorHAnsi" w:hAnsiTheme="minorHAnsi" w:cstheme="minorHAnsi"/>
          <w:lang w:val="en-US"/>
        </w:rPr>
        <w:t>DBN</w:t>
      </w:r>
      <w:r w:rsidRPr="000C7AA7">
        <w:rPr>
          <w:rFonts w:asciiTheme="minorHAnsi" w:hAnsiTheme="minorHAnsi" w:cstheme="minorHAnsi"/>
          <w:lang w:val="en-US"/>
        </w:rPr>
        <w:tab/>
      </w:r>
      <w:r w:rsidRPr="000C7AA7">
        <w:rPr>
          <w:rFonts w:asciiTheme="minorHAnsi" w:hAnsiTheme="minorHAnsi" w:cstheme="minorHAnsi"/>
          <w:lang w:val="en-US"/>
        </w:rPr>
        <w:tab/>
        <w:t>Dynamic Bayesian Networks</w:t>
      </w:r>
    </w:p>
    <w:p w14:paraId="08FB20AD" w14:textId="77777777" w:rsidR="000C7AA7" w:rsidRPr="000C7AA7" w:rsidRDefault="000C7AA7" w:rsidP="000C7AA7">
      <w:pPr>
        <w:pStyle w:val="listelerstili"/>
        <w:spacing w:before="120" w:after="120"/>
        <w:rPr>
          <w:rFonts w:asciiTheme="minorHAnsi" w:hAnsiTheme="minorHAnsi" w:cstheme="minorHAnsi"/>
          <w:lang w:val="en-US"/>
        </w:rPr>
      </w:pPr>
      <w:r w:rsidRPr="000C7AA7">
        <w:rPr>
          <w:rFonts w:asciiTheme="minorHAnsi" w:hAnsiTheme="minorHAnsi" w:cstheme="minorHAnsi"/>
          <w:lang w:val="en-US"/>
        </w:rPr>
        <w:t xml:space="preserve">DFRAC </w:t>
      </w:r>
      <w:r w:rsidRPr="000C7AA7">
        <w:rPr>
          <w:rFonts w:asciiTheme="minorHAnsi" w:hAnsiTheme="minorHAnsi" w:cstheme="minorHAnsi"/>
          <w:lang w:val="en-US"/>
        </w:rPr>
        <w:tab/>
        <w:t>Demura’s Fall Risk Assessment Chart</w:t>
      </w:r>
    </w:p>
    <w:p w14:paraId="25213157" w14:textId="77777777" w:rsidR="000C7AA7" w:rsidRPr="000C7AA7" w:rsidRDefault="000C7AA7" w:rsidP="000C7AA7">
      <w:pPr>
        <w:pStyle w:val="listelerstili"/>
        <w:spacing w:before="120" w:after="120"/>
        <w:rPr>
          <w:rFonts w:asciiTheme="minorHAnsi" w:hAnsiTheme="minorHAnsi" w:cstheme="minorHAnsi"/>
          <w:lang w:val="en-US"/>
        </w:rPr>
      </w:pPr>
      <w:r w:rsidRPr="000C7AA7">
        <w:rPr>
          <w:rFonts w:asciiTheme="minorHAnsi" w:hAnsiTheme="minorHAnsi" w:cstheme="minorHAnsi"/>
          <w:lang w:val="en-US"/>
        </w:rPr>
        <w:t>EMG</w:t>
      </w:r>
      <w:r w:rsidRPr="000C7AA7">
        <w:rPr>
          <w:rFonts w:asciiTheme="minorHAnsi" w:hAnsiTheme="minorHAnsi" w:cstheme="minorHAnsi"/>
          <w:lang w:val="en-US"/>
        </w:rPr>
        <w:tab/>
      </w:r>
      <w:r w:rsidRPr="000C7AA7">
        <w:rPr>
          <w:rFonts w:asciiTheme="minorHAnsi" w:hAnsiTheme="minorHAnsi" w:cstheme="minorHAnsi"/>
          <w:lang w:val="en-US"/>
        </w:rPr>
        <w:tab/>
        <w:t>Electromyography</w:t>
      </w:r>
    </w:p>
    <w:p w14:paraId="056E9BB1" w14:textId="77777777" w:rsidR="000C7AA7" w:rsidRPr="000C7AA7" w:rsidRDefault="000C7AA7" w:rsidP="000C7AA7">
      <w:pPr>
        <w:pStyle w:val="listelerstili"/>
        <w:spacing w:before="120" w:after="120"/>
        <w:rPr>
          <w:rFonts w:asciiTheme="minorHAnsi" w:hAnsiTheme="minorHAnsi" w:cstheme="minorHAnsi"/>
          <w:lang w:val="en-US"/>
        </w:rPr>
      </w:pPr>
      <w:r w:rsidRPr="000C7AA7">
        <w:rPr>
          <w:rFonts w:asciiTheme="minorHAnsi" w:hAnsiTheme="minorHAnsi" w:cstheme="minorHAnsi"/>
          <w:lang w:val="en-US"/>
        </w:rPr>
        <w:t>FEUP</w:t>
      </w:r>
      <w:r w:rsidRPr="000C7AA7">
        <w:rPr>
          <w:rFonts w:asciiTheme="minorHAnsi" w:hAnsiTheme="minorHAnsi" w:cstheme="minorHAnsi"/>
          <w:lang w:val="en-US"/>
        </w:rPr>
        <w:tab/>
      </w:r>
      <w:r w:rsidRPr="000C7AA7">
        <w:rPr>
          <w:rFonts w:asciiTheme="minorHAnsi" w:hAnsiTheme="minorHAnsi" w:cstheme="minorHAnsi"/>
          <w:lang w:val="en-US"/>
        </w:rPr>
        <w:tab/>
        <w:t>Faculdade de Engenharia da Universidade do Porto</w:t>
      </w:r>
    </w:p>
    <w:p w14:paraId="7F579AE8" w14:textId="77777777" w:rsidR="000C7AA7" w:rsidRPr="000C7AA7" w:rsidRDefault="000C7AA7" w:rsidP="000C7AA7">
      <w:pPr>
        <w:pStyle w:val="listelerstili"/>
        <w:spacing w:before="120" w:after="120"/>
        <w:rPr>
          <w:rFonts w:asciiTheme="minorHAnsi" w:hAnsiTheme="minorHAnsi" w:cstheme="minorHAnsi"/>
          <w:lang w:val="en-US"/>
        </w:rPr>
      </w:pPr>
      <w:r w:rsidRPr="000C7AA7">
        <w:rPr>
          <w:rFonts w:asciiTheme="minorHAnsi" w:hAnsiTheme="minorHAnsi" w:cstheme="minorHAnsi"/>
          <w:lang w:val="en-US"/>
        </w:rPr>
        <w:t>FPRI</w:t>
      </w:r>
      <w:r w:rsidRPr="000C7AA7">
        <w:rPr>
          <w:rFonts w:asciiTheme="minorHAnsi" w:hAnsiTheme="minorHAnsi" w:cstheme="minorHAnsi"/>
          <w:lang w:val="en-US"/>
        </w:rPr>
        <w:tab/>
      </w:r>
      <w:r w:rsidRPr="000C7AA7">
        <w:rPr>
          <w:rFonts w:asciiTheme="minorHAnsi" w:hAnsiTheme="minorHAnsi" w:cstheme="minorHAnsi"/>
          <w:lang w:val="en-US"/>
        </w:rPr>
        <w:tab/>
        <w:t>Fall Prediction and Risk Index</w:t>
      </w:r>
    </w:p>
    <w:p w14:paraId="5EDEACAB" w14:textId="77777777" w:rsidR="000C7AA7" w:rsidRPr="000C7AA7" w:rsidRDefault="000C7AA7" w:rsidP="000C7AA7">
      <w:pPr>
        <w:pStyle w:val="listelerstili"/>
        <w:spacing w:before="120" w:after="120"/>
        <w:rPr>
          <w:rFonts w:asciiTheme="minorHAnsi" w:hAnsiTheme="minorHAnsi" w:cstheme="minorHAnsi"/>
          <w:lang w:val="en-US"/>
        </w:rPr>
      </w:pPr>
      <w:r w:rsidRPr="000C7AA7">
        <w:rPr>
          <w:rFonts w:asciiTheme="minorHAnsi" w:hAnsiTheme="minorHAnsi" w:cstheme="minorHAnsi"/>
          <w:lang w:val="en-US"/>
        </w:rPr>
        <w:t>FR</w:t>
      </w:r>
      <w:r w:rsidRPr="000C7AA7">
        <w:rPr>
          <w:rFonts w:asciiTheme="minorHAnsi" w:hAnsiTheme="minorHAnsi" w:cstheme="minorHAnsi"/>
          <w:lang w:val="en-US"/>
        </w:rPr>
        <w:tab/>
      </w:r>
      <w:r w:rsidRPr="000C7AA7">
        <w:rPr>
          <w:rFonts w:asciiTheme="minorHAnsi" w:hAnsiTheme="minorHAnsi" w:cstheme="minorHAnsi"/>
          <w:lang w:val="en-US"/>
        </w:rPr>
        <w:tab/>
        <w:t>Fall Probability</w:t>
      </w:r>
    </w:p>
    <w:p w14:paraId="1F92F5AA" w14:textId="77777777" w:rsidR="000C7AA7" w:rsidRPr="000C7AA7" w:rsidRDefault="000C7AA7" w:rsidP="000C7AA7">
      <w:pPr>
        <w:pStyle w:val="listelerstili"/>
        <w:spacing w:before="120" w:after="120"/>
        <w:rPr>
          <w:rFonts w:asciiTheme="minorHAnsi" w:hAnsiTheme="minorHAnsi" w:cstheme="minorHAnsi"/>
          <w:lang w:val="en-US"/>
        </w:rPr>
      </w:pPr>
      <w:r w:rsidRPr="000C7AA7">
        <w:rPr>
          <w:rFonts w:asciiTheme="minorHAnsi" w:hAnsiTheme="minorHAnsi" w:cstheme="minorHAnsi"/>
          <w:lang w:val="en-US"/>
        </w:rPr>
        <w:t>FRI</w:t>
      </w:r>
      <w:r w:rsidRPr="000C7AA7">
        <w:rPr>
          <w:rFonts w:asciiTheme="minorHAnsi" w:hAnsiTheme="minorHAnsi" w:cstheme="minorHAnsi"/>
          <w:lang w:val="en-US"/>
        </w:rPr>
        <w:tab/>
      </w:r>
      <w:r w:rsidRPr="000C7AA7">
        <w:rPr>
          <w:rFonts w:asciiTheme="minorHAnsi" w:hAnsiTheme="minorHAnsi" w:cstheme="minorHAnsi"/>
          <w:lang w:val="en-US"/>
        </w:rPr>
        <w:tab/>
        <w:t>Fall Risk Index</w:t>
      </w:r>
    </w:p>
    <w:p w14:paraId="63E7308E" w14:textId="77777777" w:rsidR="000C7AA7" w:rsidRPr="000C7AA7" w:rsidRDefault="000C7AA7" w:rsidP="000C7AA7">
      <w:pPr>
        <w:pStyle w:val="listelerstili"/>
        <w:spacing w:before="120" w:after="120"/>
        <w:rPr>
          <w:rFonts w:asciiTheme="minorHAnsi" w:hAnsiTheme="minorHAnsi" w:cstheme="minorHAnsi"/>
          <w:lang w:val="en-US"/>
        </w:rPr>
      </w:pPr>
      <w:r w:rsidRPr="000C7AA7">
        <w:rPr>
          <w:rFonts w:asciiTheme="minorHAnsi" w:hAnsiTheme="minorHAnsi" w:cstheme="minorHAnsi"/>
          <w:lang w:val="en-US"/>
        </w:rPr>
        <w:t>GDP</w:t>
      </w:r>
      <w:r w:rsidRPr="000C7AA7">
        <w:rPr>
          <w:rFonts w:asciiTheme="minorHAnsi" w:hAnsiTheme="minorHAnsi" w:cstheme="minorHAnsi"/>
          <w:lang w:val="en-US"/>
        </w:rPr>
        <w:tab/>
      </w:r>
      <w:r w:rsidRPr="000C7AA7">
        <w:rPr>
          <w:rFonts w:asciiTheme="minorHAnsi" w:hAnsiTheme="minorHAnsi" w:cstheme="minorHAnsi"/>
          <w:lang w:val="en-US"/>
        </w:rPr>
        <w:tab/>
        <w:t>Gross Domestic Product</w:t>
      </w:r>
    </w:p>
    <w:p w14:paraId="373EA176" w14:textId="77777777" w:rsidR="000C7AA7" w:rsidRPr="000C7AA7" w:rsidRDefault="000C7AA7" w:rsidP="000C7AA7">
      <w:pPr>
        <w:pStyle w:val="listelerstili"/>
        <w:spacing w:before="120" w:after="120"/>
        <w:rPr>
          <w:rFonts w:asciiTheme="minorHAnsi" w:hAnsiTheme="minorHAnsi" w:cstheme="minorHAnsi"/>
          <w:lang w:val="en-US"/>
        </w:rPr>
      </w:pPr>
      <w:r w:rsidRPr="000C7AA7">
        <w:rPr>
          <w:rFonts w:asciiTheme="minorHAnsi" w:hAnsiTheme="minorHAnsi" w:cstheme="minorHAnsi"/>
          <w:lang w:val="en-US"/>
        </w:rPr>
        <w:t xml:space="preserve">GUGT </w:t>
      </w:r>
      <w:r w:rsidRPr="000C7AA7">
        <w:rPr>
          <w:rFonts w:asciiTheme="minorHAnsi" w:hAnsiTheme="minorHAnsi" w:cstheme="minorHAnsi"/>
          <w:lang w:val="en-US"/>
        </w:rPr>
        <w:tab/>
        <w:t>Get-Up-ang-Go Test</w:t>
      </w:r>
    </w:p>
    <w:p w14:paraId="78C4F897" w14:textId="77777777" w:rsidR="000C7AA7" w:rsidRPr="000C7AA7" w:rsidRDefault="000C7AA7" w:rsidP="000C7AA7">
      <w:pPr>
        <w:pStyle w:val="listelerstili"/>
        <w:spacing w:before="120" w:after="120"/>
        <w:rPr>
          <w:rFonts w:asciiTheme="minorHAnsi" w:hAnsiTheme="minorHAnsi" w:cstheme="minorHAnsi"/>
          <w:lang w:val="en-US"/>
        </w:rPr>
      </w:pPr>
      <w:r w:rsidRPr="000C7AA7">
        <w:rPr>
          <w:rFonts w:asciiTheme="minorHAnsi" w:hAnsiTheme="minorHAnsi" w:cstheme="minorHAnsi"/>
          <w:lang w:val="en-US"/>
        </w:rPr>
        <w:t>MEMs</w:t>
      </w:r>
      <w:r w:rsidRPr="000C7AA7">
        <w:rPr>
          <w:rFonts w:asciiTheme="minorHAnsi" w:hAnsiTheme="minorHAnsi" w:cstheme="minorHAnsi"/>
          <w:lang w:val="en-US"/>
        </w:rPr>
        <w:tab/>
      </w:r>
      <w:r w:rsidRPr="000C7AA7">
        <w:rPr>
          <w:rFonts w:asciiTheme="minorHAnsi" w:hAnsiTheme="minorHAnsi" w:cstheme="minorHAnsi"/>
          <w:lang w:val="en-US"/>
        </w:rPr>
        <w:tab/>
        <w:t>Micro-Electromechanics</w:t>
      </w:r>
    </w:p>
    <w:p w14:paraId="3781B90F" w14:textId="77777777" w:rsidR="000C7AA7" w:rsidRPr="000C7AA7" w:rsidRDefault="000C7AA7" w:rsidP="000C7AA7">
      <w:pPr>
        <w:pStyle w:val="listelerstili"/>
        <w:spacing w:before="120" w:after="120"/>
        <w:rPr>
          <w:rFonts w:asciiTheme="minorHAnsi" w:hAnsiTheme="minorHAnsi" w:cstheme="minorHAnsi"/>
          <w:lang w:val="en-US"/>
        </w:rPr>
      </w:pPr>
      <w:r w:rsidRPr="000C7AA7">
        <w:rPr>
          <w:rFonts w:asciiTheme="minorHAnsi" w:hAnsiTheme="minorHAnsi" w:cstheme="minorHAnsi"/>
          <w:lang w:val="en-US"/>
        </w:rPr>
        <w:t>MTC</w:t>
      </w:r>
      <w:r w:rsidRPr="000C7AA7">
        <w:rPr>
          <w:rFonts w:asciiTheme="minorHAnsi" w:hAnsiTheme="minorHAnsi" w:cstheme="minorHAnsi"/>
          <w:lang w:val="en-US"/>
        </w:rPr>
        <w:tab/>
      </w:r>
      <w:r w:rsidRPr="000C7AA7">
        <w:rPr>
          <w:rFonts w:asciiTheme="minorHAnsi" w:hAnsiTheme="minorHAnsi" w:cstheme="minorHAnsi"/>
          <w:lang w:val="en-US"/>
        </w:rPr>
        <w:tab/>
        <w:t>Minimum Toe Clearance</w:t>
      </w:r>
    </w:p>
    <w:p w14:paraId="06A54633" w14:textId="77777777" w:rsidR="000C7AA7" w:rsidRPr="000C7AA7" w:rsidRDefault="000C7AA7" w:rsidP="000C7AA7">
      <w:pPr>
        <w:pStyle w:val="listelerstili"/>
        <w:spacing w:before="120" w:after="120"/>
        <w:rPr>
          <w:rFonts w:asciiTheme="minorHAnsi" w:hAnsiTheme="minorHAnsi" w:cstheme="minorHAnsi"/>
          <w:lang w:val="en-US"/>
        </w:rPr>
      </w:pPr>
      <w:r w:rsidRPr="000C7AA7">
        <w:rPr>
          <w:rFonts w:asciiTheme="minorHAnsi" w:hAnsiTheme="minorHAnsi" w:cstheme="minorHAnsi"/>
          <w:lang w:val="en-US"/>
        </w:rPr>
        <w:t>PCA</w:t>
      </w:r>
      <w:r w:rsidRPr="000C7AA7">
        <w:rPr>
          <w:rFonts w:asciiTheme="minorHAnsi" w:hAnsiTheme="minorHAnsi" w:cstheme="minorHAnsi"/>
          <w:lang w:val="en-US"/>
        </w:rPr>
        <w:tab/>
      </w:r>
      <w:r w:rsidRPr="000C7AA7">
        <w:rPr>
          <w:rFonts w:asciiTheme="minorHAnsi" w:hAnsiTheme="minorHAnsi" w:cstheme="minorHAnsi"/>
          <w:lang w:val="en-US"/>
        </w:rPr>
        <w:tab/>
        <w:t>Principal Components Analysis</w:t>
      </w:r>
    </w:p>
    <w:p w14:paraId="0D82CC86" w14:textId="77777777" w:rsidR="000C7AA7" w:rsidRPr="000C7AA7" w:rsidRDefault="000C7AA7" w:rsidP="000C7AA7">
      <w:pPr>
        <w:pStyle w:val="listelerstili"/>
        <w:spacing w:before="120" w:after="120"/>
        <w:rPr>
          <w:rFonts w:asciiTheme="minorHAnsi" w:hAnsiTheme="minorHAnsi" w:cstheme="minorHAnsi"/>
          <w:lang w:val="en-US"/>
        </w:rPr>
      </w:pPr>
      <w:r w:rsidRPr="000C7AA7">
        <w:rPr>
          <w:rFonts w:asciiTheme="minorHAnsi" w:hAnsiTheme="minorHAnsi" w:cstheme="minorHAnsi"/>
          <w:lang w:val="en-US"/>
        </w:rPr>
        <w:t>PPA</w:t>
      </w:r>
      <w:r w:rsidRPr="000C7AA7">
        <w:rPr>
          <w:rFonts w:asciiTheme="minorHAnsi" w:hAnsiTheme="minorHAnsi" w:cstheme="minorHAnsi"/>
          <w:lang w:val="en-US"/>
        </w:rPr>
        <w:tab/>
      </w:r>
      <w:r w:rsidRPr="000C7AA7">
        <w:rPr>
          <w:rFonts w:asciiTheme="minorHAnsi" w:hAnsiTheme="minorHAnsi" w:cstheme="minorHAnsi"/>
          <w:lang w:val="en-US"/>
        </w:rPr>
        <w:tab/>
        <w:t>Physiological Profile Assessment</w:t>
      </w:r>
    </w:p>
    <w:p w14:paraId="6DECFAC8" w14:textId="77777777" w:rsidR="000C7AA7" w:rsidRPr="000C7AA7" w:rsidRDefault="000C7AA7" w:rsidP="000C7AA7">
      <w:pPr>
        <w:pStyle w:val="listelerstili"/>
        <w:spacing w:before="120" w:after="120"/>
        <w:rPr>
          <w:rFonts w:asciiTheme="minorHAnsi" w:hAnsiTheme="minorHAnsi" w:cstheme="minorHAnsi"/>
          <w:lang w:val="en-US"/>
        </w:rPr>
      </w:pPr>
      <w:r w:rsidRPr="000C7AA7">
        <w:rPr>
          <w:rFonts w:asciiTheme="minorHAnsi" w:hAnsiTheme="minorHAnsi" w:cstheme="minorHAnsi"/>
          <w:lang w:val="en-US"/>
        </w:rPr>
        <w:t>PPP</w:t>
      </w:r>
      <w:r w:rsidRPr="000C7AA7">
        <w:rPr>
          <w:rFonts w:asciiTheme="minorHAnsi" w:hAnsiTheme="minorHAnsi" w:cstheme="minorHAnsi"/>
          <w:lang w:val="en-US"/>
        </w:rPr>
        <w:tab/>
      </w:r>
      <w:r w:rsidRPr="000C7AA7">
        <w:rPr>
          <w:rFonts w:asciiTheme="minorHAnsi" w:hAnsiTheme="minorHAnsi" w:cstheme="minorHAnsi"/>
          <w:lang w:val="en-US"/>
        </w:rPr>
        <w:tab/>
        <w:t>Purchasing Power Parities</w:t>
      </w:r>
    </w:p>
    <w:p w14:paraId="375DBD26" w14:textId="77777777" w:rsidR="000C7AA7" w:rsidRPr="000C7AA7" w:rsidRDefault="000C7AA7" w:rsidP="000C7AA7">
      <w:pPr>
        <w:pStyle w:val="listelerstili"/>
        <w:spacing w:before="120" w:after="120"/>
        <w:rPr>
          <w:rFonts w:asciiTheme="minorHAnsi" w:hAnsiTheme="minorHAnsi" w:cstheme="minorHAnsi"/>
          <w:lang w:val="en-US"/>
        </w:rPr>
      </w:pPr>
      <w:r w:rsidRPr="000C7AA7">
        <w:rPr>
          <w:rFonts w:asciiTheme="minorHAnsi" w:hAnsiTheme="minorHAnsi" w:cstheme="minorHAnsi"/>
          <w:lang w:val="en-US"/>
        </w:rPr>
        <w:t>SMWT</w:t>
      </w:r>
      <w:r w:rsidRPr="000C7AA7">
        <w:rPr>
          <w:rFonts w:asciiTheme="minorHAnsi" w:hAnsiTheme="minorHAnsi" w:cstheme="minorHAnsi"/>
          <w:lang w:val="en-US"/>
        </w:rPr>
        <w:tab/>
        <w:t>Six Meter Walking Test</w:t>
      </w:r>
    </w:p>
    <w:p w14:paraId="08738B7F" w14:textId="77777777" w:rsidR="00203786" w:rsidRDefault="00203786" w:rsidP="000C7AA7">
      <w:pPr>
        <w:pStyle w:val="listelerstili"/>
        <w:spacing w:before="120" w:after="120"/>
        <w:rPr>
          <w:rFonts w:eastAsia="TheSansLight"/>
        </w:rPr>
      </w:pPr>
    </w:p>
    <w:p w14:paraId="53BB3BBC" w14:textId="7BA381EE" w:rsidR="00410E19" w:rsidRDefault="00EB2AF1" w:rsidP="00410E19">
      <w:pPr>
        <w:pStyle w:val="listelerstili"/>
      </w:pPr>
      <w:r w:rsidRPr="00EB2AF1">
        <w:rPr>
          <w:shd w:val="clear" w:color="auto" w:fill="FFFF00"/>
        </w:rPr>
        <w:t>For abbreviations, select Lists Style from the style tab. While preparing the abbreviation list, press the TAB key after the abbreviation name as stated above, and leave a space and write the explanation after this space.</w:t>
      </w:r>
      <w:r w:rsidR="00FE1B71" w:rsidRPr="00FE1B71">
        <w:rPr>
          <w:shd w:val="clear" w:color="auto" w:fill="FFFF00"/>
        </w:rPr>
        <w:t xml:space="preserve"> </w:t>
      </w:r>
      <w:r w:rsidR="00FE1B71">
        <w:rPr>
          <w:shd w:val="clear" w:color="auto" w:fill="FFFF00"/>
        </w:rPr>
        <w:t>A</w:t>
      </w:r>
      <w:r w:rsidR="00FE1B71" w:rsidRPr="00EB2AF1">
        <w:rPr>
          <w:shd w:val="clear" w:color="auto" w:fill="FFFF00"/>
        </w:rPr>
        <w:t>bbreviations</w:t>
      </w:r>
      <w:r w:rsidR="00FE1B71" w:rsidRPr="00FE1B71">
        <w:rPr>
          <w:shd w:val="clear" w:color="auto" w:fill="FFFF00"/>
        </w:rPr>
        <w:t xml:space="preserve"> should be </w:t>
      </w:r>
      <w:r w:rsidR="00FE1B71">
        <w:rPr>
          <w:shd w:val="clear" w:color="auto" w:fill="FFFF00"/>
        </w:rPr>
        <w:t>alphabetically ordered</w:t>
      </w:r>
      <w:r w:rsidR="00FE1B71" w:rsidRPr="00FE1B71">
        <w:rPr>
          <w:shd w:val="clear" w:color="auto" w:fill="FFFF00"/>
        </w:rPr>
        <w:t>.</w:t>
      </w:r>
    </w:p>
    <w:p w14:paraId="50EF88C4" w14:textId="77777777" w:rsidR="00BA3BB4" w:rsidRDefault="00BA3BB4" w:rsidP="00BA3BB4">
      <w:pPr>
        <w:rPr>
          <w:rFonts w:eastAsia="TheSansLight"/>
        </w:rPr>
      </w:pPr>
      <w:r>
        <w:rPr>
          <w:rFonts w:eastAsia="TheSansLight"/>
        </w:rPr>
        <w:br w:type="page"/>
      </w:r>
    </w:p>
    <w:p w14:paraId="105EAF82" w14:textId="1FCCFE36" w:rsidR="00BA3BB4" w:rsidRDefault="001A6DDC" w:rsidP="00BB0BF4">
      <w:pPr>
        <w:pStyle w:val="sayfabasi"/>
      </w:pPr>
      <w:bookmarkStart w:id="14" w:name="_Toc136060098"/>
      <w:r w:rsidRPr="001A6DDC">
        <w:lastRenderedPageBreak/>
        <w:t>LIST OF FIGURES</w:t>
      </w:r>
      <w:bookmarkEnd w:id="14"/>
    </w:p>
    <w:p w14:paraId="1B7FBBB6" w14:textId="77CDFDA0" w:rsidR="00BA3BB4" w:rsidRPr="00D532CC" w:rsidRDefault="001A6DDC" w:rsidP="00D80C81">
      <w:pPr>
        <w:jc w:val="right"/>
        <w:rPr>
          <w:rFonts w:eastAsia="TheSansLight"/>
          <w:b/>
        </w:rPr>
      </w:pPr>
      <w:r>
        <w:rPr>
          <w:rFonts w:eastAsia="TheSansLight"/>
        </w:rPr>
        <w:t xml:space="preserve"> </w:t>
      </w:r>
      <w:r w:rsidRPr="00D532CC">
        <w:rPr>
          <w:rFonts w:eastAsia="TheSansLight"/>
          <w:b/>
        </w:rPr>
        <w:t>Page</w:t>
      </w:r>
    </w:p>
    <w:p w14:paraId="704CC348" w14:textId="77777777" w:rsidR="00DA09DA" w:rsidRDefault="003276BB">
      <w:pPr>
        <w:pStyle w:val="ekillerTablosu"/>
        <w:tabs>
          <w:tab w:val="right" w:leader="dot" w:pos="8493"/>
        </w:tabs>
        <w:rPr>
          <w:rFonts w:asciiTheme="minorHAnsi" w:eastAsiaTheme="minorEastAsia" w:hAnsiTheme="minorHAnsi" w:cstheme="minorBidi"/>
          <w:iCs w:val="0"/>
          <w:noProof/>
          <w:sz w:val="22"/>
          <w:szCs w:val="22"/>
          <w:lang w:val="en-US" w:eastAsia="en-US"/>
        </w:rPr>
      </w:pPr>
      <w:r>
        <w:rPr>
          <w:rFonts w:eastAsia="TheSansLight"/>
        </w:rPr>
        <w:fldChar w:fldCharType="begin"/>
      </w:r>
      <w:r>
        <w:rPr>
          <w:rFonts w:eastAsia="TheSansLight"/>
        </w:rPr>
        <w:instrText xml:space="preserve"> TOC \h \z \c "Şekil" </w:instrText>
      </w:r>
      <w:r>
        <w:rPr>
          <w:rFonts w:eastAsia="TheSansLight"/>
        </w:rPr>
        <w:fldChar w:fldCharType="separate"/>
      </w:r>
      <w:hyperlink w:anchor="_Toc136060125" w:history="1">
        <w:r w:rsidR="00DA09DA" w:rsidRPr="007D3B65">
          <w:rPr>
            <w:rStyle w:val="Kpr"/>
            <w:b/>
            <w:noProof/>
          </w:rPr>
          <w:t>Figure 2.1</w:t>
        </w:r>
        <w:r w:rsidR="00DA09DA" w:rsidRPr="007D3B65">
          <w:rPr>
            <w:rStyle w:val="Kpr"/>
            <w:noProof/>
          </w:rPr>
          <w:t xml:space="preserve"> General view of the campus</w:t>
        </w:r>
        <w:r w:rsidR="00DA09DA">
          <w:rPr>
            <w:noProof/>
            <w:webHidden/>
          </w:rPr>
          <w:tab/>
        </w:r>
        <w:r w:rsidR="00DA09DA">
          <w:rPr>
            <w:noProof/>
            <w:webHidden/>
          </w:rPr>
          <w:fldChar w:fldCharType="begin"/>
        </w:r>
        <w:r w:rsidR="00DA09DA">
          <w:rPr>
            <w:noProof/>
            <w:webHidden/>
          </w:rPr>
          <w:instrText xml:space="preserve"> PAGEREF _Toc136060125 \h </w:instrText>
        </w:r>
        <w:r w:rsidR="00DA09DA">
          <w:rPr>
            <w:noProof/>
            <w:webHidden/>
          </w:rPr>
        </w:r>
        <w:r w:rsidR="00DA09DA">
          <w:rPr>
            <w:noProof/>
            <w:webHidden/>
          </w:rPr>
          <w:fldChar w:fldCharType="separate"/>
        </w:r>
        <w:r w:rsidR="00DA09DA">
          <w:rPr>
            <w:noProof/>
            <w:webHidden/>
          </w:rPr>
          <w:t>2</w:t>
        </w:r>
        <w:r w:rsidR="00DA09DA">
          <w:rPr>
            <w:noProof/>
            <w:webHidden/>
          </w:rPr>
          <w:fldChar w:fldCharType="end"/>
        </w:r>
      </w:hyperlink>
    </w:p>
    <w:p w14:paraId="4BEC9119" w14:textId="77777777" w:rsidR="00DA09DA" w:rsidRDefault="00106FD2">
      <w:pPr>
        <w:pStyle w:val="ekillerTablosu"/>
        <w:tabs>
          <w:tab w:val="right" w:leader="dot" w:pos="8493"/>
        </w:tabs>
        <w:rPr>
          <w:rFonts w:asciiTheme="minorHAnsi" w:eastAsiaTheme="minorEastAsia" w:hAnsiTheme="minorHAnsi" w:cstheme="minorBidi"/>
          <w:iCs w:val="0"/>
          <w:noProof/>
          <w:sz w:val="22"/>
          <w:szCs w:val="22"/>
          <w:lang w:val="en-US" w:eastAsia="en-US"/>
        </w:rPr>
      </w:pPr>
      <w:hyperlink w:anchor="_Toc136060126" w:history="1">
        <w:r w:rsidR="00DA09DA" w:rsidRPr="007D3B65">
          <w:rPr>
            <w:rStyle w:val="Kpr"/>
            <w:b/>
            <w:noProof/>
          </w:rPr>
          <w:t>Figure 2.2</w:t>
        </w:r>
        <w:r w:rsidR="00DA09DA" w:rsidRPr="007D3B65">
          <w:rPr>
            <w:rStyle w:val="Kpr"/>
            <w:noProof/>
          </w:rPr>
          <w:t xml:space="preserve"> Once, the UBF Circuit Laboratory.</w:t>
        </w:r>
        <w:r w:rsidR="00DA09DA">
          <w:rPr>
            <w:noProof/>
            <w:webHidden/>
          </w:rPr>
          <w:tab/>
        </w:r>
        <w:r w:rsidR="00DA09DA">
          <w:rPr>
            <w:noProof/>
            <w:webHidden/>
          </w:rPr>
          <w:fldChar w:fldCharType="begin"/>
        </w:r>
        <w:r w:rsidR="00DA09DA">
          <w:rPr>
            <w:noProof/>
            <w:webHidden/>
          </w:rPr>
          <w:instrText xml:space="preserve"> PAGEREF _Toc136060126 \h </w:instrText>
        </w:r>
        <w:r w:rsidR="00DA09DA">
          <w:rPr>
            <w:noProof/>
            <w:webHidden/>
          </w:rPr>
        </w:r>
        <w:r w:rsidR="00DA09DA">
          <w:rPr>
            <w:noProof/>
            <w:webHidden/>
          </w:rPr>
          <w:fldChar w:fldCharType="separate"/>
        </w:r>
        <w:r w:rsidR="00DA09DA">
          <w:rPr>
            <w:noProof/>
            <w:webHidden/>
          </w:rPr>
          <w:t>4</w:t>
        </w:r>
        <w:r w:rsidR="00DA09DA">
          <w:rPr>
            <w:noProof/>
            <w:webHidden/>
          </w:rPr>
          <w:fldChar w:fldCharType="end"/>
        </w:r>
      </w:hyperlink>
    </w:p>
    <w:p w14:paraId="1C0AE089" w14:textId="56063090" w:rsidR="00335F83" w:rsidRDefault="003276BB" w:rsidP="00BA3BB4">
      <w:pPr>
        <w:rPr>
          <w:rFonts w:eastAsia="TheSansLight"/>
        </w:rPr>
      </w:pPr>
      <w:r>
        <w:rPr>
          <w:rFonts w:eastAsia="TheSansLight"/>
        </w:rPr>
        <w:fldChar w:fldCharType="end"/>
      </w:r>
    </w:p>
    <w:p w14:paraId="58CD9121" w14:textId="0A891C08" w:rsidR="00FE6C30" w:rsidRDefault="00EB2AF1" w:rsidP="00FE6C30">
      <w:pPr>
        <w:pStyle w:val="listelerstili"/>
      </w:pPr>
      <w:r>
        <w:rPr>
          <w:shd w:val="clear" w:color="auto" w:fill="FFFF00"/>
        </w:rPr>
        <w:t>In order t</w:t>
      </w:r>
      <w:r w:rsidRPr="00EB2AF1">
        <w:rPr>
          <w:shd w:val="clear" w:color="auto" w:fill="FFFF00"/>
        </w:rPr>
        <w:t xml:space="preserve">o add text to the bottom of the </w:t>
      </w:r>
      <w:r w:rsidR="000A4FB4">
        <w:rPr>
          <w:shd w:val="clear" w:color="auto" w:fill="FFFF00"/>
        </w:rPr>
        <w:t>figur</w:t>
      </w:r>
      <w:r w:rsidRPr="00EB2AF1">
        <w:rPr>
          <w:shd w:val="clear" w:color="auto" w:fill="FFFF00"/>
        </w:rPr>
        <w:t xml:space="preserve">es, right click on the </w:t>
      </w:r>
      <w:r w:rsidR="00D55F69">
        <w:rPr>
          <w:shd w:val="clear" w:color="auto" w:fill="FFFF00"/>
        </w:rPr>
        <w:t>figur</w:t>
      </w:r>
      <w:r w:rsidRPr="00EB2AF1">
        <w:rPr>
          <w:shd w:val="clear" w:color="auto" w:fill="FFFF00"/>
        </w:rPr>
        <w:t xml:space="preserve">e. From the options opened with a right click, the option "Add caption" is selected. By selecting "Label: Figure" in the menu that opens, the necessary explanation for the figure is written and added. Make sure that the figure numbers are in the form of Figure Chapter </w:t>
      </w:r>
      <w:proofErr w:type="gramStart"/>
      <w:r w:rsidRPr="00EB2AF1">
        <w:rPr>
          <w:shd w:val="clear" w:color="auto" w:fill="FFFF00"/>
        </w:rPr>
        <w:t>Number.Subtitle</w:t>
      </w:r>
      <w:proofErr w:type="gramEnd"/>
      <w:r w:rsidRPr="00EB2AF1">
        <w:rPr>
          <w:shd w:val="clear" w:color="auto" w:fill="FFFF00"/>
        </w:rPr>
        <w:t xml:space="preserve"> Number. After adding all the figures or updating the figure texts in the content, right-click on the Figure List table and select "Update Field" and "Update entire table" to refresh the table.</w:t>
      </w:r>
    </w:p>
    <w:p w14:paraId="61459021" w14:textId="77777777" w:rsidR="00FE6C30" w:rsidRDefault="00FE6C30" w:rsidP="00BA3BB4">
      <w:pPr>
        <w:rPr>
          <w:rFonts w:eastAsia="TheSansLight"/>
          <w:highlight w:val="yellow"/>
        </w:rPr>
      </w:pPr>
      <w:r>
        <w:rPr>
          <w:rFonts w:eastAsia="TheSansLight"/>
          <w:highlight w:val="yellow"/>
        </w:rPr>
        <w:t xml:space="preserve"> </w:t>
      </w:r>
    </w:p>
    <w:p w14:paraId="44B72678" w14:textId="77777777" w:rsidR="00BA3BB4" w:rsidRDefault="00BA3BB4" w:rsidP="00BA3BB4">
      <w:pPr>
        <w:rPr>
          <w:rFonts w:eastAsia="TheSansLight"/>
        </w:rPr>
      </w:pPr>
      <w:r>
        <w:rPr>
          <w:rFonts w:eastAsia="TheSansLight"/>
        </w:rPr>
        <w:br w:type="page"/>
      </w:r>
    </w:p>
    <w:p w14:paraId="414B9353" w14:textId="1DC93E77" w:rsidR="00BA3BB4" w:rsidRDefault="00253A42" w:rsidP="00BB0BF4">
      <w:pPr>
        <w:pStyle w:val="sayfabasi"/>
      </w:pPr>
      <w:bookmarkStart w:id="15" w:name="_Toc136060099"/>
      <w:r w:rsidRPr="00253A42">
        <w:lastRenderedPageBreak/>
        <w:t>LIST OF TABLES</w:t>
      </w:r>
      <w:bookmarkEnd w:id="15"/>
    </w:p>
    <w:p w14:paraId="0B5FA6CE" w14:textId="226095F4" w:rsidR="00BA3BB4" w:rsidRPr="00D532CC" w:rsidRDefault="00253A42" w:rsidP="00D80C81">
      <w:pPr>
        <w:jc w:val="right"/>
        <w:rPr>
          <w:rFonts w:eastAsia="TheSansLight"/>
          <w:b/>
        </w:rPr>
      </w:pPr>
      <w:r w:rsidRPr="00D532CC">
        <w:rPr>
          <w:rFonts w:eastAsia="TheSansLight"/>
          <w:b/>
        </w:rPr>
        <w:t>Page</w:t>
      </w:r>
    </w:p>
    <w:p w14:paraId="717AD2B6" w14:textId="77777777" w:rsidR="00DA09DA" w:rsidRDefault="00AA5740">
      <w:pPr>
        <w:pStyle w:val="ekillerTablosu"/>
        <w:tabs>
          <w:tab w:val="right" w:leader="dot" w:pos="8493"/>
        </w:tabs>
        <w:rPr>
          <w:rFonts w:asciiTheme="minorHAnsi" w:eastAsiaTheme="minorEastAsia" w:hAnsiTheme="minorHAnsi" w:cstheme="minorBidi"/>
          <w:iCs w:val="0"/>
          <w:noProof/>
          <w:sz w:val="22"/>
          <w:szCs w:val="22"/>
          <w:lang w:val="en-US" w:eastAsia="en-US"/>
        </w:rPr>
      </w:pPr>
      <w:r>
        <w:rPr>
          <w:rFonts w:eastAsia="TheSansLight"/>
        </w:rPr>
        <w:fldChar w:fldCharType="begin"/>
      </w:r>
      <w:r>
        <w:rPr>
          <w:rFonts w:eastAsia="TheSansLight"/>
        </w:rPr>
        <w:instrText xml:space="preserve"> TOC \h \z \c "Çizelge" </w:instrText>
      </w:r>
      <w:r>
        <w:rPr>
          <w:rFonts w:eastAsia="TheSansLight"/>
        </w:rPr>
        <w:fldChar w:fldCharType="separate"/>
      </w:r>
      <w:hyperlink w:anchor="_Toc136060124" w:history="1">
        <w:r w:rsidR="00DA09DA" w:rsidRPr="000F768E">
          <w:rPr>
            <w:rStyle w:val="Kpr"/>
            <w:b/>
            <w:noProof/>
          </w:rPr>
          <w:t>Table 2.1</w:t>
        </w:r>
        <w:r w:rsidR="00DA09DA" w:rsidRPr="000F768E">
          <w:rPr>
            <w:rStyle w:val="Kpr"/>
            <w:noProof/>
          </w:rPr>
          <w:t xml:space="preserve"> Example Table Format</w:t>
        </w:r>
        <w:r w:rsidR="00DA09DA">
          <w:rPr>
            <w:noProof/>
            <w:webHidden/>
          </w:rPr>
          <w:tab/>
        </w:r>
        <w:r w:rsidR="00DA09DA">
          <w:rPr>
            <w:noProof/>
            <w:webHidden/>
          </w:rPr>
          <w:fldChar w:fldCharType="begin"/>
        </w:r>
        <w:r w:rsidR="00DA09DA">
          <w:rPr>
            <w:noProof/>
            <w:webHidden/>
          </w:rPr>
          <w:instrText xml:space="preserve"> PAGEREF _Toc136060124 \h </w:instrText>
        </w:r>
        <w:r w:rsidR="00DA09DA">
          <w:rPr>
            <w:noProof/>
            <w:webHidden/>
          </w:rPr>
        </w:r>
        <w:r w:rsidR="00DA09DA">
          <w:rPr>
            <w:noProof/>
            <w:webHidden/>
          </w:rPr>
          <w:fldChar w:fldCharType="separate"/>
        </w:r>
        <w:r w:rsidR="00DA09DA">
          <w:rPr>
            <w:noProof/>
            <w:webHidden/>
          </w:rPr>
          <w:t>5</w:t>
        </w:r>
        <w:r w:rsidR="00DA09DA">
          <w:rPr>
            <w:noProof/>
            <w:webHidden/>
          </w:rPr>
          <w:fldChar w:fldCharType="end"/>
        </w:r>
      </w:hyperlink>
    </w:p>
    <w:p w14:paraId="52FA75C0" w14:textId="22041A72" w:rsidR="00BA3BB4" w:rsidRPr="00A2022F" w:rsidRDefault="00AA5740" w:rsidP="00137E0E">
      <w:pPr>
        <w:jc w:val="both"/>
        <w:rPr>
          <w:shd w:val="clear" w:color="auto" w:fill="FFFF00"/>
        </w:rPr>
      </w:pPr>
      <w:r>
        <w:rPr>
          <w:rFonts w:eastAsia="TheSansLight"/>
        </w:rPr>
        <w:fldChar w:fldCharType="end"/>
      </w:r>
      <w:r w:rsidR="004C55DE" w:rsidRPr="004C55DE">
        <w:rPr>
          <w:rFonts w:eastAsia="TheSansLight"/>
          <w:highlight w:val="yellow"/>
        </w:rPr>
        <w:t>In orde</w:t>
      </w:r>
      <w:r w:rsidR="0037201E">
        <w:rPr>
          <w:rFonts w:eastAsia="TheSansLight"/>
          <w:highlight w:val="yellow"/>
        </w:rPr>
        <w:t>r</w:t>
      </w:r>
      <w:r w:rsidR="004C55DE" w:rsidRPr="004C55DE">
        <w:rPr>
          <w:rFonts w:eastAsia="TheSansLight"/>
          <w:highlight w:val="yellow"/>
        </w:rPr>
        <w:t xml:space="preserve"> t</w:t>
      </w:r>
      <w:r w:rsidR="004C55DE" w:rsidRPr="004C55DE">
        <w:rPr>
          <w:highlight w:val="yellow"/>
          <w:shd w:val="clear" w:color="auto" w:fill="FFFF00"/>
        </w:rPr>
        <w:t>o</w:t>
      </w:r>
      <w:r w:rsidR="004C55DE" w:rsidRPr="004C55DE">
        <w:rPr>
          <w:shd w:val="clear" w:color="auto" w:fill="FFFF00"/>
        </w:rPr>
        <w:t xml:space="preserve"> add text to the top of the charts, right click on the shape. Select "Add Caption" from the options opened with a right click. By choosing “Label: Chart” in the menu that opens, the necessary explanation for the </w:t>
      </w:r>
      <w:r w:rsidR="00C0146C">
        <w:rPr>
          <w:shd w:val="clear" w:color="auto" w:fill="FFFF00"/>
        </w:rPr>
        <w:t>table</w:t>
      </w:r>
      <w:r w:rsidR="004C55DE" w:rsidRPr="004C55DE">
        <w:rPr>
          <w:shd w:val="clear" w:color="auto" w:fill="FFFF00"/>
        </w:rPr>
        <w:t xml:space="preserve"> is written and added. Make sure that the table numbers are in the form of Table </w:t>
      </w:r>
      <w:proofErr w:type="gramStart"/>
      <w:r w:rsidR="004C55DE" w:rsidRPr="004C55DE">
        <w:rPr>
          <w:shd w:val="clear" w:color="auto" w:fill="FFFF00"/>
        </w:rPr>
        <w:t>ChapterNumber.SubtitleNumber</w:t>
      </w:r>
      <w:proofErr w:type="gramEnd"/>
      <w:r w:rsidR="004C55DE" w:rsidRPr="004C55DE">
        <w:rPr>
          <w:shd w:val="clear" w:color="auto" w:fill="FFFF00"/>
        </w:rPr>
        <w:t xml:space="preserve"> (If the Table label does not exist, a new label is added, in the Format tab, the ordering is adjusted according to the chapter number). After adding all tables or updating the table texts in the content, right-click on the Table List table and select “Update Field” and “Update entire table” to refresh the table.</w:t>
      </w:r>
      <w:r w:rsidR="00BA3BB4">
        <w:rPr>
          <w:rFonts w:eastAsia="TheSansLight"/>
        </w:rPr>
        <w:br w:type="page"/>
      </w:r>
    </w:p>
    <w:p w14:paraId="6D8436C4" w14:textId="1382BB4F" w:rsidR="00BA3BB4" w:rsidRDefault="006422B4" w:rsidP="00BB0BF4">
      <w:pPr>
        <w:pStyle w:val="sayfabasi"/>
      </w:pPr>
      <w:bookmarkStart w:id="16" w:name="_Toc38899476"/>
      <w:bookmarkStart w:id="17" w:name="_Toc136060100"/>
      <w:r>
        <w:lastRenderedPageBreak/>
        <w:t>ABSTRACT</w:t>
      </w:r>
      <w:bookmarkEnd w:id="16"/>
      <w:bookmarkEnd w:id="17"/>
    </w:p>
    <w:p w14:paraId="0435EC40" w14:textId="77777777" w:rsidR="00E533F7" w:rsidRDefault="00E533F7" w:rsidP="00E533F7"/>
    <w:p w14:paraId="23B50E38" w14:textId="6CE2F0F6" w:rsidR="00E533F7" w:rsidRPr="007B0F03" w:rsidRDefault="00172EB6" w:rsidP="00E533F7">
      <w:pPr>
        <w:pStyle w:val="nsayfalarbalkstili"/>
        <w:rPr>
          <w:rFonts w:cs="Calibri"/>
        </w:rPr>
      </w:pPr>
      <w:r>
        <w:rPr>
          <w:rFonts w:cs="Calibri"/>
        </w:rPr>
        <w:t xml:space="preserve">TITLE OF GRADUATION </w:t>
      </w:r>
      <w:r w:rsidR="00AB0F0B">
        <w:rPr>
          <w:rFonts w:cs="Calibri"/>
        </w:rPr>
        <w:t>THESIS</w:t>
      </w:r>
    </w:p>
    <w:p w14:paraId="73EF524F" w14:textId="77777777" w:rsidR="00E533F7" w:rsidRPr="007B0F03" w:rsidRDefault="00E533F7" w:rsidP="00E533F7">
      <w:pPr>
        <w:pStyle w:val="nsayfalarmetinstiliortadan"/>
        <w:rPr>
          <w:rFonts w:cs="Calibri"/>
        </w:rPr>
      </w:pPr>
    </w:p>
    <w:p w14:paraId="03150197" w14:textId="05BDDBC3" w:rsidR="00E533F7" w:rsidRPr="007B0F03" w:rsidRDefault="002413AA" w:rsidP="00E533F7">
      <w:pPr>
        <w:pStyle w:val="nsayfalarmetinstiliortadan"/>
        <w:rPr>
          <w:rFonts w:cs="Calibri"/>
        </w:rPr>
      </w:pPr>
      <w:r w:rsidRPr="00842806">
        <w:rPr>
          <w:rFonts w:asciiTheme="minorHAnsi" w:hAnsiTheme="minorHAnsi" w:cstheme="minorHAnsi"/>
          <w:iCs/>
          <w:lang w:eastAsia="en-US"/>
        </w:rPr>
        <w:t>Name</w:t>
      </w:r>
      <w:r w:rsidRPr="00842806">
        <w:rPr>
          <w:rFonts w:asciiTheme="minorHAnsi" w:hAnsiTheme="minorHAnsi" w:cstheme="minorHAnsi"/>
          <w:lang w:eastAsia="en-US"/>
        </w:rPr>
        <w:t xml:space="preserve"> S</w:t>
      </w:r>
      <w:r w:rsidRPr="00842806">
        <w:rPr>
          <w:rFonts w:asciiTheme="minorHAnsi" w:hAnsiTheme="minorHAnsi" w:cstheme="minorHAnsi"/>
          <w:iCs/>
          <w:lang w:eastAsia="en-US"/>
        </w:rPr>
        <w:t>URNAME</w:t>
      </w:r>
      <w:r>
        <w:rPr>
          <w:rFonts w:asciiTheme="minorHAnsi" w:hAnsiTheme="minorHAnsi" w:cstheme="minorHAnsi"/>
          <w:iCs/>
          <w:lang w:eastAsia="en-US"/>
        </w:rPr>
        <w:t xml:space="preserve">, </w:t>
      </w:r>
      <w:r w:rsidRPr="00842806">
        <w:rPr>
          <w:rFonts w:asciiTheme="minorHAnsi" w:hAnsiTheme="minorHAnsi" w:cstheme="minorHAnsi"/>
          <w:iCs/>
          <w:lang w:eastAsia="en-US"/>
        </w:rPr>
        <w:t>Name</w:t>
      </w:r>
      <w:r w:rsidRPr="00842806">
        <w:rPr>
          <w:rFonts w:asciiTheme="minorHAnsi" w:hAnsiTheme="minorHAnsi" w:cstheme="minorHAnsi"/>
          <w:lang w:eastAsia="en-US"/>
        </w:rPr>
        <w:t xml:space="preserve"> S</w:t>
      </w:r>
      <w:r w:rsidRPr="00842806">
        <w:rPr>
          <w:rFonts w:asciiTheme="minorHAnsi" w:hAnsiTheme="minorHAnsi" w:cstheme="minorHAnsi"/>
          <w:iCs/>
          <w:lang w:eastAsia="en-US"/>
        </w:rPr>
        <w:t>URNAME</w:t>
      </w:r>
      <w:r>
        <w:rPr>
          <w:rFonts w:asciiTheme="minorHAnsi" w:hAnsiTheme="minorHAnsi" w:cstheme="minorHAnsi"/>
          <w:iCs/>
          <w:lang w:eastAsia="en-US"/>
        </w:rPr>
        <w:t xml:space="preserve"> and </w:t>
      </w:r>
      <w:r w:rsidRPr="00842806">
        <w:rPr>
          <w:rFonts w:asciiTheme="minorHAnsi" w:hAnsiTheme="minorHAnsi" w:cstheme="minorHAnsi"/>
          <w:iCs/>
          <w:lang w:eastAsia="en-US"/>
        </w:rPr>
        <w:t>Name</w:t>
      </w:r>
      <w:r w:rsidRPr="00842806">
        <w:rPr>
          <w:rFonts w:asciiTheme="minorHAnsi" w:hAnsiTheme="minorHAnsi" w:cstheme="minorHAnsi"/>
          <w:lang w:eastAsia="en-US"/>
        </w:rPr>
        <w:t xml:space="preserve"> S</w:t>
      </w:r>
      <w:r w:rsidRPr="00842806">
        <w:rPr>
          <w:rFonts w:asciiTheme="minorHAnsi" w:hAnsiTheme="minorHAnsi" w:cstheme="minorHAnsi"/>
          <w:iCs/>
          <w:lang w:eastAsia="en-US"/>
        </w:rPr>
        <w:t>URNAME</w:t>
      </w:r>
    </w:p>
    <w:p w14:paraId="57EAA352" w14:textId="7317D8D4" w:rsidR="00E533F7" w:rsidRPr="007B0F03" w:rsidRDefault="006400E6" w:rsidP="00E533F7">
      <w:pPr>
        <w:pStyle w:val="nsayfalarmetinstiliortadan"/>
        <w:rPr>
          <w:rFonts w:cs="Calibri"/>
        </w:rPr>
      </w:pPr>
      <w:r>
        <w:rPr>
          <w:rFonts w:cs="Calibri"/>
        </w:rPr>
        <w:t xml:space="preserve">Department of </w:t>
      </w:r>
      <w:r w:rsidR="00166DCC">
        <w:rPr>
          <w:rFonts w:cs="Calibri"/>
        </w:rPr>
        <w:t>Aviation Electrics and Electronics</w:t>
      </w:r>
    </w:p>
    <w:p w14:paraId="5F8853BC" w14:textId="7A500419" w:rsidR="00E533F7" w:rsidRPr="007B0F03" w:rsidRDefault="00E533F7" w:rsidP="00E533F7">
      <w:pPr>
        <w:pStyle w:val="nsayfalarmetinstiliortadan"/>
        <w:rPr>
          <w:rFonts w:cs="Calibri"/>
        </w:rPr>
      </w:pPr>
      <w:r w:rsidRPr="007B0F03">
        <w:rPr>
          <w:rFonts w:cs="Calibri"/>
        </w:rPr>
        <w:t xml:space="preserve"> </w:t>
      </w:r>
      <w:r w:rsidR="002413AA">
        <w:rPr>
          <w:rFonts w:cs="Calibri"/>
        </w:rPr>
        <w:t xml:space="preserve">Graduation </w:t>
      </w:r>
      <w:r w:rsidR="00AB0F0B">
        <w:rPr>
          <w:rFonts w:cs="Calibri"/>
        </w:rPr>
        <w:t>Thesis</w:t>
      </w:r>
    </w:p>
    <w:p w14:paraId="0C014711" w14:textId="77777777" w:rsidR="00E533F7" w:rsidRPr="007B0F03" w:rsidRDefault="00E533F7" w:rsidP="00E533F7">
      <w:pPr>
        <w:pStyle w:val="nsayfalarmetinstiliortadan"/>
        <w:rPr>
          <w:rFonts w:cs="Calibri"/>
        </w:rPr>
      </w:pPr>
    </w:p>
    <w:p w14:paraId="280FFCA4" w14:textId="5C17E94E" w:rsidR="00E533F7" w:rsidRDefault="004C0D83" w:rsidP="00E533F7">
      <w:pPr>
        <w:pStyle w:val="nsayfalarmetinstiliortadan"/>
        <w:rPr>
          <w:rFonts w:cs="Calibri"/>
        </w:rPr>
      </w:pPr>
      <w:r>
        <w:rPr>
          <w:rFonts w:cs="Calibri"/>
        </w:rPr>
        <w:t>Advisor</w:t>
      </w:r>
      <w:r w:rsidR="00E533F7" w:rsidRPr="007B0F03">
        <w:rPr>
          <w:rFonts w:cs="Calibri"/>
        </w:rPr>
        <w:t xml:space="preserve">: </w:t>
      </w:r>
      <w:r w:rsidR="00166DCC">
        <w:rPr>
          <w:rFonts w:cs="Calibri"/>
        </w:rPr>
        <w:t>Title</w:t>
      </w:r>
      <w:r w:rsidR="0094101A">
        <w:rPr>
          <w:rFonts w:cs="Calibri"/>
        </w:rPr>
        <w:t xml:space="preserve">. </w:t>
      </w:r>
      <w:r w:rsidR="00166DCC">
        <w:rPr>
          <w:rFonts w:cs="Calibri"/>
        </w:rPr>
        <w:t>Name SURNAME</w:t>
      </w:r>
    </w:p>
    <w:p w14:paraId="085BF287" w14:textId="77777777" w:rsidR="00A2022F" w:rsidRPr="001115C0" w:rsidRDefault="00A2022F" w:rsidP="00E533F7">
      <w:pPr>
        <w:pStyle w:val="nsayfalarmetinstiliortadan"/>
        <w:rPr>
          <w:rFonts w:cs="Calibri"/>
          <w:szCs w:val="24"/>
        </w:rPr>
      </w:pPr>
    </w:p>
    <w:p w14:paraId="4A0587F3" w14:textId="732B95F1" w:rsidR="004A14D5" w:rsidRPr="008F1DCB" w:rsidRDefault="004A14D5" w:rsidP="004A14D5">
      <w:pPr>
        <w:pStyle w:val="nsayfalarmetinstili"/>
        <w:rPr>
          <w:rFonts w:cs="Calibri"/>
          <w:lang w:val="en-US"/>
        </w:rPr>
      </w:pPr>
      <w:r w:rsidRPr="008F1DCB">
        <w:rPr>
          <w:rFonts w:cs="Calibri"/>
          <w:lang w:val="en-US"/>
        </w:rPr>
        <w:t xml:space="preserve">The word “smart” has been exercised in various fields. And it is widely accepted to mean intelligence. Smart home service, one of the typical emerging technologies in the IoT era. It has changed house equipment into being more intelligent, remote controllable, and interconnected. However, smart homes are still considered as a concepts in certain aspects. In addition, controllability of a smart home may differ according to users need. As number of smart home users are increasing in recent years and purposed solutions are diversifying, providing safe, useful solutions are getting more critical. In this </w:t>
      </w:r>
      <w:r w:rsidR="00AB0F0B">
        <w:rPr>
          <w:rFonts w:cs="Calibri"/>
          <w:lang w:val="en-US"/>
        </w:rPr>
        <w:t>thesis</w:t>
      </w:r>
      <w:r w:rsidRPr="008F1DCB">
        <w:rPr>
          <w:rFonts w:cs="Calibri"/>
          <w:lang w:val="en-US"/>
        </w:rPr>
        <w:t xml:space="preserve"> we are purposing a user friendly smart environment monitoring solution. This automation system can be designed by low power using components such as ESP32. This module has advantage for infused Wifi and bluetooth modules which lowers the connection costs by elimination of using external Wifi or bluetooth module. We will consider to use Wifi module more due to higher data transfer rate than bluetooth. In this </w:t>
      </w:r>
      <w:r w:rsidR="00AB0F0B">
        <w:rPr>
          <w:rFonts w:cs="Calibri"/>
          <w:lang w:val="en-US"/>
        </w:rPr>
        <w:t>thesis</w:t>
      </w:r>
      <w:r w:rsidRPr="008F1DCB">
        <w:rPr>
          <w:rFonts w:cs="Calibri"/>
          <w:lang w:val="en-US"/>
        </w:rPr>
        <w:t xml:space="preserve">, we are proposing a dynamic system to control and monitor electronic sensors using a real time monitor and control platform, ubidots, which can be adapted easily home environment. This system can effectively reduce energy waste, increase habitant comfort and create more useful areas for peope who needs special care. By using ESP32 in this </w:t>
      </w:r>
      <w:r w:rsidR="00AB0F0B">
        <w:rPr>
          <w:rFonts w:cs="Calibri"/>
          <w:lang w:val="en-US"/>
        </w:rPr>
        <w:t>thesis</w:t>
      </w:r>
      <w:r w:rsidRPr="008F1DCB">
        <w:rPr>
          <w:rFonts w:cs="Calibri"/>
          <w:lang w:val="en-US"/>
        </w:rPr>
        <w:t>, we can monitor the light, sound, temprature, humity, some toxic gas amount such as methane and carbon monoxide. This values can be viewed through mobile devices as well as web based cloud solution. The system is relatively inexpensive, easy to use and versatile for different environment. If the environment requires new measurements and actions, users can easily create basic events without programming knowledge.</w:t>
      </w:r>
    </w:p>
    <w:p w14:paraId="513D52F0" w14:textId="0011781B" w:rsidR="004A14D5" w:rsidRDefault="004A14D5" w:rsidP="004A14D5">
      <w:pPr>
        <w:pStyle w:val="nsayfalarmetinstili"/>
        <w:rPr>
          <w:rFonts w:cs="Calibri"/>
        </w:rPr>
      </w:pPr>
      <w:r w:rsidRPr="00166DCC">
        <w:rPr>
          <w:rFonts w:cs="Calibri"/>
          <w:b/>
          <w:lang w:val="en-US"/>
        </w:rPr>
        <w:t>Keywords:</w:t>
      </w:r>
      <w:r w:rsidRPr="008F1DCB">
        <w:rPr>
          <w:rFonts w:cs="Calibri"/>
          <w:lang w:val="en-US"/>
        </w:rPr>
        <w:t xml:space="preserve"> </w:t>
      </w:r>
      <w:r w:rsidR="00166DCC" w:rsidRPr="00166DCC">
        <w:rPr>
          <w:rFonts w:cs="Calibri"/>
          <w:lang w:val="en-US"/>
        </w:rPr>
        <w:t>Keyword1, keyword2, keyword3, keyword4, keyword5</w:t>
      </w:r>
    </w:p>
    <w:p w14:paraId="48B45AA0" w14:textId="77777777" w:rsidR="004A14D5" w:rsidRDefault="004A14D5" w:rsidP="008F1DCB">
      <w:pPr>
        <w:pStyle w:val="nSayfalarSoldan"/>
      </w:pPr>
    </w:p>
    <w:p w14:paraId="4298E009" w14:textId="3D4E6BF9" w:rsidR="0094101A" w:rsidRDefault="005B53F4" w:rsidP="005D19B3">
      <w:pPr>
        <w:pStyle w:val="nSayfalarSoldan"/>
      </w:pPr>
      <w:r w:rsidRPr="005B53F4">
        <w:rPr>
          <w:highlight w:val="yellow"/>
        </w:rPr>
        <w:t xml:space="preserve">Do not forget to </w:t>
      </w:r>
      <w:r>
        <w:rPr>
          <w:highlight w:val="yellow"/>
        </w:rPr>
        <w:t>put blanks</w:t>
      </w:r>
      <w:r w:rsidRPr="005B53F4">
        <w:rPr>
          <w:highlight w:val="yellow"/>
        </w:rPr>
        <w:t xml:space="preserve"> after the comma between the keywords.</w:t>
      </w:r>
    </w:p>
    <w:p w14:paraId="52A665AB" w14:textId="77777777" w:rsidR="005D19B3" w:rsidRDefault="005D19B3" w:rsidP="00E533F7">
      <w:pPr>
        <w:rPr>
          <w:rFonts w:cs="Calibri"/>
        </w:rPr>
      </w:pPr>
    </w:p>
    <w:p w14:paraId="549745A2" w14:textId="0FCA2FB2" w:rsidR="00E533F7" w:rsidRDefault="00E533F7" w:rsidP="00E533F7">
      <w:pPr>
        <w:pStyle w:val="zetstil"/>
        <w:rPr>
          <w:rFonts w:cs="Calibri"/>
        </w:rPr>
      </w:pPr>
      <w:r w:rsidRPr="007B0F03">
        <w:rPr>
          <w:rFonts w:cs="Calibri"/>
        </w:rPr>
        <w:t>YILDIZ TE</w:t>
      </w:r>
      <w:r w:rsidR="001A4132">
        <w:rPr>
          <w:rFonts w:cs="Calibri"/>
        </w:rPr>
        <w:t>CHNICAL</w:t>
      </w:r>
      <w:r w:rsidRPr="007B0F03">
        <w:rPr>
          <w:rFonts w:cs="Calibri"/>
        </w:rPr>
        <w:t xml:space="preserve"> </w:t>
      </w:r>
      <w:r w:rsidR="001A4132">
        <w:rPr>
          <w:rFonts w:cs="Calibri"/>
        </w:rPr>
        <w:t>UNIVERSITY</w:t>
      </w:r>
    </w:p>
    <w:p w14:paraId="4A574300" w14:textId="267527B0" w:rsidR="00BA3BB4" w:rsidRPr="00E533F7" w:rsidRDefault="001A4132" w:rsidP="0094101A">
      <w:pPr>
        <w:pStyle w:val="zetstil"/>
        <w:rPr>
          <w:rFonts w:cs="Calibri"/>
        </w:rPr>
      </w:pPr>
      <w:r w:rsidRPr="001A4132">
        <w:rPr>
          <w:rFonts w:cs="Calibri"/>
        </w:rPr>
        <w:t xml:space="preserve">DEPARTMENT OF </w:t>
      </w:r>
      <w:r w:rsidR="00166DCC">
        <w:rPr>
          <w:rFonts w:cs="Calibri"/>
        </w:rPr>
        <w:t>AVIATION ELECTRICS AND ELECTRONICS</w:t>
      </w:r>
      <w:r w:rsidR="00BA3BB4">
        <w:rPr>
          <w:rFonts w:eastAsia="TheSansLight"/>
        </w:rPr>
        <w:br w:type="page"/>
      </w:r>
    </w:p>
    <w:p w14:paraId="10B2271A" w14:textId="784563CD" w:rsidR="00BA3BB4" w:rsidRPr="00A979C7" w:rsidRDefault="001A4132" w:rsidP="00BB0BF4">
      <w:pPr>
        <w:pStyle w:val="sayfabasi"/>
      </w:pPr>
      <w:bookmarkStart w:id="18" w:name="_Toc136060101"/>
      <w:r>
        <w:lastRenderedPageBreak/>
        <w:t>ÖZET</w:t>
      </w:r>
      <w:bookmarkEnd w:id="18"/>
    </w:p>
    <w:p w14:paraId="1D92CA98" w14:textId="77777777" w:rsidR="00A6674B" w:rsidRPr="007B0F03" w:rsidRDefault="00A6674B" w:rsidP="00A6674B">
      <w:pPr>
        <w:pStyle w:val="nsayfalarbalkstili"/>
        <w:rPr>
          <w:rFonts w:cs="Calibri"/>
        </w:rPr>
      </w:pPr>
    </w:p>
    <w:p w14:paraId="2372DAE6" w14:textId="47A32F5F" w:rsidR="00A6674B" w:rsidRPr="007B0F03" w:rsidRDefault="005A1350" w:rsidP="00A6674B">
      <w:pPr>
        <w:pStyle w:val="nsayfalarbalkstili"/>
        <w:rPr>
          <w:rFonts w:cs="Calibri"/>
        </w:rPr>
      </w:pPr>
      <w:r>
        <w:rPr>
          <w:rFonts w:cs="Calibri"/>
        </w:rPr>
        <w:t xml:space="preserve">BİTİRME </w:t>
      </w:r>
      <w:r w:rsidR="00D02651">
        <w:rPr>
          <w:rFonts w:cs="Calibri"/>
        </w:rPr>
        <w:t>TEZİ</w:t>
      </w:r>
      <w:r>
        <w:rPr>
          <w:rFonts w:cs="Calibri"/>
        </w:rPr>
        <w:t xml:space="preserve"> BAŞLIĞI</w:t>
      </w:r>
    </w:p>
    <w:p w14:paraId="08446D72" w14:textId="77777777" w:rsidR="00A6674B" w:rsidRPr="008D52C5" w:rsidRDefault="00A6674B" w:rsidP="00A6674B">
      <w:pPr>
        <w:pStyle w:val="nsayfalarmetinstiliortadan"/>
        <w:rPr>
          <w:rFonts w:cs="Calibri"/>
          <w:lang w:val="tr-TR"/>
        </w:rPr>
      </w:pPr>
    </w:p>
    <w:p w14:paraId="44275141" w14:textId="77777777" w:rsidR="00D058F4" w:rsidRPr="008D52C5" w:rsidRDefault="00D058F4" w:rsidP="00D058F4">
      <w:pPr>
        <w:pStyle w:val="nsayfalarmetinstiliortadan"/>
        <w:rPr>
          <w:rFonts w:cs="Calibri"/>
          <w:lang w:val="tr-TR"/>
        </w:rPr>
      </w:pPr>
      <w:r w:rsidRPr="008D52C5">
        <w:rPr>
          <w:lang w:val="tr-TR"/>
        </w:rPr>
        <w:t>İsim SOYİSİM</w:t>
      </w:r>
      <w:r w:rsidRPr="008D52C5">
        <w:rPr>
          <w:rFonts w:cs="Calibri"/>
          <w:lang w:val="tr-TR"/>
        </w:rPr>
        <w:t xml:space="preserve">, </w:t>
      </w:r>
      <w:r w:rsidRPr="008D52C5">
        <w:rPr>
          <w:lang w:val="tr-TR"/>
        </w:rPr>
        <w:t>İsim SOYİSİM</w:t>
      </w:r>
      <w:r w:rsidRPr="008D52C5">
        <w:rPr>
          <w:rFonts w:cs="Calibri"/>
          <w:lang w:val="tr-TR"/>
        </w:rPr>
        <w:t xml:space="preserve">, </w:t>
      </w:r>
      <w:r w:rsidRPr="008D52C5">
        <w:rPr>
          <w:lang w:val="tr-TR"/>
        </w:rPr>
        <w:t>İsim SOYİSİM</w:t>
      </w:r>
    </w:p>
    <w:p w14:paraId="33651636" w14:textId="77777777" w:rsidR="00D058F4" w:rsidRPr="008D52C5" w:rsidRDefault="00D058F4" w:rsidP="00D058F4">
      <w:pPr>
        <w:pStyle w:val="nsayfalarmetinstiliortadan"/>
        <w:rPr>
          <w:rFonts w:cs="Calibri"/>
          <w:lang w:val="tr-TR"/>
        </w:rPr>
      </w:pPr>
    </w:p>
    <w:p w14:paraId="4811E929" w14:textId="19EB76B0" w:rsidR="00D058F4" w:rsidRPr="008D52C5" w:rsidRDefault="00166DCC" w:rsidP="00D058F4">
      <w:pPr>
        <w:pStyle w:val="nsayfalarmetinstiliortadan"/>
        <w:rPr>
          <w:rFonts w:cs="Calibri"/>
          <w:lang w:val="tr-TR"/>
        </w:rPr>
      </w:pPr>
      <w:r>
        <w:rPr>
          <w:rFonts w:cs="Calibri"/>
          <w:lang w:val="tr-TR"/>
        </w:rPr>
        <w:t xml:space="preserve">Havacılık Elektrik ve Elektroniği </w:t>
      </w:r>
      <w:r w:rsidR="00032724" w:rsidRPr="008D52C5">
        <w:rPr>
          <w:rFonts w:cs="Calibri"/>
          <w:lang w:val="tr-TR"/>
        </w:rPr>
        <w:t>Bölümü</w:t>
      </w:r>
    </w:p>
    <w:p w14:paraId="722AB809" w14:textId="1DA03304" w:rsidR="00D058F4" w:rsidRPr="008D52C5" w:rsidRDefault="00D058F4" w:rsidP="00D058F4">
      <w:pPr>
        <w:pStyle w:val="nsayfalarmetinstiliortadan"/>
        <w:rPr>
          <w:rFonts w:cs="Calibri"/>
          <w:lang w:val="tr-TR"/>
        </w:rPr>
      </w:pPr>
      <w:r w:rsidRPr="008D52C5">
        <w:rPr>
          <w:rFonts w:cs="Calibri"/>
          <w:lang w:val="tr-TR"/>
        </w:rPr>
        <w:t xml:space="preserve"> </w:t>
      </w:r>
      <w:r w:rsidR="00032724" w:rsidRPr="008D52C5">
        <w:rPr>
          <w:rFonts w:cs="Calibri"/>
          <w:lang w:val="tr-TR"/>
        </w:rPr>
        <w:t xml:space="preserve">Bitirme </w:t>
      </w:r>
      <w:r w:rsidR="00D02651">
        <w:rPr>
          <w:rFonts w:cs="Calibri"/>
          <w:lang w:val="tr-TR"/>
        </w:rPr>
        <w:t>Tezi</w:t>
      </w:r>
    </w:p>
    <w:p w14:paraId="6BE331EB" w14:textId="77777777" w:rsidR="00D058F4" w:rsidRPr="008D52C5" w:rsidRDefault="00D058F4" w:rsidP="00D058F4">
      <w:pPr>
        <w:pStyle w:val="nsayfalarmetinstiliortadan"/>
        <w:rPr>
          <w:rFonts w:cs="Calibri"/>
          <w:lang w:val="tr-TR"/>
        </w:rPr>
      </w:pPr>
    </w:p>
    <w:p w14:paraId="05FEFFEF" w14:textId="433D57EE" w:rsidR="00D058F4" w:rsidRPr="008D52C5" w:rsidRDefault="00032724" w:rsidP="00D058F4">
      <w:pPr>
        <w:pStyle w:val="nsayfalarmetinstiliortadan"/>
        <w:rPr>
          <w:rFonts w:cs="Calibri"/>
          <w:lang w:val="tr-TR"/>
        </w:rPr>
      </w:pPr>
      <w:r w:rsidRPr="008D52C5">
        <w:rPr>
          <w:rFonts w:cs="Calibri"/>
          <w:lang w:val="tr-TR"/>
        </w:rPr>
        <w:t>Danışman</w:t>
      </w:r>
      <w:r w:rsidR="00D058F4" w:rsidRPr="008D52C5">
        <w:rPr>
          <w:rFonts w:cs="Calibri"/>
          <w:lang w:val="tr-TR"/>
        </w:rPr>
        <w:t xml:space="preserve">: </w:t>
      </w:r>
      <w:r w:rsidR="00166DCC">
        <w:rPr>
          <w:rFonts w:cs="Calibri"/>
        </w:rPr>
        <w:t>Ünvan. İsim SOYİSİM</w:t>
      </w:r>
    </w:p>
    <w:p w14:paraId="22AD152B" w14:textId="77777777" w:rsidR="00A6674B" w:rsidRPr="008D52C5" w:rsidRDefault="00A6674B" w:rsidP="00A6674B">
      <w:pPr>
        <w:rPr>
          <w:rFonts w:cs="Calibri"/>
        </w:rPr>
      </w:pPr>
    </w:p>
    <w:p w14:paraId="6511E5F0" w14:textId="77777777" w:rsidR="00A2022F" w:rsidRPr="008D52C5" w:rsidRDefault="00A2022F" w:rsidP="00A6674B">
      <w:pPr>
        <w:rPr>
          <w:rFonts w:cs="Calibri"/>
        </w:rPr>
      </w:pPr>
    </w:p>
    <w:p w14:paraId="47C2A49E" w14:textId="46A39EBC" w:rsidR="004A14D5" w:rsidRPr="008F1DCB" w:rsidRDefault="004A14D5" w:rsidP="004A14D5">
      <w:pPr>
        <w:pStyle w:val="nSayfalarSoldan"/>
        <w:rPr>
          <w:bCs/>
        </w:rPr>
      </w:pPr>
      <w:r w:rsidRPr="008F1DCB">
        <w:rPr>
          <w:bCs/>
        </w:rPr>
        <w:t xml:space="preserve">"Akıllı" kelimesi çeşitli alanlarda kullanılmıştır. Ve </w:t>
      </w:r>
      <w:proofErr w:type="gramStart"/>
      <w:r w:rsidRPr="008F1DCB">
        <w:rPr>
          <w:bCs/>
        </w:rPr>
        <w:t>zeka</w:t>
      </w:r>
      <w:proofErr w:type="gramEnd"/>
      <w:r w:rsidRPr="008F1DCB">
        <w:rPr>
          <w:bCs/>
        </w:rPr>
        <w:t xml:space="preserve"> anlamına geldiği yaygın olarak kabul edilmektedir. IoT çağında ortaya çıkan tipik teknolojilerden biri olan akıllı ev hizmetidir. Ev </w:t>
      </w:r>
      <w:proofErr w:type="gramStart"/>
      <w:r w:rsidRPr="008F1DCB">
        <w:rPr>
          <w:bCs/>
        </w:rPr>
        <w:t>ekipmanını</w:t>
      </w:r>
      <w:proofErr w:type="gramEnd"/>
      <w:r w:rsidRPr="008F1DCB">
        <w:rPr>
          <w:bCs/>
        </w:rPr>
        <w:t xml:space="preserve"> daha akıllı, uzaktan kontrol edilebilir ve birbirine bağlı hale getirilmiştir. Ancak akıllı evler hala </w:t>
      </w:r>
      <w:proofErr w:type="gramStart"/>
      <w:r w:rsidRPr="008F1DCB">
        <w:rPr>
          <w:bCs/>
        </w:rPr>
        <w:t>konsept</w:t>
      </w:r>
      <w:proofErr w:type="gramEnd"/>
      <w:r w:rsidRPr="008F1DCB">
        <w:rPr>
          <w:bCs/>
        </w:rPr>
        <w:t xml:space="preserve"> bir kavram olarak değerlendirilmektedir. Ayrıca akıllı bir evin kontrol edilebilirliği kullanıcının ihtiyacına göre farklılık gösterebilir. Son yıllarda akıllı ev kullanıcılarının sayısı artarken ve amaca yönelik çözümler çeşitlenirken, güvenli, kullanışlı çözümler sunmak daha da kritik hale gelmektedir. Bu projede, kullanıcı dostu bir akıllı ortam izleme çözümü hedefliyoruz. Bu otomasyon sistemi, ESP32 gibi bileşenler kullanılarak düşük güçle tasarlanabilir. Bu </w:t>
      </w:r>
      <w:proofErr w:type="gramStart"/>
      <w:r w:rsidRPr="008F1DCB">
        <w:rPr>
          <w:bCs/>
        </w:rPr>
        <w:t>modül</w:t>
      </w:r>
      <w:proofErr w:type="gramEnd"/>
      <w:r w:rsidRPr="008F1DCB">
        <w:rPr>
          <w:bCs/>
        </w:rPr>
        <w:t xml:space="preserve">, harici Wifi veya bluetooth modülünün kullanılmasını ortadan kaldırarak bağlantı maliyetlerini düşüren sistemde hali hazırda bulunan Wifi ve bluetooth modüllerini içerir. Bluetooth'tan daha yüksek veri aktarım hızı nedeniyle Wifi </w:t>
      </w:r>
      <w:proofErr w:type="gramStart"/>
      <w:r w:rsidRPr="008F1DCB">
        <w:rPr>
          <w:bCs/>
        </w:rPr>
        <w:t>modülü</w:t>
      </w:r>
      <w:proofErr w:type="gramEnd"/>
      <w:r w:rsidRPr="008F1DCB">
        <w:rPr>
          <w:bCs/>
        </w:rPr>
        <w:t xml:space="preserve"> kullanılacaktır. Bu projede, ev ortamına kolayca adapte edilebilen gerçek zamanlı bir izleme ve kontrol platformu olan Ubidots kullanarak elektronik sensörleri kontrol etmek ve izlemek için dinamik bir sistem öneriyoruz. Bu sistem, enerji israfını etkili bir şekilde azaltabilir, insan konforunu artırabilir ve özel bakıma ihtiyacı olan insanlar için daha kullanışlı alanlar yaratabilir. Bu projede ESP32 kullanarak ışığı, sesi, sıcaklığı, nemi, metan ve karbon monoksit gibi bazı toksik gaz miktarları takip edebilir. Bu değerler, mobil cihazların yanı sıra web tabanlı bulut çözümü üzerinden de görüntülenebilir. Ortam yeni ölçümler ve eylemler gerektiriyorsa, kullanıcılar programlama bilgisi olmadan kolayca temel olaylar oluşturabilir.</w:t>
      </w:r>
    </w:p>
    <w:p w14:paraId="11321E63" w14:textId="643684AB" w:rsidR="004A14D5" w:rsidRDefault="004A14D5" w:rsidP="004A14D5">
      <w:pPr>
        <w:pStyle w:val="nSayfalarSoldan"/>
        <w:rPr>
          <w:bCs/>
        </w:rPr>
      </w:pPr>
      <w:r w:rsidRPr="008F1DCB">
        <w:rPr>
          <w:b/>
          <w:bCs/>
        </w:rPr>
        <w:t xml:space="preserve">Anahtar Kelimeler: </w:t>
      </w:r>
      <w:r w:rsidR="00166DCC" w:rsidRPr="00166DCC">
        <w:rPr>
          <w:bCs/>
        </w:rPr>
        <w:t>Anahtar kelime1, anahtar kelime2, anahtar kelime3, anahtar kelime4, anahtar kelime5</w:t>
      </w:r>
    </w:p>
    <w:p w14:paraId="733663AB" w14:textId="77777777" w:rsidR="00A2022F" w:rsidRPr="007B0F03" w:rsidRDefault="00A2022F" w:rsidP="00A6674B">
      <w:pPr>
        <w:pStyle w:val="nsayfalarmetinstili"/>
        <w:rPr>
          <w:rFonts w:cs="Calibri"/>
        </w:rPr>
      </w:pPr>
    </w:p>
    <w:p w14:paraId="089A9D2C" w14:textId="200BD0EE" w:rsidR="00A2022F" w:rsidRDefault="00A2022F" w:rsidP="00A2022F">
      <w:pPr>
        <w:pStyle w:val="zetstil"/>
        <w:rPr>
          <w:rFonts w:cs="Calibri"/>
        </w:rPr>
      </w:pPr>
      <w:bookmarkStart w:id="19" w:name="_Toc38899478"/>
      <w:r w:rsidRPr="007B0F03">
        <w:rPr>
          <w:rFonts w:cs="Calibri"/>
        </w:rPr>
        <w:t>YILDIZ TEKNİK ÜNİVERSİTESİ</w:t>
      </w:r>
      <w:r>
        <w:rPr>
          <w:rFonts w:cs="Calibri"/>
        </w:rPr>
        <w:t xml:space="preserve"> </w:t>
      </w:r>
    </w:p>
    <w:p w14:paraId="3C0276AE" w14:textId="1150C572" w:rsidR="00EB6180" w:rsidRDefault="00166DCC" w:rsidP="00EB6180">
      <w:pPr>
        <w:pStyle w:val="zetstil"/>
        <w:rPr>
          <w:rFonts w:cs="Calibri"/>
        </w:rPr>
      </w:pPr>
      <w:r>
        <w:rPr>
          <w:rFonts w:cs="Calibri"/>
        </w:rPr>
        <w:t>HAVACILIK ELEKTRİK VE ELEKTRONİĞİ BÖLÜMÜ</w:t>
      </w:r>
      <w:r w:rsidR="00A2022F" w:rsidRPr="00A2022F">
        <w:rPr>
          <w:rFonts w:cs="Calibri"/>
        </w:rPr>
        <w:t xml:space="preserve"> </w:t>
      </w:r>
      <w:r w:rsidR="00A2022F">
        <w:rPr>
          <w:rFonts w:cs="Calibri"/>
        </w:rPr>
        <w:br w:type="page"/>
      </w:r>
      <w:bookmarkStart w:id="20" w:name="_Toc38899485"/>
      <w:bookmarkEnd w:id="19"/>
    </w:p>
    <w:p w14:paraId="614F3831" w14:textId="77777777" w:rsidR="00ED28B1" w:rsidRPr="00C65819" w:rsidRDefault="00ED28B1" w:rsidP="00ED28B1">
      <w:pPr>
        <w:pStyle w:val="anametin"/>
        <w:rPr>
          <w:rFonts w:eastAsia="TheSansLight"/>
        </w:rPr>
        <w:sectPr w:rsidR="00ED28B1" w:rsidRPr="00C65819" w:rsidSect="00454668">
          <w:pgSz w:w="11906" w:h="16838"/>
          <w:pgMar w:top="1418" w:right="1418" w:bottom="1418" w:left="1985" w:header="709" w:footer="709" w:gutter="0"/>
          <w:pgNumType w:fmt="lowerRoman"/>
          <w:cols w:space="708"/>
          <w:docGrid w:linePitch="360"/>
        </w:sectPr>
      </w:pPr>
    </w:p>
    <w:p w14:paraId="372B96AE" w14:textId="3BD06F5B" w:rsidR="00ED28B1" w:rsidRPr="00454668" w:rsidRDefault="00454668" w:rsidP="00454668">
      <w:pPr>
        <w:pStyle w:val="Chapters"/>
        <w:pBdr>
          <w:bottom w:val="single" w:sz="4" w:space="13" w:color="auto"/>
        </w:pBdr>
        <w:rPr>
          <w:rFonts w:ascii="Calibri" w:hAnsi="Calibri"/>
          <w:sz w:val="28"/>
          <w:szCs w:val="28"/>
        </w:rPr>
      </w:pPr>
      <w:r w:rsidRPr="00454668">
        <w:rPr>
          <w:rFonts w:ascii="Calibri" w:hAnsi="Calibri"/>
          <w:sz w:val="28"/>
          <w:szCs w:val="28"/>
        </w:rPr>
        <w:lastRenderedPageBreak/>
        <w:t>S</w:t>
      </w:r>
      <w:r w:rsidR="00ED28B1" w:rsidRPr="00454668">
        <w:rPr>
          <w:rFonts w:ascii="Calibri" w:hAnsi="Calibri"/>
          <w:sz w:val="28"/>
          <w:szCs w:val="28"/>
        </w:rPr>
        <w:t>E</w:t>
      </w:r>
      <w:r w:rsidRPr="00454668">
        <w:rPr>
          <w:rFonts w:ascii="Calibri" w:hAnsi="Calibri"/>
          <w:sz w:val="28"/>
          <w:szCs w:val="28"/>
        </w:rPr>
        <w:t>CTION 1</w:t>
      </w:r>
    </w:p>
    <w:p w14:paraId="31A62F4C" w14:textId="77777777" w:rsidR="00454668" w:rsidRPr="00454668" w:rsidRDefault="00454668" w:rsidP="00454668">
      <w:pPr>
        <w:pStyle w:val="Balk1"/>
        <w:rPr>
          <w:szCs w:val="28"/>
        </w:rPr>
      </w:pPr>
      <w:bookmarkStart w:id="21" w:name="_Toc136060102"/>
      <w:bookmarkStart w:id="22" w:name="_Toc38899480"/>
      <w:bookmarkStart w:id="23" w:name="_Toc135845232"/>
      <w:r w:rsidRPr="00454668">
        <w:rPr>
          <w:szCs w:val="28"/>
        </w:rPr>
        <w:t>INTRODUCTION</w:t>
      </w:r>
      <w:bookmarkEnd w:id="21"/>
    </w:p>
    <w:p w14:paraId="4D998F16" w14:textId="77777777" w:rsidR="00ED28B1" w:rsidRDefault="00ED28B1" w:rsidP="00ED28B1">
      <w:pPr>
        <w:pStyle w:val="Balk2"/>
        <w:tabs>
          <w:tab w:val="num" w:pos="1003"/>
        </w:tabs>
        <w:rPr>
          <w:rFonts w:eastAsia="TheSansLight"/>
        </w:rPr>
      </w:pPr>
      <w:bookmarkStart w:id="24" w:name="_Toc136060103"/>
      <w:r>
        <w:rPr>
          <w:rFonts w:eastAsia="TheSansLight"/>
        </w:rPr>
        <w:t xml:space="preserve">Literature </w:t>
      </w:r>
      <w:bookmarkEnd w:id="22"/>
      <w:r>
        <w:rPr>
          <w:rFonts w:eastAsia="TheSansLight"/>
        </w:rPr>
        <w:t>Survey</w:t>
      </w:r>
      <w:bookmarkEnd w:id="23"/>
      <w:bookmarkEnd w:id="24"/>
    </w:p>
    <w:p w14:paraId="17130BCC" w14:textId="77777777" w:rsidR="00ED28B1" w:rsidRDefault="00ED28B1" w:rsidP="00ED28B1">
      <w:pPr>
        <w:pStyle w:val="anametin"/>
      </w:pPr>
      <w:r>
        <w:t>A detailed literature survey will be explained in this section. The literature should be well studied and previous studies should be handled carefully. You should include references and citations from similar works in your graduation project.</w:t>
      </w:r>
    </w:p>
    <w:p w14:paraId="534801CA" w14:textId="77777777" w:rsidR="00EB6180" w:rsidRDefault="00EB6180" w:rsidP="00EB6180">
      <w:pPr>
        <w:pStyle w:val="Balk2"/>
        <w:tabs>
          <w:tab w:val="num" w:pos="1003"/>
        </w:tabs>
      </w:pPr>
      <w:bookmarkStart w:id="25" w:name="_Toc135845233"/>
      <w:bookmarkStart w:id="26" w:name="_Toc136060104"/>
      <w:r>
        <w:t>Objective of Study</w:t>
      </w:r>
      <w:bookmarkEnd w:id="25"/>
      <w:bookmarkEnd w:id="26"/>
    </w:p>
    <w:p w14:paraId="0C79939A" w14:textId="77777777" w:rsidR="00EB6180" w:rsidRDefault="00EB6180" w:rsidP="00EB6180">
      <w:pPr>
        <w:pStyle w:val="anametin"/>
        <w:rPr>
          <w:rFonts w:cs="Calibri"/>
        </w:rPr>
      </w:pPr>
      <w:r>
        <w:rPr>
          <w:rFonts w:cs="Calibri"/>
        </w:rPr>
        <w:t>The objective of the graduation study will be briefly explained.</w:t>
      </w:r>
    </w:p>
    <w:p w14:paraId="2D60A4E9" w14:textId="77777777" w:rsidR="00BA54E8" w:rsidRDefault="00EB6180" w:rsidP="00EB6180">
      <w:pPr>
        <w:pStyle w:val="anametin"/>
        <w:numPr>
          <w:ilvl w:val="0"/>
          <w:numId w:val="33"/>
        </w:numPr>
        <w:ind w:left="284" w:hanging="284"/>
        <w:rPr>
          <w:rFonts w:cs="Calibri"/>
          <w:highlight w:val="yellow"/>
        </w:rPr>
      </w:pPr>
      <w:r>
        <w:rPr>
          <w:rFonts w:cs="Calibri"/>
          <w:highlight w:val="yellow"/>
        </w:rPr>
        <w:t>Total length of Section 1 will not exceed 20 pages</w:t>
      </w:r>
    </w:p>
    <w:p w14:paraId="2F204008" w14:textId="6AA0AD64" w:rsidR="00EB6180" w:rsidRDefault="00BA54E8" w:rsidP="00EB6180">
      <w:pPr>
        <w:pStyle w:val="anametin"/>
        <w:numPr>
          <w:ilvl w:val="0"/>
          <w:numId w:val="33"/>
        </w:numPr>
        <w:ind w:left="284" w:hanging="284"/>
        <w:rPr>
          <w:rFonts w:cs="Calibri"/>
          <w:highlight w:val="yellow"/>
        </w:rPr>
      </w:pPr>
      <w:r>
        <w:rPr>
          <w:rFonts w:cs="Calibri"/>
          <w:highlight w:val="yellow"/>
        </w:rPr>
        <w:t xml:space="preserve">Early page of the Introduction part </w:t>
      </w:r>
      <w:bookmarkStart w:id="27" w:name="_GoBack"/>
      <w:bookmarkEnd w:id="27"/>
      <w:r>
        <w:rPr>
          <w:rFonts w:cs="Calibri"/>
          <w:highlight w:val="yellow"/>
        </w:rPr>
        <w:t>should be numbered as the first page</w:t>
      </w:r>
      <w:r w:rsidR="00EB6180">
        <w:rPr>
          <w:rFonts w:cs="Calibri"/>
          <w:highlight w:val="yellow"/>
        </w:rPr>
        <w:t>.</w:t>
      </w:r>
    </w:p>
    <w:p w14:paraId="03453885" w14:textId="77777777" w:rsidR="00EB6180" w:rsidRDefault="00EB6180" w:rsidP="00EB6180">
      <w:pPr>
        <w:pStyle w:val="anametin"/>
        <w:numPr>
          <w:ilvl w:val="0"/>
          <w:numId w:val="33"/>
        </w:numPr>
        <w:ind w:left="284" w:hanging="284"/>
        <w:rPr>
          <w:rFonts w:cs="Calibri"/>
          <w:highlight w:val="yellow"/>
        </w:rPr>
      </w:pPr>
      <w:r>
        <w:rPr>
          <w:highlight w:val="yellow"/>
        </w:rPr>
        <w:t>T</w:t>
      </w:r>
      <w:r>
        <w:rPr>
          <w:rFonts w:cs="Calibri"/>
          <w:highlight w:val="yellow"/>
        </w:rPr>
        <w:t>he explanations below are valid for all sections.</w:t>
      </w:r>
    </w:p>
    <w:p w14:paraId="1195EFFB" w14:textId="77777777" w:rsidR="00EB6180" w:rsidRDefault="00EB6180" w:rsidP="00EB6180">
      <w:pPr>
        <w:pStyle w:val="anametin"/>
        <w:numPr>
          <w:ilvl w:val="0"/>
          <w:numId w:val="33"/>
        </w:numPr>
        <w:ind w:left="284" w:hanging="284"/>
        <w:rPr>
          <w:rFonts w:cs="Calibri"/>
          <w:highlight w:val="yellow"/>
        </w:rPr>
      </w:pPr>
      <w:r>
        <w:rPr>
          <w:rFonts w:cs="Calibri"/>
          <w:highlight w:val="yellow"/>
        </w:rPr>
        <w:t>The title of section (SECTION 1) style should be selected as section_principal. Numbers should not be written in front of this heading in the table of contents and at the beginning of the section.</w:t>
      </w:r>
    </w:p>
    <w:p w14:paraId="4024235D" w14:textId="77777777" w:rsidR="00EB6180" w:rsidRDefault="00EB6180" w:rsidP="00EB6180">
      <w:pPr>
        <w:pStyle w:val="anametin"/>
        <w:numPr>
          <w:ilvl w:val="0"/>
          <w:numId w:val="33"/>
        </w:numPr>
        <w:ind w:left="284" w:hanging="284"/>
        <w:rPr>
          <w:rFonts w:cs="Calibri"/>
          <w:highlight w:val="yellow"/>
        </w:rPr>
      </w:pPr>
      <w:r>
        <w:rPr>
          <w:rFonts w:cs="Calibri"/>
          <w:highlight w:val="yellow"/>
        </w:rPr>
        <w:t>Heading (INTRODUCTION) style Heading 1 style should be selected. Numbers should not be written in front of this heading in the table of contents and at the beginning of the section.</w:t>
      </w:r>
    </w:p>
    <w:p w14:paraId="456D7396" w14:textId="77777777" w:rsidR="00EB6180" w:rsidRDefault="00EB6180" w:rsidP="00EB6180">
      <w:pPr>
        <w:pStyle w:val="anametin"/>
        <w:numPr>
          <w:ilvl w:val="0"/>
          <w:numId w:val="33"/>
        </w:numPr>
        <w:ind w:left="284" w:hanging="284"/>
        <w:rPr>
          <w:rFonts w:cs="Calibri"/>
          <w:highlight w:val="yellow"/>
        </w:rPr>
      </w:pPr>
      <w:r>
        <w:rPr>
          <w:rFonts w:cs="Calibri"/>
          <w:highlight w:val="yellow"/>
        </w:rPr>
        <w:t>Sub-section (</w:t>
      </w:r>
      <w:proofErr w:type="gramStart"/>
      <w:r>
        <w:rPr>
          <w:rFonts w:cs="Calibri"/>
          <w:highlight w:val="yellow"/>
        </w:rPr>
        <w:t>1.1</w:t>
      </w:r>
      <w:proofErr w:type="gramEnd"/>
      <w:r>
        <w:rPr>
          <w:rFonts w:cs="Calibri"/>
          <w:highlight w:val="yellow"/>
        </w:rPr>
        <w:t xml:space="preserve"> Literature Survey) style Heading 2 style should be selected.</w:t>
      </w:r>
    </w:p>
    <w:p w14:paraId="12F8224D" w14:textId="77777777" w:rsidR="00EB6180" w:rsidRDefault="00EB6180" w:rsidP="00EB6180">
      <w:pPr>
        <w:pStyle w:val="anametin"/>
        <w:numPr>
          <w:ilvl w:val="0"/>
          <w:numId w:val="33"/>
        </w:numPr>
        <w:ind w:left="284" w:hanging="284"/>
        <w:rPr>
          <w:rFonts w:cs="Calibri"/>
          <w:highlight w:val="yellow"/>
        </w:rPr>
      </w:pPr>
      <w:r>
        <w:rPr>
          <w:rFonts w:cs="Calibri"/>
          <w:highlight w:val="yellow"/>
        </w:rPr>
        <w:t>If there is a need for numbers in the titles, do not forget to correct the numbers and the title text as “Bold”. Put blank before headings.</w:t>
      </w:r>
    </w:p>
    <w:p w14:paraId="5448B186" w14:textId="08A3FA5D" w:rsidR="00EB6180" w:rsidRDefault="00EB6180" w:rsidP="00EB6180">
      <w:pPr>
        <w:keepNext/>
        <w:jc w:val="center"/>
        <w:rPr>
          <w:lang w:val="en-US"/>
        </w:rPr>
      </w:pPr>
      <w:r>
        <w:rPr>
          <w:noProof/>
          <w:lang w:val="en-US" w:eastAsia="en-US"/>
        </w:rPr>
        <w:drawing>
          <wp:inline distT="0" distB="0" distL="0" distR="0" wp14:anchorId="1D2BFFD6" wp14:editId="7D3C2D54">
            <wp:extent cx="2973705" cy="66802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73705" cy="668020"/>
                    </a:xfrm>
                    <a:prstGeom prst="rect">
                      <a:avLst/>
                    </a:prstGeom>
                    <a:noFill/>
                    <a:ln>
                      <a:noFill/>
                    </a:ln>
                  </pic:spPr>
                </pic:pic>
              </a:graphicData>
            </a:graphic>
          </wp:inline>
        </w:drawing>
      </w:r>
    </w:p>
    <w:p w14:paraId="4B4C61F0" w14:textId="5F279E00" w:rsidR="000C7AA7" w:rsidRDefault="00EB6180" w:rsidP="000C7AA7">
      <w:pPr>
        <w:pStyle w:val="ResimYazs"/>
        <w:rPr>
          <w:lang w:val="en-US"/>
        </w:rPr>
      </w:pPr>
      <w:bookmarkStart w:id="28" w:name="_Toc97288783"/>
      <w:r w:rsidRPr="00D532CC">
        <w:rPr>
          <w:b/>
          <w:lang w:val="en-US"/>
        </w:rPr>
        <w:t xml:space="preserve">Figure </w:t>
      </w:r>
      <w:r w:rsidRPr="00D532CC">
        <w:rPr>
          <w:b/>
          <w:noProof/>
          <w:lang w:val="en-US"/>
        </w:rPr>
        <w:t>1</w:t>
      </w:r>
      <w:r w:rsidRPr="00D532CC">
        <w:rPr>
          <w:b/>
          <w:lang w:val="en-US"/>
        </w:rPr>
        <w:t>.</w:t>
      </w:r>
      <w:r w:rsidRPr="00D532CC">
        <w:rPr>
          <w:b/>
          <w:noProof/>
          <w:lang w:val="en-US"/>
        </w:rPr>
        <w:t>1</w:t>
      </w:r>
      <w:r>
        <w:rPr>
          <w:lang w:val="en-US"/>
        </w:rPr>
        <w:t xml:space="preserve"> The flow chart components</w:t>
      </w:r>
      <w:bookmarkEnd w:id="20"/>
      <w:bookmarkEnd w:id="28"/>
    </w:p>
    <w:p w14:paraId="41113140" w14:textId="77777777" w:rsidR="00D532CC" w:rsidRPr="00D532CC" w:rsidRDefault="00D532CC" w:rsidP="00D532CC">
      <w:pPr>
        <w:rPr>
          <w:lang w:val="en-US"/>
        </w:rPr>
      </w:pPr>
    </w:p>
    <w:p w14:paraId="23A835E1" w14:textId="1836124D" w:rsidR="00D532CC" w:rsidRDefault="00D532CC" w:rsidP="00D532CC">
      <w:pPr>
        <w:pStyle w:val="zetstil"/>
        <w:rPr>
          <w:rFonts w:cs="Calibri"/>
        </w:rPr>
      </w:pPr>
      <w:r>
        <w:rPr>
          <w:rFonts w:cs="Calibri"/>
        </w:rPr>
        <w:br w:type="page"/>
      </w:r>
    </w:p>
    <w:p w14:paraId="0727ACD1" w14:textId="009FF494" w:rsidR="00D532CC" w:rsidRPr="00D02651" w:rsidRDefault="00D532CC" w:rsidP="00D532CC">
      <w:pPr>
        <w:pStyle w:val="Chapters"/>
        <w:pBdr>
          <w:bottom w:val="single" w:sz="4" w:space="12" w:color="auto"/>
        </w:pBdr>
        <w:ind w:hanging="720"/>
        <w:rPr>
          <w:rFonts w:ascii="Calibri" w:hAnsi="Calibri" w:cs="Times New Roman"/>
          <w:sz w:val="28"/>
        </w:rPr>
      </w:pPr>
      <w:r>
        <w:rPr>
          <w:rFonts w:ascii="Calibri" w:hAnsi="Calibri"/>
          <w:sz w:val="28"/>
        </w:rPr>
        <w:lastRenderedPageBreak/>
        <w:t>SECTION 2</w:t>
      </w:r>
    </w:p>
    <w:p w14:paraId="7FB18588" w14:textId="0155F120" w:rsidR="000C7AA7" w:rsidRPr="00D532CC" w:rsidRDefault="00D532CC" w:rsidP="00D532CC">
      <w:pPr>
        <w:pStyle w:val="Balk1"/>
      </w:pPr>
      <w:bookmarkStart w:id="29" w:name="_Toc136060105"/>
      <w:r>
        <w:t>YILDIZ TECHNICAL UNIVERSITY</w:t>
      </w:r>
      <w:bookmarkEnd w:id="29"/>
    </w:p>
    <w:p w14:paraId="5E010CAF" w14:textId="2DA7351B" w:rsidR="005A2C89" w:rsidRPr="005A2C89" w:rsidRDefault="005A2C89" w:rsidP="005A2C89">
      <w:pPr>
        <w:pStyle w:val="anametin"/>
        <w:shd w:val="clear" w:color="auto" w:fill="FFFF00"/>
        <w:rPr>
          <w:rFonts w:cs="Calibri"/>
        </w:rPr>
      </w:pPr>
      <w:r w:rsidRPr="005A2C89">
        <w:rPr>
          <w:rFonts w:cs="Calibri"/>
        </w:rPr>
        <w:t xml:space="preserve">The second part is given to you as an example for spelling rules. In this section, the methods you used in your </w:t>
      </w:r>
      <w:r>
        <w:rPr>
          <w:rFonts w:cs="Calibri"/>
        </w:rPr>
        <w:t>study</w:t>
      </w:r>
      <w:r w:rsidRPr="005A2C89">
        <w:rPr>
          <w:rFonts w:cs="Calibri"/>
        </w:rPr>
        <w:t xml:space="preserve"> will be explained clearly. The </w:t>
      </w:r>
      <w:proofErr w:type="gramStart"/>
      <w:r w:rsidRPr="005A2C89">
        <w:rPr>
          <w:rFonts w:cs="Calibri"/>
        </w:rPr>
        <w:t>software</w:t>
      </w:r>
      <w:proofErr w:type="gramEnd"/>
      <w:r w:rsidRPr="005A2C89">
        <w:rPr>
          <w:rFonts w:cs="Calibri"/>
        </w:rPr>
        <w:t xml:space="preserve"> codes you use and all kinds of microprocessors, sensors, cards, development platforms, etc. The catalog information about the subject will not be included in the </w:t>
      </w:r>
      <w:r w:rsidR="00FC4C1E">
        <w:rPr>
          <w:rFonts w:cs="Calibri"/>
        </w:rPr>
        <w:t xml:space="preserve">graduation </w:t>
      </w:r>
      <w:r w:rsidR="00E50E68">
        <w:rPr>
          <w:rFonts w:cs="Calibri"/>
        </w:rPr>
        <w:t>thesis</w:t>
      </w:r>
      <w:r w:rsidRPr="005A2C89">
        <w:rPr>
          <w:rFonts w:cs="Calibri"/>
        </w:rPr>
        <w:t xml:space="preserve">, but will be included in the appendices. The number of sections can be increased according to the content of the </w:t>
      </w:r>
      <w:r w:rsidR="00FC4C1E">
        <w:rPr>
          <w:rFonts w:cs="Calibri"/>
        </w:rPr>
        <w:t xml:space="preserve">graduation </w:t>
      </w:r>
      <w:r w:rsidR="00E50E68">
        <w:rPr>
          <w:rFonts w:cs="Calibri"/>
        </w:rPr>
        <w:t>thesis</w:t>
      </w:r>
      <w:r w:rsidRPr="005A2C89">
        <w:rPr>
          <w:rFonts w:cs="Calibri"/>
        </w:rPr>
        <w:t>. In order to show the number of pages too much, no more space will be left than necessary, accordingly, the relevant figures will be added to the following page if necessary.</w:t>
      </w:r>
    </w:p>
    <w:p w14:paraId="590B94B2" w14:textId="695086DD" w:rsidR="008E6D6A" w:rsidRPr="007B0F03" w:rsidRDefault="005A2C89" w:rsidP="005A2C89">
      <w:pPr>
        <w:pStyle w:val="anametin"/>
        <w:shd w:val="clear" w:color="auto" w:fill="FFFF00"/>
        <w:rPr>
          <w:rFonts w:eastAsia="TheSansLight" w:cs="Calibri"/>
        </w:rPr>
      </w:pPr>
      <w:r w:rsidRPr="005A2C89">
        <w:rPr>
          <w:rFonts w:cs="Calibri"/>
        </w:rPr>
        <w:t xml:space="preserve">By selecting all content texts, line spacing options should be made Before: 6nk After: 6nk and Line Spacing: </w:t>
      </w:r>
      <w:proofErr w:type="gramStart"/>
      <w:r w:rsidRPr="005A2C89">
        <w:rPr>
          <w:rFonts w:cs="Calibri"/>
        </w:rPr>
        <w:t>1.5</w:t>
      </w:r>
      <w:proofErr w:type="gramEnd"/>
      <w:r w:rsidRPr="005A2C89">
        <w:rPr>
          <w:rFonts w:cs="Calibri"/>
        </w:rPr>
        <w:t xml:space="preserve"> lines. In figure texts, Line Spacing will be:1.</w:t>
      </w:r>
    </w:p>
    <w:p w14:paraId="649DF05B" w14:textId="77777777" w:rsidR="006E408F" w:rsidRDefault="00A6674B" w:rsidP="006E408F">
      <w:pPr>
        <w:keepNext/>
        <w:jc w:val="center"/>
      </w:pPr>
      <w:r>
        <w:rPr>
          <w:rFonts w:cs="Calibri"/>
          <w:iCs w:val="0"/>
          <w:noProof/>
          <w:lang w:val="en-US" w:eastAsia="en-US"/>
        </w:rPr>
        <w:drawing>
          <wp:inline distT="0" distB="0" distL="0" distR="0" wp14:anchorId="162F5243" wp14:editId="307381F9">
            <wp:extent cx="4248150" cy="2590800"/>
            <wp:effectExtent l="0" t="0" r="0" b="0"/>
            <wp:docPr id="2" name="Resim 2" descr="ytü resiml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tü resimleri"/>
                    <pic:cNvPicPr>
                      <a:picLocks noChangeAspect="1" noChangeArrowheads="1"/>
                    </pic:cNvPicPr>
                  </pic:nvPicPr>
                  <pic:blipFill>
                    <a:blip r:embed="rId11">
                      <a:extLst>
                        <a:ext uri="{28A0092B-C50C-407E-A947-70E740481C1C}">
                          <a14:useLocalDpi xmlns:a14="http://schemas.microsoft.com/office/drawing/2010/main" val="0"/>
                        </a:ext>
                      </a:extLst>
                    </a:blip>
                    <a:srcRect b="8434"/>
                    <a:stretch>
                      <a:fillRect/>
                    </a:stretch>
                  </pic:blipFill>
                  <pic:spPr bwMode="auto">
                    <a:xfrm>
                      <a:off x="0" y="0"/>
                      <a:ext cx="4248150" cy="2590800"/>
                    </a:xfrm>
                    <a:prstGeom prst="rect">
                      <a:avLst/>
                    </a:prstGeom>
                    <a:noFill/>
                    <a:ln>
                      <a:noFill/>
                    </a:ln>
                  </pic:spPr>
                </pic:pic>
              </a:graphicData>
            </a:graphic>
          </wp:inline>
        </w:drawing>
      </w:r>
    </w:p>
    <w:p w14:paraId="0B0DB861" w14:textId="33DA7783" w:rsidR="001055D2" w:rsidRDefault="006E408F" w:rsidP="006E408F">
      <w:pPr>
        <w:pStyle w:val="ResimYazs"/>
      </w:pPr>
      <w:bookmarkStart w:id="30" w:name="_Toc136046540"/>
      <w:bookmarkStart w:id="31" w:name="_Toc136060125"/>
      <w:r w:rsidRPr="00D532CC">
        <w:rPr>
          <w:b/>
        </w:rPr>
        <w:t xml:space="preserve">Figure </w:t>
      </w:r>
      <w:r w:rsidRPr="00D532CC">
        <w:rPr>
          <w:b/>
          <w:noProof/>
        </w:rPr>
        <w:fldChar w:fldCharType="begin"/>
      </w:r>
      <w:r w:rsidRPr="00D532CC">
        <w:rPr>
          <w:b/>
          <w:noProof/>
        </w:rPr>
        <w:instrText xml:space="preserve"> STYLEREF 1 \s </w:instrText>
      </w:r>
      <w:r w:rsidRPr="00D532CC">
        <w:rPr>
          <w:b/>
          <w:noProof/>
        </w:rPr>
        <w:fldChar w:fldCharType="separate"/>
      </w:r>
      <w:r w:rsidRPr="00D532CC">
        <w:rPr>
          <w:b/>
          <w:noProof/>
        </w:rPr>
        <w:t>2</w:t>
      </w:r>
      <w:r w:rsidRPr="00D532CC">
        <w:rPr>
          <w:b/>
          <w:noProof/>
        </w:rPr>
        <w:fldChar w:fldCharType="end"/>
      </w:r>
      <w:r w:rsidRPr="00D532CC">
        <w:rPr>
          <w:b/>
        </w:rPr>
        <w:t>.</w:t>
      </w:r>
      <w:r w:rsidRPr="00D532CC">
        <w:rPr>
          <w:b/>
          <w:noProof/>
        </w:rPr>
        <w:fldChar w:fldCharType="begin"/>
      </w:r>
      <w:r w:rsidRPr="00D532CC">
        <w:rPr>
          <w:b/>
          <w:noProof/>
        </w:rPr>
        <w:instrText xml:space="preserve"> SEQ Şekil \* ARABIC \s 1 </w:instrText>
      </w:r>
      <w:r w:rsidRPr="00D532CC">
        <w:rPr>
          <w:b/>
          <w:noProof/>
        </w:rPr>
        <w:fldChar w:fldCharType="separate"/>
      </w:r>
      <w:r w:rsidRPr="00D532CC">
        <w:rPr>
          <w:b/>
          <w:noProof/>
        </w:rPr>
        <w:t>1</w:t>
      </w:r>
      <w:r w:rsidRPr="00D532CC">
        <w:rPr>
          <w:b/>
          <w:noProof/>
        </w:rPr>
        <w:fldChar w:fldCharType="end"/>
      </w:r>
      <w:r>
        <w:t xml:space="preserve"> General view of the campus</w:t>
      </w:r>
      <w:bookmarkEnd w:id="30"/>
      <w:bookmarkEnd w:id="31"/>
    </w:p>
    <w:p w14:paraId="0FCAA766" w14:textId="21115497" w:rsidR="00A6674B" w:rsidRPr="007B0F03" w:rsidRDefault="00EB59A9" w:rsidP="00A6674B">
      <w:pPr>
        <w:pStyle w:val="Balk2"/>
      </w:pPr>
      <w:bookmarkStart w:id="32" w:name="_Toc136060106"/>
      <w:r>
        <w:t>History</w:t>
      </w:r>
      <w:r w:rsidR="005E4EA6">
        <w:t xml:space="preserve"> (Subsection)</w:t>
      </w:r>
      <w:bookmarkEnd w:id="32"/>
    </w:p>
    <w:p w14:paraId="235858CF" w14:textId="116130E1" w:rsidR="00C9525C" w:rsidRDefault="00C9525C" w:rsidP="00C9525C">
      <w:pPr>
        <w:pStyle w:val="anametin"/>
      </w:pPr>
      <w:r>
        <w:t>Y</w:t>
      </w:r>
      <w:r w:rsidR="008A0103">
        <w:t>i</w:t>
      </w:r>
      <w:r>
        <w:t>ld</w:t>
      </w:r>
      <w:r w:rsidR="008A0103">
        <w:t>i</w:t>
      </w:r>
      <w:r>
        <w:t xml:space="preserve">z Technical University is one of the seven government universities situated in İstanbul besides being the 3rd oldest university of Turkey with its history dating back to 1911. It is regarded as one of the best universities in the country as well. Our university has 10 Faculties, 2 Institutes, the Vocational School of Higher Education, the Vocational </w:t>
      </w:r>
      <w:r>
        <w:lastRenderedPageBreak/>
        <w:t xml:space="preserve">School for National Palaces and Historical Buildings, the Vocational School for Foreign Languages and more than 25,000 students. </w:t>
      </w:r>
    </w:p>
    <w:p w14:paraId="0F53D10C" w14:textId="7A9BE077" w:rsidR="00C9525C" w:rsidRDefault="00C9525C" w:rsidP="00C9525C">
      <w:pPr>
        <w:pStyle w:val="anametin"/>
      </w:pPr>
      <w:proofErr w:type="gramStart"/>
      <w:r>
        <w:t>The Istanbul State Engineering and Architectural Academy and affiliated schools of engineering and the related faculties and departments of the Kocaeli State Engineering and Architecture Academy and the Kocaeli Vocational School were merged to form Y</w:t>
      </w:r>
      <w:r w:rsidR="008A0103">
        <w:t>ildi</w:t>
      </w:r>
      <w:r>
        <w:t>z University with decree law no.41 dated 20 June 1982 and Law no. 2809 dated 30 March 1982 which accepted the decree law with changes.</w:t>
      </w:r>
      <w:proofErr w:type="gramEnd"/>
    </w:p>
    <w:p w14:paraId="1D8776A7" w14:textId="77777777" w:rsidR="00C9525C" w:rsidRDefault="00C9525C" w:rsidP="00C9525C">
      <w:pPr>
        <w:pStyle w:val="anametin"/>
      </w:pPr>
      <w:r>
        <w:t xml:space="preserve">The new university incorporated the departments of Science-Literature and Engineering, the Vocational School in Kocaeli, a Science Institute, a Social Sciences Institute and the Foreign Languages, Atatürk Principles and the History of Revolution, Turkish Language, Physical Education and Fine Arts departments affiliated with the Rectorate. </w:t>
      </w:r>
    </w:p>
    <w:p w14:paraId="3A5AC437" w14:textId="14F34182" w:rsidR="00A6674B" w:rsidRDefault="00C9525C" w:rsidP="00C9525C">
      <w:pPr>
        <w:pStyle w:val="anametin"/>
      </w:pPr>
      <w:r>
        <w:t>Y</w:t>
      </w:r>
      <w:r w:rsidR="008A0103">
        <w:t>i</w:t>
      </w:r>
      <w:r>
        <w:t>ld</w:t>
      </w:r>
      <w:r w:rsidR="008A0103">
        <w:t>i</w:t>
      </w:r>
      <w:r>
        <w:t>z Technical University is one of the seven government universities situated in ˙Istanbul besides being the 3rd oldest university of Turkey with its history dating back to 1911.It is regarded as one of the best universities in the country as well</w:t>
      </w:r>
      <w:r w:rsidR="00A6674B" w:rsidRPr="007B0F03">
        <w:t xml:space="preserve"> </w:t>
      </w:r>
      <w:sdt>
        <w:sdtPr>
          <w:id w:val="1531611806"/>
          <w:citation/>
        </w:sdtPr>
        <w:sdtEndPr/>
        <w:sdtContent>
          <w:r w:rsidR="00875759">
            <w:fldChar w:fldCharType="begin"/>
          </w:r>
          <w:r w:rsidR="00845AF5">
            <w:instrText xml:space="preserve">CITATION EAy11 \l 1055 </w:instrText>
          </w:r>
          <w:r w:rsidR="00875759">
            <w:fldChar w:fldCharType="separate"/>
          </w:r>
          <w:r w:rsidR="009C454C" w:rsidRPr="009C454C">
            <w:rPr>
              <w:noProof/>
            </w:rPr>
            <w:t>[1]</w:t>
          </w:r>
          <w:r w:rsidR="00875759">
            <w:fldChar w:fldCharType="end"/>
          </w:r>
        </w:sdtContent>
      </w:sdt>
      <w:r w:rsidR="00A6674B" w:rsidRPr="007B0F03">
        <w:t>.</w:t>
      </w:r>
    </w:p>
    <w:p w14:paraId="07A51577" w14:textId="12FD7D1D" w:rsidR="00BE4AC8" w:rsidRPr="00835158" w:rsidRDefault="00BE4AC8" w:rsidP="00835158">
      <w:pPr>
        <w:pStyle w:val="anametin"/>
      </w:pPr>
      <w:r w:rsidRPr="00835158">
        <w:rPr>
          <w:highlight w:val="yellow"/>
        </w:rPr>
        <w:t>When citing references, as seen above, a space should be placed after the sentence ends. Citations should be made by selecting Add Citation&gt;Add new source from the References menu. Include resources in IEEE format.</w:t>
      </w:r>
    </w:p>
    <w:p w14:paraId="290BFB16" w14:textId="35281512" w:rsidR="00A6674B" w:rsidRPr="007B0F03" w:rsidRDefault="00A6674B" w:rsidP="00A6674B">
      <w:pPr>
        <w:pStyle w:val="Balk2"/>
        <w:rPr>
          <w:rFonts w:cs="Calibri"/>
        </w:rPr>
      </w:pPr>
      <w:bookmarkStart w:id="33" w:name="_Toc284942125"/>
      <w:bookmarkStart w:id="34" w:name="_Toc284942523"/>
      <w:bookmarkStart w:id="35" w:name="_Toc284942564"/>
      <w:bookmarkStart w:id="36" w:name="_Toc286399791"/>
      <w:bookmarkStart w:id="37" w:name="_Toc288724167"/>
      <w:bookmarkStart w:id="38" w:name="_Toc288724482"/>
      <w:bookmarkStart w:id="39" w:name="_Toc288731262"/>
      <w:bookmarkStart w:id="40" w:name="_Toc525300324"/>
      <w:bookmarkStart w:id="41" w:name="_Toc136060107"/>
      <w:r w:rsidRPr="007B0F03">
        <w:rPr>
          <w:rFonts w:cs="Calibri"/>
        </w:rPr>
        <w:t>Fa</w:t>
      </w:r>
      <w:bookmarkEnd w:id="33"/>
      <w:bookmarkEnd w:id="34"/>
      <w:bookmarkEnd w:id="35"/>
      <w:bookmarkEnd w:id="36"/>
      <w:bookmarkEnd w:id="37"/>
      <w:bookmarkEnd w:id="38"/>
      <w:bookmarkEnd w:id="39"/>
      <w:bookmarkEnd w:id="40"/>
      <w:r w:rsidR="002B5060">
        <w:rPr>
          <w:rFonts w:cs="Calibri"/>
        </w:rPr>
        <w:t>culties</w:t>
      </w:r>
      <w:r w:rsidR="00171A55">
        <w:rPr>
          <w:rFonts w:cs="Calibri"/>
        </w:rPr>
        <w:t xml:space="preserve"> (Subsection)</w:t>
      </w:r>
      <w:bookmarkEnd w:id="41"/>
    </w:p>
    <w:p w14:paraId="4E56FE39" w14:textId="404FE12E" w:rsidR="00171A55" w:rsidRDefault="008A0103" w:rsidP="00171A55">
      <w:pPr>
        <w:pStyle w:val="anametin"/>
      </w:pPr>
      <w:r>
        <w:t>Yi</w:t>
      </w:r>
      <w:r w:rsidR="00171A55">
        <w:t>ld</w:t>
      </w:r>
      <w:r>
        <w:t>i</w:t>
      </w:r>
      <w:r w:rsidR="00171A55">
        <w:t xml:space="preserve">z Technical University is one of the seven government universities situated in İstanbul besides being the 3rd oldest university of Turkey with its history dating back to 1911. It is regarded as one of the best universities in the country as well. Our university has 10 Faculties, 2 Institutes, the Vocational School of Higher Education, the Vocational School for National Palaces and Historical Buildings, the Vocational School for Foreign Languages and more than 25,000 students. </w:t>
      </w:r>
    </w:p>
    <w:p w14:paraId="2C452C4E" w14:textId="221B5CE9" w:rsidR="00A6674B" w:rsidRPr="007B0F03" w:rsidRDefault="00106FD2" w:rsidP="00A6674B">
      <w:pPr>
        <w:pStyle w:val="Balk3"/>
        <w:rPr>
          <w:rFonts w:cs="Calibri"/>
        </w:rPr>
      </w:pPr>
      <w:hyperlink r:id="rId12" w:tooltip="Yıldız Teknik Üniversitesi Elektrik-Elektronik Fakültesi" w:history="1">
        <w:bookmarkStart w:id="42" w:name="_Toc136060108"/>
        <w:r w:rsidR="00171A55">
          <w:rPr>
            <w:rFonts w:cs="Calibri"/>
            <w:szCs w:val="24"/>
          </w:rPr>
          <w:t>Subsubsection</w:t>
        </w:r>
        <w:bookmarkEnd w:id="42"/>
      </w:hyperlink>
      <w:bookmarkStart w:id="43" w:name="_Toc284942127"/>
      <w:bookmarkStart w:id="44" w:name="_Toc284942525"/>
      <w:bookmarkStart w:id="45" w:name="_Toc284942566"/>
      <w:bookmarkStart w:id="46" w:name="_Toc284943145"/>
    </w:p>
    <w:bookmarkEnd w:id="43"/>
    <w:bookmarkEnd w:id="44"/>
    <w:bookmarkEnd w:id="45"/>
    <w:bookmarkEnd w:id="46"/>
    <w:p w14:paraId="7D53B3C3" w14:textId="417FA4DB" w:rsidR="00171A55" w:rsidRDefault="00171A55" w:rsidP="00171A55">
      <w:pPr>
        <w:pStyle w:val="anametin"/>
      </w:pPr>
      <w:r>
        <w:t>Y</w:t>
      </w:r>
      <w:r w:rsidR="008A0103">
        <w:t>i</w:t>
      </w:r>
      <w:r>
        <w:t>ld</w:t>
      </w:r>
      <w:r w:rsidR="008A0103">
        <w:t>i</w:t>
      </w:r>
      <w:r>
        <w:t xml:space="preserve">z Technical University is one of the seven government universities situated in İstanbul besides being the 3rd oldest university of Turkey with its history dating back to </w:t>
      </w:r>
      <w:r>
        <w:lastRenderedPageBreak/>
        <w:t xml:space="preserve">1911. It is regarded as one of the best universities in the country as well. Our university has 10 Faculties, 2 Institutes, the Vocational School of Higher Education, the Vocational School for National Palaces and Historical Buildings, the Vocational School for Foreign Languages and more than 25,000 students. </w:t>
      </w:r>
    </w:p>
    <w:p w14:paraId="3F7C30C3" w14:textId="0830309D" w:rsidR="004B5DF6" w:rsidRDefault="00FC5C5C" w:rsidP="004B5DF6">
      <w:pPr>
        <w:keepNext/>
        <w:jc w:val="center"/>
      </w:pPr>
      <w:r>
        <w:rPr>
          <w:noProof/>
          <w:lang w:val="en-US" w:eastAsia="en-US"/>
        </w:rPr>
        <w:drawing>
          <wp:inline distT="0" distB="0" distL="0" distR="0" wp14:anchorId="08666B56" wp14:editId="14E32F29">
            <wp:extent cx="5399405" cy="1591255"/>
            <wp:effectExtent l="0" t="0" r="0" b="9525"/>
            <wp:docPr id="9" name="Resim 9" descr="https://ave.yildiz.edu.tr/media/images/DevreLabGen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ave.yildiz.edu.tr/media/images/DevreLabGenel.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9405" cy="1591255"/>
                    </a:xfrm>
                    <a:prstGeom prst="rect">
                      <a:avLst/>
                    </a:prstGeom>
                    <a:noFill/>
                    <a:ln>
                      <a:noFill/>
                    </a:ln>
                  </pic:spPr>
                </pic:pic>
              </a:graphicData>
            </a:graphic>
          </wp:inline>
        </w:drawing>
      </w:r>
    </w:p>
    <w:p w14:paraId="31E4121C" w14:textId="4784270A" w:rsidR="004B5DF6" w:rsidRDefault="004B5DF6" w:rsidP="004B5DF6">
      <w:pPr>
        <w:pStyle w:val="ResimYazs"/>
      </w:pPr>
      <w:bookmarkStart w:id="47" w:name="_Toc136046541"/>
      <w:bookmarkStart w:id="48" w:name="_Toc136060126"/>
      <w:r w:rsidRPr="00D532CC">
        <w:rPr>
          <w:b/>
        </w:rPr>
        <w:t xml:space="preserve">Figure </w:t>
      </w:r>
      <w:r w:rsidRPr="00D532CC">
        <w:rPr>
          <w:b/>
          <w:noProof/>
        </w:rPr>
        <w:fldChar w:fldCharType="begin"/>
      </w:r>
      <w:r w:rsidRPr="00D532CC">
        <w:rPr>
          <w:b/>
          <w:noProof/>
        </w:rPr>
        <w:instrText xml:space="preserve"> STYLEREF 1 \s </w:instrText>
      </w:r>
      <w:r w:rsidRPr="00D532CC">
        <w:rPr>
          <w:b/>
          <w:noProof/>
        </w:rPr>
        <w:fldChar w:fldCharType="separate"/>
      </w:r>
      <w:r w:rsidRPr="00D532CC">
        <w:rPr>
          <w:b/>
          <w:noProof/>
        </w:rPr>
        <w:t>2</w:t>
      </w:r>
      <w:r w:rsidRPr="00D532CC">
        <w:rPr>
          <w:b/>
          <w:noProof/>
        </w:rPr>
        <w:fldChar w:fldCharType="end"/>
      </w:r>
      <w:r w:rsidRPr="00D532CC">
        <w:rPr>
          <w:b/>
        </w:rPr>
        <w:t>.</w:t>
      </w:r>
      <w:r w:rsidRPr="00D532CC">
        <w:rPr>
          <w:b/>
          <w:noProof/>
        </w:rPr>
        <w:fldChar w:fldCharType="begin"/>
      </w:r>
      <w:r w:rsidRPr="00D532CC">
        <w:rPr>
          <w:b/>
          <w:noProof/>
        </w:rPr>
        <w:instrText xml:space="preserve"> SEQ Şekil \* ARABIC \s 1 </w:instrText>
      </w:r>
      <w:r w:rsidRPr="00D532CC">
        <w:rPr>
          <w:b/>
          <w:noProof/>
        </w:rPr>
        <w:fldChar w:fldCharType="separate"/>
      </w:r>
      <w:r w:rsidR="00000A78" w:rsidRPr="00D532CC">
        <w:rPr>
          <w:b/>
          <w:noProof/>
        </w:rPr>
        <w:t>2</w:t>
      </w:r>
      <w:r w:rsidRPr="00D532CC">
        <w:rPr>
          <w:b/>
          <w:noProof/>
        </w:rPr>
        <w:fldChar w:fldCharType="end"/>
      </w:r>
      <w:r>
        <w:t xml:space="preserve"> </w:t>
      </w:r>
      <w:r w:rsidR="00FC5C5C">
        <w:t>Once, the UBF Circuit Laboratory.</w:t>
      </w:r>
      <w:bookmarkEnd w:id="47"/>
      <w:bookmarkEnd w:id="48"/>
    </w:p>
    <w:p w14:paraId="42B5C21A" w14:textId="77777777" w:rsidR="00791E88" w:rsidRPr="007B0F03" w:rsidRDefault="00106FD2" w:rsidP="00791E88">
      <w:pPr>
        <w:pStyle w:val="Balk3"/>
        <w:rPr>
          <w:rFonts w:cs="Calibri"/>
        </w:rPr>
      </w:pPr>
      <w:hyperlink r:id="rId14" w:tooltip="Yıldız Teknik Üniversitesi Elektrik-Elektronik Fakültesi" w:history="1">
        <w:bookmarkStart w:id="49" w:name="_Toc136060109"/>
        <w:r w:rsidR="00791E88">
          <w:rPr>
            <w:rFonts w:cs="Calibri"/>
            <w:szCs w:val="24"/>
          </w:rPr>
          <w:t>Subsubsection</w:t>
        </w:r>
        <w:bookmarkEnd w:id="49"/>
      </w:hyperlink>
    </w:p>
    <w:p w14:paraId="117A5D4D" w14:textId="5B9463C5" w:rsidR="005E2B7D" w:rsidRDefault="005C1475" w:rsidP="00791E88">
      <w:pPr>
        <w:pStyle w:val="anametin"/>
        <w:rPr>
          <w:rFonts w:cs="Calibri"/>
        </w:rPr>
      </w:pPr>
      <w:r>
        <w:t>Y</w:t>
      </w:r>
      <w:r w:rsidR="008A0103">
        <w:t>i</w:t>
      </w:r>
      <w:r>
        <w:t>ld</w:t>
      </w:r>
      <w:r w:rsidR="008A0103">
        <w:t>i</w:t>
      </w:r>
      <w:r>
        <w:t>z Technical University is one of the seven government universities situated in İstanbul besides being the 3rd oldest university of Turkey with its history dating back to 1911. It is regarded as one of the best universities in the country as well</w:t>
      </w:r>
      <w:r w:rsidR="00A6674B">
        <w:rPr>
          <w:rStyle w:val="DipnotBavurusu"/>
          <w:rFonts w:cs="Calibri"/>
        </w:rPr>
        <w:footnoteReference w:id="1"/>
      </w:r>
      <w:r w:rsidR="00A6674B" w:rsidRPr="007B0F03">
        <w:rPr>
          <w:rFonts w:cs="Calibri"/>
        </w:rPr>
        <w:t xml:space="preserve">. </w:t>
      </w:r>
    </w:p>
    <w:tbl>
      <w:tblPr>
        <w:tblStyle w:val="TabloKlavuzu"/>
        <w:tblW w:w="8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84"/>
        <w:gridCol w:w="848"/>
      </w:tblGrid>
      <w:tr w:rsidR="005E2B7D" w:rsidRPr="006A4AAC" w14:paraId="3F572A0F" w14:textId="77777777" w:rsidTr="000D7F75">
        <w:tc>
          <w:tcPr>
            <w:tcW w:w="7371" w:type="dxa"/>
            <w:vAlign w:val="center"/>
          </w:tcPr>
          <w:p w14:paraId="36D5B3E0" w14:textId="77777777" w:rsidR="005E2B7D" w:rsidRPr="006A4AAC" w:rsidRDefault="00106FD2" w:rsidP="000D7F75">
            <w:pPr>
              <w:jc w:val="center"/>
              <w:rPr>
                <w:rFonts w:ascii="Times New Roman" w:eastAsiaTheme="minorEastAsia" w:hAnsi="Times New Roman"/>
              </w:rPr>
            </w:pPr>
            <m:oMathPara>
              <m:oMathParaPr>
                <m:jc m:val="center"/>
              </m:oMathParaPr>
              <m:oMath>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2</m:t>
                        </m:r>
                      </m:sub>
                    </m:sSub>
                  </m:num>
                  <m:den>
                    <m:r>
                      <w:rPr>
                        <w:rFonts w:ascii="Cambria Math" w:eastAsiaTheme="minorEastAsia" w:hAnsi="Cambria Math"/>
                      </w:rPr>
                      <m:t>2</m:t>
                    </m:r>
                  </m:den>
                </m:f>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O</m:t>
                </m:r>
              </m:oMath>
            </m:oMathPara>
          </w:p>
        </w:tc>
        <w:tc>
          <w:tcPr>
            <w:tcW w:w="1132" w:type="dxa"/>
            <w:gridSpan w:val="2"/>
            <w:vAlign w:val="center"/>
          </w:tcPr>
          <w:p w14:paraId="3F62760A" w14:textId="77777777" w:rsidR="005E2B7D" w:rsidRPr="006A4AAC" w:rsidRDefault="005E2B7D" w:rsidP="000D7F75">
            <w:pPr>
              <w:ind w:left="-399" w:firstLine="284"/>
              <w:jc w:val="right"/>
              <w:rPr>
                <w:rFonts w:ascii="Times New Roman" w:hAnsi="Times New Roman"/>
              </w:rPr>
            </w:pPr>
            <w:r>
              <w:rPr>
                <w:rFonts w:ascii="Times New Roman" w:hAnsi="Times New Roman"/>
              </w:rPr>
              <w:t>(2</w:t>
            </w:r>
            <w:r w:rsidRPr="006A4AAC">
              <w:rPr>
                <w:rFonts w:ascii="Times New Roman" w:hAnsi="Times New Roman"/>
              </w:rPr>
              <w:t>.1)</w:t>
            </w:r>
          </w:p>
        </w:tc>
      </w:tr>
      <w:tr w:rsidR="005E2B7D" w:rsidRPr="00497B3A" w14:paraId="4C96C4AB" w14:textId="77777777" w:rsidTr="000D7F75">
        <w:tc>
          <w:tcPr>
            <w:tcW w:w="7655" w:type="dxa"/>
            <w:gridSpan w:val="2"/>
            <w:vAlign w:val="center"/>
          </w:tcPr>
          <w:p w14:paraId="0DF565C8" w14:textId="77777777" w:rsidR="005E2B7D" w:rsidRPr="003520C5" w:rsidRDefault="005E2B7D" w:rsidP="000D7F75">
            <w:pPr>
              <w:jc w:val="center"/>
              <w:rPr>
                <w:rFonts w:eastAsiaTheme="minorEastAsia" w:cstheme="minorBidi"/>
              </w:rPr>
            </w:pPr>
            <m:oMathPara>
              <m:oMathParaPr>
                <m:jc m:val="center"/>
              </m:oMathParaPr>
              <m:oMath>
                <m:r>
                  <w:rPr>
                    <w:rFonts w:ascii="Cambria Math" w:hAnsi="Cambria Math"/>
                  </w:rPr>
                  <m:t>G(s)=</m:t>
                </m:r>
                <m:f>
                  <m:fPr>
                    <m:ctrlPr>
                      <w:rPr>
                        <w:rFonts w:ascii="Cambria Math" w:hAnsi="Cambria Math"/>
                        <w:i/>
                      </w:rPr>
                    </m:ctrlPr>
                  </m:fPr>
                  <m:num>
                    <m:acc>
                      <m:accPr>
                        <m:chr m:val="̇"/>
                        <m:ctrlPr>
                          <w:rPr>
                            <w:rFonts w:ascii="Cambria Math" w:hAnsi="Cambria Math"/>
                            <w:i/>
                          </w:rPr>
                        </m:ctrlPr>
                      </m:accPr>
                      <m:e>
                        <m:r>
                          <w:rPr>
                            <w:rFonts w:ascii="Cambria Math" w:hAnsi="Cambria Math"/>
                          </w:rPr>
                          <m:t>ψ</m:t>
                        </m:r>
                      </m:e>
                    </m:acc>
                    <m:d>
                      <m:dPr>
                        <m:ctrlPr>
                          <w:rPr>
                            <w:rFonts w:ascii="Cambria Math" w:hAnsi="Cambria Math"/>
                            <w:i/>
                          </w:rPr>
                        </m:ctrlPr>
                      </m:dPr>
                      <m:e>
                        <m:r>
                          <w:rPr>
                            <w:rFonts w:ascii="Cambria Math" w:hAnsi="Cambria Math"/>
                          </w:rPr>
                          <m:t>s</m:t>
                        </m:r>
                      </m:e>
                    </m:d>
                  </m:num>
                  <m:den>
                    <m:sSub>
                      <m:sSubPr>
                        <m:ctrlPr>
                          <w:rPr>
                            <w:rFonts w:ascii="Cambria Math" w:hAnsi="Cambria Math"/>
                            <w:i/>
                          </w:rPr>
                        </m:ctrlPr>
                      </m:sSubPr>
                      <m:e>
                        <m:r>
                          <w:rPr>
                            <w:rFonts w:ascii="Cambria Math" w:hAnsi="Cambria Math"/>
                          </w:rPr>
                          <m:t>M</m:t>
                        </m:r>
                      </m:e>
                      <m:sub>
                        <m:r>
                          <w:rPr>
                            <w:rFonts w:ascii="Cambria Math" w:hAnsi="Cambria Math"/>
                          </w:rPr>
                          <m:t>z</m:t>
                        </m:r>
                      </m:sub>
                    </m:sSub>
                    <m:d>
                      <m:dPr>
                        <m:ctrlPr>
                          <w:rPr>
                            <w:rFonts w:ascii="Cambria Math" w:hAnsi="Cambria Math"/>
                            <w:i/>
                          </w:rPr>
                        </m:ctrlPr>
                      </m:dPr>
                      <m:e>
                        <m:r>
                          <w:rPr>
                            <w:rFonts w:ascii="Cambria Math" w:hAnsi="Cambria Math"/>
                          </w:rPr>
                          <m:t>s</m:t>
                        </m:r>
                      </m:e>
                    </m:d>
                  </m:den>
                </m:f>
                <m:r>
                  <w:rPr>
                    <w:rFonts w:ascii="Cambria Math" w:hAnsi="Cambria Math"/>
                  </w:rPr>
                  <m:t>=C(s)</m:t>
                </m:r>
                <m:sSup>
                  <m:sSupPr>
                    <m:ctrlPr>
                      <w:rPr>
                        <w:rFonts w:ascii="Cambria Math" w:hAnsi="Cambria Math"/>
                        <w:i/>
                      </w:rPr>
                    </m:ctrlPr>
                  </m:sSupPr>
                  <m:e>
                    <m:r>
                      <w:rPr>
                        <w:rFonts w:ascii="Cambria Math" w:hAnsi="Cambria Math"/>
                      </w:rPr>
                      <m:t>(sI-A</m:t>
                    </m:r>
                    <m:d>
                      <m:dPr>
                        <m:ctrlPr>
                          <w:rPr>
                            <w:rFonts w:ascii="Cambria Math" w:hAnsi="Cambria Math"/>
                            <w:i/>
                          </w:rPr>
                        </m:ctrlPr>
                      </m:dPr>
                      <m:e>
                        <m:r>
                          <w:rPr>
                            <w:rFonts w:ascii="Cambria Math" w:hAnsi="Cambria Math"/>
                          </w:rPr>
                          <m:t>s</m:t>
                        </m:r>
                      </m:e>
                    </m:d>
                    <m:r>
                      <w:rPr>
                        <w:rFonts w:ascii="Cambria Math" w:hAnsi="Cambria Math"/>
                      </w:rPr>
                      <m:t>)</m:t>
                    </m:r>
                  </m:e>
                  <m:sup>
                    <m:r>
                      <w:rPr>
                        <w:rFonts w:ascii="Cambria Math" w:hAnsi="Cambria Math"/>
                      </w:rPr>
                      <m:t>-1</m:t>
                    </m:r>
                  </m:sup>
                </m:sSup>
                <m:sSub>
                  <m:sSubPr>
                    <m:ctrlPr>
                      <w:rPr>
                        <w:rFonts w:ascii="Cambria Math" w:hAnsi="Cambria Math"/>
                        <w:i/>
                      </w:rPr>
                    </m:ctrlPr>
                  </m:sSubPr>
                  <m:e>
                    <m:r>
                      <w:rPr>
                        <w:rFonts w:ascii="Cambria Math" w:hAnsi="Cambria Math"/>
                      </w:rPr>
                      <m:t>B</m:t>
                    </m:r>
                  </m:e>
                  <m:sub>
                    <m:sSub>
                      <m:sSubPr>
                        <m:ctrlPr>
                          <w:rPr>
                            <w:rFonts w:ascii="Cambria Math" w:hAnsi="Cambria Math"/>
                            <w:i/>
                          </w:rPr>
                        </m:ctrlPr>
                      </m:sSubPr>
                      <m:e>
                        <m:r>
                          <w:rPr>
                            <w:rFonts w:ascii="Cambria Math" w:hAnsi="Cambria Math"/>
                          </w:rPr>
                          <m:t>M</m:t>
                        </m:r>
                      </m:e>
                      <m:sub>
                        <m:r>
                          <w:rPr>
                            <w:rFonts w:ascii="Cambria Math" w:hAnsi="Cambria Math"/>
                          </w:rPr>
                          <m:t>z</m:t>
                        </m:r>
                      </m:sub>
                    </m:sSub>
                  </m:sub>
                </m:sSub>
                <m:r>
                  <w:rPr>
                    <w:rFonts w:ascii="Cambria Math" w:hAnsi="Cambria Math"/>
                  </w:rPr>
                  <m:t>(s)</m:t>
                </m:r>
              </m:oMath>
            </m:oMathPara>
          </w:p>
        </w:tc>
        <w:tc>
          <w:tcPr>
            <w:tcW w:w="848" w:type="dxa"/>
            <w:vAlign w:val="center"/>
          </w:tcPr>
          <w:p w14:paraId="1A4E6574" w14:textId="77777777" w:rsidR="005E2B7D" w:rsidRPr="00497B3A" w:rsidRDefault="005E2B7D" w:rsidP="000D7F75">
            <w:pPr>
              <w:jc w:val="right"/>
              <w:rPr>
                <w:highlight w:val="yellow"/>
              </w:rPr>
            </w:pPr>
            <w:r w:rsidRPr="00EF7CF2">
              <w:t>(2.</w:t>
            </w:r>
            <w:r>
              <w:t>2</w:t>
            </w:r>
            <w:r w:rsidRPr="00EF7CF2">
              <w:t>)</w:t>
            </w:r>
          </w:p>
        </w:tc>
      </w:tr>
    </w:tbl>
    <w:p w14:paraId="7F9C3119" w14:textId="41CF11B6" w:rsidR="005E2B7D" w:rsidRDefault="005E2B7D" w:rsidP="00791E88">
      <w:pPr>
        <w:pStyle w:val="anametin"/>
        <w:rPr>
          <w:rFonts w:cs="Calibri"/>
        </w:rPr>
      </w:pPr>
      <w:r>
        <w:t>It is regarded as one of the best universities in the country as well.</w:t>
      </w:r>
    </w:p>
    <w:p w14:paraId="114B16FA" w14:textId="2428AD11" w:rsidR="008E6D6A" w:rsidRPr="007B0F03" w:rsidRDefault="004B494B" w:rsidP="00A2022F">
      <w:pPr>
        <w:pStyle w:val="anametin"/>
        <w:shd w:val="clear" w:color="auto" w:fill="FFFF00"/>
        <w:rPr>
          <w:rFonts w:cs="Calibri"/>
        </w:rPr>
      </w:pPr>
      <w:r w:rsidRPr="009868E7">
        <w:rPr>
          <w:rFonts w:cs="Calibri"/>
        </w:rPr>
        <w:t xml:space="preserve">Do not include equations as figures or text. Add </w:t>
      </w:r>
      <w:r w:rsidR="00D532CC">
        <w:rPr>
          <w:rFonts w:cs="Calibri"/>
        </w:rPr>
        <w:t>them in a table format shown above. Consist the equations b</w:t>
      </w:r>
      <w:r w:rsidRPr="009868E7">
        <w:rPr>
          <w:rFonts w:cs="Calibri"/>
        </w:rPr>
        <w:t>y selecting Equation from the</w:t>
      </w:r>
      <w:r w:rsidRPr="004B494B">
        <w:rPr>
          <w:rFonts w:cs="Calibri"/>
        </w:rPr>
        <w:t xml:space="preserve"> Insert menu. Write the equation numbers as </w:t>
      </w:r>
      <w:proofErr w:type="gramStart"/>
      <w:r w:rsidRPr="004B494B">
        <w:rPr>
          <w:rFonts w:cs="Calibri"/>
        </w:rPr>
        <w:t>SectionNumber.EquationNumber</w:t>
      </w:r>
      <w:proofErr w:type="gramEnd"/>
      <w:r w:rsidRPr="004B494B">
        <w:rPr>
          <w:rFonts w:cs="Calibri"/>
        </w:rPr>
        <w:t xml:space="preserve"> in parentheses as seen above. </w:t>
      </w:r>
      <w:r w:rsidR="00D532CC">
        <w:rPr>
          <w:rFonts w:cs="Calibri"/>
        </w:rPr>
        <w:t>T</w:t>
      </w:r>
      <w:r w:rsidRPr="004B494B">
        <w:rPr>
          <w:rFonts w:cs="Calibri"/>
        </w:rPr>
        <w:t xml:space="preserve">he equation will be </w:t>
      </w:r>
      <w:r w:rsidR="00D532CC">
        <w:rPr>
          <w:rFonts w:cs="Calibri"/>
        </w:rPr>
        <w:t>centre aligned</w:t>
      </w:r>
      <w:r w:rsidRPr="004B494B">
        <w:rPr>
          <w:rFonts w:cs="Calibri"/>
        </w:rPr>
        <w:t xml:space="preserve"> and its number will be fully right </w:t>
      </w:r>
      <w:r w:rsidR="00D532CC">
        <w:rPr>
          <w:rFonts w:cs="Calibri"/>
        </w:rPr>
        <w:t>aligned</w:t>
      </w:r>
      <w:r w:rsidRPr="004B494B">
        <w:rPr>
          <w:rFonts w:cs="Calibri"/>
        </w:rPr>
        <w:t>. Do not forget to refer to equation numbers in the text</w:t>
      </w:r>
      <w:r w:rsidR="00DC7261">
        <w:rPr>
          <w:rFonts w:cs="Calibri"/>
        </w:rPr>
        <w:t>.</w:t>
      </w:r>
    </w:p>
    <w:bookmarkStart w:id="50" w:name="_Toc284942131"/>
    <w:bookmarkStart w:id="51" w:name="_Toc284942529"/>
    <w:bookmarkStart w:id="52" w:name="_Toc284942570"/>
    <w:bookmarkStart w:id="53" w:name="_Toc284943149"/>
    <w:bookmarkStart w:id="54" w:name="_Toc286262002"/>
    <w:bookmarkStart w:id="55" w:name="_Toc286399201"/>
    <w:bookmarkStart w:id="56" w:name="_Toc286399797"/>
    <w:bookmarkStart w:id="57" w:name="_Toc288724173"/>
    <w:bookmarkStart w:id="58" w:name="_Toc288724488"/>
    <w:p w14:paraId="6E3437DD" w14:textId="77777777" w:rsidR="00B73096" w:rsidRPr="007B0F03" w:rsidRDefault="00B73096" w:rsidP="00B73096">
      <w:pPr>
        <w:pStyle w:val="Balk3"/>
        <w:rPr>
          <w:rFonts w:cs="Calibri"/>
        </w:rPr>
      </w:pPr>
      <w:r>
        <w:lastRenderedPageBreak/>
        <w:fldChar w:fldCharType="begin"/>
      </w:r>
      <w:r>
        <w:instrText xml:space="preserve"> HYPERLINK "http://tr.wikipedia.org/wiki/Y%C4%B1ld%C4%B1z_Teknik_%C3%9Cniversitesi_Elektrik-Elektronik_Fak%C3%BCltesi" \o "Yıldız Teknik Üniversitesi Elektrik-Elektronik Fakültesi" </w:instrText>
      </w:r>
      <w:r>
        <w:fldChar w:fldCharType="separate"/>
      </w:r>
      <w:bookmarkStart w:id="59" w:name="_Toc136060110"/>
      <w:r>
        <w:rPr>
          <w:rFonts w:cs="Calibri"/>
          <w:szCs w:val="24"/>
        </w:rPr>
        <w:t>Subsubsection</w:t>
      </w:r>
      <w:bookmarkEnd w:id="59"/>
      <w:r>
        <w:rPr>
          <w:rFonts w:cs="Calibri"/>
          <w:szCs w:val="24"/>
        </w:rPr>
        <w:fldChar w:fldCharType="end"/>
      </w:r>
    </w:p>
    <w:bookmarkEnd w:id="50"/>
    <w:bookmarkEnd w:id="51"/>
    <w:bookmarkEnd w:id="52"/>
    <w:bookmarkEnd w:id="53"/>
    <w:bookmarkEnd w:id="54"/>
    <w:bookmarkEnd w:id="55"/>
    <w:bookmarkEnd w:id="56"/>
    <w:bookmarkEnd w:id="57"/>
    <w:bookmarkEnd w:id="58"/>
    <w:p w14:paraId="5E0FE15F" w14:textId="0EF4C083" w:rsidR="00A6674B" w:rsidRPr="007B0F03" w:rsidRDefault="00C0146C" w:rsidP="00A6674B">
      <w:pPr>
        <w:pStyle w:val="anametin"/>
        <w:rPr>
          <w:rFonts w:cs="Calibri"/>
        </w:rPr>
      </w:pPr>
      <w:r w:rsidRPr="00C0146C">
        <w:rPr>
          <w:rFonts w:cs="Calibri"/>
        </w:rPr>
        <w:t>Number of student</w:t>
      </w:r>
      <w:r w:rsidR="00A75980">
        <w:rPr>
          <w:rFonts w:cs="Calibri"/>
        </w:rPr>
        <w:t xml:space="preserve"> number</w:t>
      </w:r>
      <w:r w:rsidRPr="00C0146C">
        <w:rPr>
          <w:rFonts w:cs="Calibri"/>
        </w:rPr>
        <w:t xml:space="preserve"> </w:t>
      </w:r>
      <w:r w:rsidR="00E76A80">
        <w:rPr>
          <w:rFonts w:cs="Calibri"/>
        </w:rPr>
        <w:t xml:space="preserve">in </w:t>
      </w:r>
      <w:r w:rsidRPr="00C0146C">
        <w:rPr>
          <w:rFonts w:cs="Calibri"/>
        </w:rPr>
        <w:t>departments is given</w:t>
      </w:r>
      <w:r w:rsidR="00614EDE">
        <w:rPr>
          <w:rFonts w:cs="Calibri"/>
        </w:rPr>
        <w:t xml:space="preserve"> in Table 2</w:t>
      </w:r>
      <w:r w:rsidRPr="00C0146C">
        <w:rPr>
          <w:rFonts w:cs="Calibri"/>
        </w:rPr>
        <w:t>.1.</w:t>
      </w:r>
      <w:r>
        <w:rPr>
          <w:rFonts w:cs="Calibri"/>
        </w:rPr>
        <w:t xml:space="preserve"> </w:t>
      </w:r>
      <w:r w:rsidR="00F9760C" w:rsidRPr="004C55DE">
        <w:rPr>
          <w:shd w:val="clear" w:color="auto" w:fill="FFFF00"/>
        </w:rPr>
        <w:t xml:space="preserve">Make sure that the table numbers are in the form of Table </w:t>
      </w:r>
      <w:proofErr w:type="gramStart"/>
      <w:r w:rsidR="00F9760C" w:rsidRPr="004C55DE">
        <w:rPr>
          <w:shd w:val="clear" w:color="auto" w:fill="FFFF00"/>
        </w:rPr>
        <w:t>ChapterNumber.SubtitleNumber</w:t>
      </w:r>
      <w:proofErr w:type="gramEnd"/>
      <w:r w:rsidR="00F9760C" w:rsidRPr="004C55DE">
        <w:rPr>
          <w:shd w:val="clear" w:color="auto" w:fill="FFFF00"/>
        </w:rPr>
        <w:t xml:space="preserve"> (If the Table label does not exist, a new label is added, in the Format tab, the ordering is adjusted according to the chapter number).</w:t>
      </w:r>
    </w:p>
    <w:p w14:paraId="739B9743" w14:textId="77777777" w:rsidR="00F87CE3" w:rsidRDefault="00F87CE3" w:rsidP="00F87CE3">
      <w:pPr>
        <w:pStyle w:val="ResimYazs"/>
        <w:rPr>
          <w:rFonts w:cs="Calibri"/>
        </w:rPr>
      </w:pPr>
      <w:bookmarkStart w:id="60" w:name="_Toc136060124"/>
      <w:bookmarkStart w:id="61" w:name="_Ref284941887"/>
      <w:bookmarkStart w:id="62" w:name="_Toc284942144"/>
      <w:bookmarkStart w:id="63" w:name="_Toc286399810"/>
      <w:bookmarkStart w:id="64" w:name="_Toc288724186"/>
      <w:bookmarkStart w:id="65" w:name="_Toc288724501"/>
      <w:bookmarkStart w:id="66" w:name="_Toc525300340"/>
      <w:r w:rsidRPr="00D532CC">
        <w:rPr>
          <w:b/>
        </w:rPr>
        <w:t>Table 2.</w:t>
      </w:r>
      <w:r w:rsidR="005379DD" w:rsidRPr="00D532CC">
        <w:rPr>
          <w:b/>
        </w:rPr>
        <w:fldChar w:fldCharType="begin"/>
      </w:r>
      <w:r w:rsidR="005379DD" w:rsidRPr="00D532CC">
        <w:rPr>
          <w:b/>
        </w:rPr>
        <w:instrText xml:space="preserve"> SEQ Çizelge \* ARABIC \s 1 </w:instrText>
      </w:r>
      <w:r w:rsidR="005379DD" w:rsidRPr="00D532CC">
        <w:rPr>
          <w:b/>
        </w:rPr>
        <w:fldChar w:fldCharType="separate"/>
      </w:r>
      <w:r w:rsidRPr="00D532CC">
        <w:rPr>
          <w:b/>
          <w:noProof/>
        </w:rPr>
        <w:t>1</w:t>
      </w:r>
      <w:r w:rsidR="005379DD" w:rsidRPr="00D532CC">
        <w:rPr>
          <w:b/>
          <w:noProof/>
        </w:rPr>
        <w:fldChar w:fldCharType="end"/>
      </w:r>
      <w:r>
        <w:rPr>
          <w:noProof/>
        </w:rPr>
        <w:t xml:space="preserve"> </w:t>
      </w:r>
      <w:r w:rsidRPr="00304979">
        <w:t xml:space="preserve">Example </w:t>
      </w:r>
      <w:r>
        <w:t>Table</w:t>
      </w:r>
      <w:r w:rsidRPr="00304979">
        <w:t xml:space="preserve"> Format</w:t>
      </w:r>
      <w:bookmarkEnd w:id="60"/>
    </w:p>
    <w:tbl>
      <w:tblPr>
        <w:tblW w:w="8531" w:type="dxa"/>
        <w:jc w:val="center"/>
        <w:tblLayout w:type="fixed"/>
        <w:tblCellMar>
          <w:left w:w="70" w:type="dxa"/>
          <w:right w:w="70" w:type="dxa"/>
        </w:tblCellMar>
        <w:tblLook w:val="04A0" w:firstRow="1" w:lastRow="0" w:firstColumn="1" w:lastColumn="0" w:noHBand="0" w:noVBand="1"/>
      </w:tblPr>
      <w:tblGrid>
        <w:gridCol w:w="5247"/>
        <w:gridCol w:w="3284"/>
      </w:tblGrid>
      <w:tr w:rsidR="008F1DCB" w:rsidRPr="000F3621" w14:paraId="62954246" w14:textId="77777777" w:rsidTr="00AC3D43">
        <w:trPr>
          <w:trHeight w:val="489"/>
          <w:jc w:val="center"/>
        </w:trPr>
        <w:tc>
          <w:tcPr>
            <w:tcW w:w="52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E37D2E" w14:textId="116FA2D7" w:rsidR="008F1DCB" w:rsidRPr="000F3621" w:rsidRDefault="00095A86" w:rsidP="00AC3D43">
            <w:pPr>
              <w:rPr>
                <w:rFonts w:cs="Calibri"/>
                <w:iCs w:val="0"/>
              </w:rPr>
            </w:pPr>
            <w:bookmarkStart w:id="67" w:name="_Hlk60761903"/>
            <w:r>
              <w:rPr>
                <w:rFonts w:cs="Calibri"/>
              </w:rPr>
              <w:t>DEPARTMENTS</w:t>
            </w:r>
          </w:p>
        </w:tc>
        <w:tc>
          <w:tcPr>
            <w:tcW w:w="3284" w:type="dxa"/>
            <w:tcBorders>
              <w:top w:val="single" w:sz="4" w:space="0" w:color="auto"/>
              <w:left w:val="nil"/>
              <w:bottom w:val="single" w:sz="4" w:space="0" w:color="auto"/>
              <w:right w:val="single" w:sz="4" w:space="0" w:color="auto"/>
            </w:tcBorders>
            <w:shd w:val="clear" w:color="auto" w:fill="auto"/>
            <w:vAlign w:val="center"/>
            <w:hideMark/>
          </w:tcPr>
          <w:p w14:paraId="4B464A17" w14:textId="1D0728C8" w:rsidR="008F1DCB" w:rsidRPr="000F3621" w:rsidRDefault="00095A86" w:rsidP="00AC3D43">
            <w:pPr>
              <w:rPr>
                <w:rFonts w:cs="Calibri"/>
                <w:iCs w:val="0"/>
              </w:rPr>
            </w:pPr>
            <w:r>
              <w:rPr>
                <w:rFonts w:cs="Calibri"/>
              </w:rPr>
              <w:t>NUMBER OF STUDENT</w:t>
            </w:r>
          </w:p>
        </w:tc>
      </w:tr>
      <w:tr w:rsidR="00095A86" w:rsidRPr="000F3621" w14:paraId="2E4828EB" w14:textId="77777777" w:rsidTr="00AC3D43">
        <w:trPr>
          <w:trHeight w:val="10"/>
          <w:jc w:val="center"/>
        </w:trPr>
        <w:tc>
          <w:tcPr>
            <w:tcW w:w="5247" w:type="dxa"/>
            <w:tcBorders>
              <w:top w:val="nil"/>
              <w:left w:val="single" w:sz="4" w:space="0" w:color="auto"/>
              <w:bottom w:val="single" w:sz="4" w:space="0" w:color="auto"/>
              <w:right w:val="single" w:sz="4" w:space="0" w:color="auto"/>
            </w:tcBorders>
            <w:shd w:val="clear" w:color="auto" w:fill="auto"/>
            <w:hideMark/>
          </w:tcPr>
          <w:p w14:paraId="131C632E" w14:textId="4504FCEE" w:rsidR="00095A86" w:rsidRPr="000F3621" w:rsidRDefault="00095A86" w:rsidP="00095A86">
            <w:pPr>
              <w:rPr>
                <w:rFonts w:cs="Calibri"/>
                <w:iCs w:val="0"/>
              </w:rPr>
            </w:pPr>
            <w:r w:rsidRPr="00573CA3">
              <w:t>COMPUTER ENGINEERING</w:t>
            </w:r>
          </w:p>
        </w:tc>
        <w:tc>
          <w:tcPr>
            <w:tcW w:w="3284" w:type="dxa"/>
            <w:tcBorders>
              <w:top w:val="nil"/>
              <w:left w:val="nil"/>
              <w:bottom w:val="single" w:sz="4" w:space="0" w:color="auto"/>
              <w:right w:val="single" w:sz="4" w:space="0" w:color="auto"/>
            </w:tcBorders>
            <w:shd w:val="clear" w:color="auto" w:fill="auto"/>
            <w:noWrap/>
            <w:vAlign w:val="center"/>
            <w:hideMark/>
          </w:tcPr>
          <w:p w14:paraId="431596D4" w14:textId="77777777" w:rsidR="00095A86" w:rsidRPr="000F3621" w:rsidRDefault="00095A86" w:rsidP="00095A86">
            <w:pPr>
              <w:rPr>
                <w:rFonts w:cs="Calibri"/>
                <w:iCs w:val="0"/>
              </w:rPr>
            </w:pPr>
            <w:r w:rsidRPr="000F3621">
              <w:rPr>
                <w:rFonts w:cs="Calibri"/>
              </w:rPr>
              <w:t>1</w:t>
            </w:r>
          </w:p>
        </w:tc>
      </w:tr>
      <w:tr w:rsidR="00095A86" w:rsidRPr="000F3621" w14:paraId="33A05486" w14:textId="77777777" w:rsidTr="00AC3D43">
        <w:trPr>
          <w:trHeight w:val="10"/>
          <w:jc w:val="center"/>
        </w:trPr>
        <w:tc>
          <w:tcPr>
            <w:tcW w:w="5247" w:type="dxa"/>
            <w:tcBorders>
              <w:top w:val="nil"/>
              <w:left w:val="single" w:sz="4" w:space="0" w:color="auto"/>
              <w:bottom w:val="single" w:sz="4" w:space="0" w:color="auto"/>
              <w:right w:val="single" w:sz="4" w:space="0" w:color="auto"/>
            </w:tcBorders>
            <w:shd w:val="clear" w:color="auto" w:fill="auto"/>
            <w:hideMark/>
          </w:tcPr>
          <w:p w14:paraId="21569A69" w14:textId="10F5DAC7" w:rsidR="00095A86" w:rsidRPr="000F3621" w:rsidRDefault="00095A86" w:rsidP="00095A86">
            <w:pPr>
              <w:rPr>
                <w:rFonts w:cs="Calibri"/>
                <w:iCs w:val="0"/>
              </w:rPr>
            </w:pPr>
            <w:r w:rsidRPr="00573CA3">
              <w:t>ENVIRONMENTAL ENGINEERING</w:t>
            </w:r>
          </w:p>
        </w:tc>
        <w:tc>
          <w:tcPr>
            <w:tcW w:w="3284" w:type="dxa"/>
            <w:tcBorders>
              <w:top w:val="nil"/>
              <w:left w:val="nil"/>
              <w:bottom w:val="single" w:sz="4" w:space="0" w:color="auto"/>
              <w:right w:val="single" w:sz="4" w:space="0" w:color="auto"/>
            </w:tcBorders>
            <w:shd w:val="clear" w:color="auto" w:fill="auto"/>
            <w:noWrap/>
            <w:vAlign w:val="center"/>
            <w:hideMark/>
          </w:tcPr>
          <w:p w14:paraId="126E7C39" w14:textId="77777777" w:rsidR="00095A86" w:rsidRPr="000F3621" w:rsidRDefault="00095A86" w:rsidP="00095A86">
            <w:pPr>
              <w:rPr>
                <w:rFonts w:cs="Calibri"/>
                <w:iCs w:val="0"/>
              </w:rPr>
            </w:pPr>
            <w:r w:rsidRPr="000F3621">
              <w:rPr>
                <w:rFonts w:cs="Calibri"/>
              </w:rPr>
              <w:t>4</w:t>
            </w:r>
          </w:p>
        </w:tc>
      </w:tr>
      <w:tr w:rsidR="00095A86" w:rsidRPr="000F3621" w14:paraId="3223A280" w14:textId="77777777" w:rsidTr="00AC3D43">
        <w:trPr>
          <w:trHeight w:val="10"/>
          <w:jc w:val="center"/>
        </w:trPr>
        <w:tc>
          <w:tcPr>
            <w:tcW w:w="5247" w:type="dxa"/>
            <w:tcBorders>
              <w:top w:val="nil"/>
              <w:left w:val="single" w:sz="4" w:space="0" w:color="auto"/>
              <w:bottom w:val="single" w:sz="4" w:space="0" w:color="auto"/>
              <w:right w:val="single" w:sz="4" w:space="0" w:color="auto"/>
            </w:tcBorders>
            <w:shd w:val="clear" w:color="auto" w:fill="auto"/>
            <w:hideMark/>
          </w:tcPr>
          <w:p w14:paraId="28D76CE7" w14:textId="458AED40" w:rsidR="00095A86" w:rsidRPr="000F3621" w:rsidRDefault="00095A86" w:rsidP="00095A86">
            <w:pPr>
              <w:rPr>
                <w:rFonts w:cs="Calibri"/>
                <w:iCs w:val="0"/>
              </w:rPr>
            </w:pPr>
            <w:r w:rsidRPr="00573CA3">
              <w:t>ELECTRICAL ENGINEERING</w:t>
            </w:r>
          </w:p>
        </w:tc>
        <w:tc>
          <w:tcPr>
            <w:tcW w:w="3284" w:type="dxa"/>
            <w:tcBorders>
              <w:top w:val="nil"/>
              <w:left w:val="nil"/>
              <w:bottom w:val="single" w:sz="4" w:space="0" w:color="auto"/>
              <w:right w:val="single" w:sz="4" w:space="0" w:color="auto"/>
            </w:tcBorders>
            <w:shd w:val="clear" w:color="auto" w:fill="auto"/>
            <w:noWrap/>
            <w:vAlign w:val="center"/>
            <w:hideMark/>
          </w:tcPr>
          <w:p w14:paraId="6B7993AF" w14:textId="77777777" w:rsidR="00095A86" w:rsidRPr="000F3621" w:rsidRDefault="00095A86" w:rsidP="00095A86">
            <w:pPr>
              <w:rPr>
                <w:rFonts w:cs="Calibri"/>
                <w:iCs w:val="0"/>
              </w:rPr>
            </w:pPr>
            <w:r w:rsidRPr="000F3621">
              <w:rPr>
                <w:rFonts w:cs="Calibri"/>
              </w:rPr>
              <w:t>4</w:t>
            </w:r>
          </w:p>
        </w:tc>
      </w:tr>
      <w:tr w:rsidR="00095A86" w:rsidRPr="000F3621" w14:paraId="3EFC350C" w14:textId="77777777" w:rsidTr="00AC3D43">
        <w:trPr>
          <w:trHeight w:val="175"/>
          <w:jc w:val="center"/>
        </w:trPr>
        <w:tc>
          <w:tcPr>
            <w:tcW w:w="5247" w:type="dxa"/>
            <w:tcBorders>
              <w:top w:val="nil"/>
              <w:left w:val="single" w:sz="4" w:space="0" w:color="auto"/>
              <w:bottom w:val="single" w:sz="4" w:space="0" w:color="auto"/>
              <w:right w:val="single" w:sz="4" w:space="0" w:color="auto"/>
            </w:tcBorders>
            <w:shd w:val="clear" w:color="auto" w:fill="auto"/>
            <w:hideMark/>
          </w:tcPr>
          <w:p w14:paraId="28869C0F" w14:textId="3C43415E" w:rsidR="00095A86" w:rsidRPr="000F3621" w:rsidRDefault="00095A86" w:rsidP="00095A86">
            <w:pPr>
              <w:rPr>
                <w:rFonts w:cs="Calibri"/>
                <w:iCs w:val="0"/>
              </w:rPr>
            </w:pPr>
            <w:r w:rsidRPr="00573CA3">
              <w:t>INDUSTRIAL ENGINEERING</w:t>
            </w:r>
          </w:p>
        </w:tc>
        <w:tc>
          <w:tcPr>
            <w:tcW w:w="3284" w:type="dxa"/>
            <w:tcBorders>
              <w:top w:val="nil"/>
              <w:left w:val="nil"/>
              <w:bottom w:val="single" w:sz="4" w:space="0" w:color="auto"/>
              <w:right w:val="single" w:sz="4" w:space="0" w:color="auto"/>
            </w:tcBorders>
            <w:shd w:val="clear" w:color="auto" w:fill="auto"/>
            <w:noWrap/>
            <w:vAlign w:val="center"/>
            <w:hideMark/>
          </w:tcPr>
          <w:p w14:paraId="4F1DA2D2" w14:textId="77777777" w:rsidR="00095A86" w:rsidRPr="000F3621" w:rsidRDefault="00095A86" w:rsidP="00095A86">
            <w:pPr>
              <w:rPr>
                <w:rFonts w:cs="Calibri"/>
                <w:iCs w:val="0"/>
              </w:rPr>
            </w:pPr>
            <w:r w:rsidRPr="000F3621">
              <w:rPr>
                <w:rFonts w:cs="Calibri"/>
              </w:rPr>
              <w:t>2</w:t>
            </w:r>
          </w:p>
        </w:tc>
      </w:tr>
      <w:tr w:rsidR="00095A86" w:rsidRPr="000F3621" w14:paraId="07402861" w14:textId="77777777" w:rsidTr="00AC3D43">
        <w:trPr>
          <w:trHeight w:val="10"/>
          <w:jc w:val="center"/>
        </w:trPr>
        <w:tc>
          <w:tcPr>
            <w:tcW w:w="5247" w:type="dxa"/>
            <w:tcBorders>
              <w:top w:val="nil"/>
              <w:left w:val="single" w:sz="4" w:space="0" w:color="auto"/>
              <w:bottom w:val="single" w:sz="4" w:space="0" w:color="auto"/>
              <w:right w:val="single" w:sz="4" w:space="0" w:color="auto"/>
            </w:tcBorders>
            <w:shd w:val="clear" w:color="auto" w:fill="auto"/>
            <w:hideMark/>
          </w:tcPr>
          <w:p w14:paraId="6C8BD045" w14:textId="69DEDBFA" w:rsidR="00095A86" w:rsidRPr="000F3621" w:rsidRDefault="00095A86" w:rsidP="00095A86">
            <w:pPr>
              <w:rPr>
                <w:rFonts w:cs="Calibri"/>
                <w:iCs w:val="0"/>
              </w:rPr>
            </w:pPr>
            <w:r w:rsidRPr="00573CA3">
              <w:t>PHYSICS</w:t>
            </w:r>
          </w:p>
        </w:tc>
        <w:tc>
          <w:tcPr>
            <w:tcW w:w="3284" w:type="dxa"/>
            <w:tcBorders>
              <w:top w:val="nil"/>
              <w:left w:val="nil"/>
              <w:bottom w:val="single" w:sz="4" w:space="0" w:color="auto"/>
              <w:right w:val="single" w:sz="4" w:space="0" w:color="auto"/>
            </w:tcBorders>
            <w:shd w:val="clear" w:color="auto" w:fill="auto"/>
            <w:noWrap/>
            <w:vAlign w:val="center"/>
            <w:hideMark/>
          </w:tcPr>
          <w:p w14:paraId="4AC1C8C6" w14:textId="77777777" w:rsidR="00095A86" w:rsidRPr="000F3621" w:rsidRDefault="00095A86" w:rsidP="00095A86">
            <w:pPr>
              <w:rPr>
                <w:rFonts w:cs="Calibri"/>
                <w:iCs w:val="0"/>
              </w:rPr>
            </w:pPr>
            <w:r w:rsidRPr="000F3621">
              <w:rPr>
                <w:rFonts w:cs="Calibri"/>
              </w:rPr>
              <w:t>3</w:t>
            </w:r>
          </w:p>
        </w:tc>
      </w:tr>
      <w:tr w:rsidR="00095A86" w:rsidRPr="000F3621" w14:paraId="2BCA855D" w14:textId="77777777" w:rsidTr="00AC3D43">
        <w:trPr>
          <w:trHeight w:val="10"/>
          <w:jc w:val="center"/>
        </w:trPr>
        <w:tc>
          <w:tcPr>
            <w:tcW w:w="5247" w:type="dxa"/>
            <w:tcBorders>
              <w:top w:val="nil"/>
              <w:left w:val="single" w:sz="4" w:space="0" w:color="auto"/>
              <w:bottom w:val="single" w:sz="4" w:space="0" w:color="auto"/>
              <w:right w:val="single" w:sz="4" w:space="0" w:color="auto"/>
            </w:tcBorders>
            <w:shd w:val="clear" w:color="auto" w:fill="auto"/>
            <w:hideMark/>
          </w:tcPr>
          <w:p w14:paraId="14075CF7" w14:textId="474C6468" w:rsidR="00095A86" w:rsidRPr="000F3621" w:rsidRDefault="00095A86" w:rsidP="00095A86">
            <w:pPr>
              <w:rPr>
                <w:iCs w:val="0"/>
              </w:rPr>
            </w:pPr>
            <w:r w:rsidRPr="00573CA3">
              <w:t>CIVIL ENGINEERING</w:t>
            </w:r>
          </w:p>
        </w:tc>
        <w:tc>
          <w:tcPr>
            <w:tcW w:w="3284" w:type="dxa"/>
            <w:tcBorders>
              <w:top w:val="nil"/>
              <w:left w:val="nil"/>
              <w:bottom w:val="single" w:sz="4" w:space="0" w:color="auto"/>
              <w:right w:val="single" w:sz="4" w:space="0" w:color="auto"/>
            </w:tcBorders>
            <w:shd w:val="clear" w:color="auto" w:fill="auto"/>
            <w:noWrap/>
            <w:vAlign w:val="center"/>
            <w:hideMark/>
          </w:tcPr>
          <w:p w14:paraId="79862F1E" w14:textId="77777777" w:rsidR="00095A86" w:rsidRPr="000F3621" w:rsidRDefault="00095A86" w:rsidP="00095A86">
            <w:pPr>
              <w:rPr>
                <w:rFonts w:cs="Calibri"/>
                <w:iCs w:val="0"/>
              </w:rPr>
            </w:pPr>
            <w:r w:rsidRPr="000F3621">
              <w:rPr>
                <w:rFonts w:cs="Calibri"/>
              </w:rPr>
              <w:t>4</w:t>
            </w:r>
          </w:p>
        </w:tc>
      </w:tr>
      <w:tr w:rsidR="00095A86" w:rsidRPr="000F3621" w14:paraId="544D8D87" w14:textId="77777777" w:rsidTr="00AC3D43">
        <w:trPr>
          <w:trHeight w:val="10"/>
          <w:jc w:val="center"/>
        </w:trPr>
        <w:tc>
          <w:tcPr>
            <w:tcW w:w="5247" w:type="dxa"/>
            <w:tcBorders>
              <w:top w:val="nil"/>
              <w:left w:val="single" w:sz="4" w:space="0" w:color="auto"/>
              <w:bottom w:val="single" w:sz="4" w:space="0" w:color="auto"/>
              <w:right w:val="single" w:sz="4" w:space="0" w:color="auto"/>
            </w:tcBorders>
            <w:shd w:val="clear" w:color="auto" w:fill="auto"/>
            <w:hideMark/>
          </w:tcPr>
          <w:p w14:paraId="136B172E" w14:textId="2CC3D9C7" w:rsidR="00095A86" w:rsidRPr="000F3621" w:rsidRDefault="00095A86" w:rsidP="00095A86">
            <w:pPr>
              <w:rPr>
                <w:rFonts w:cs="Calibri"/>
                <w:iCs w:val="0"/>
              </w:rPr>
            </w:pPr>
            <w:r w:rsidRPr="00573CA3">
              <w:t>CHEMISTRY</w:t>
            </w:r>
          </w:p>
        </w:tc>
        <w:tc>
          <w:tcPr>
            <w:tcW w:w="3284" w:type="dxa"/>
            <w:tcBorders>
              <w:top w:val="nil"/>
              <w:left w:val="nil"/>
              <w:bottom w:val="single" w:sz="4" w:space="0" w:color="auto"/>
              <w:right w:val="single" w:sz="4" w:space="0" w:color="auto"/>
            </w:tcBorders>
            <w:shd w:val="clear" w:color="auto" w:fill="auto"/>
            <w:noWrap/>
            <w:vAlign w:val="center"/>
            <w:hideMark/>
          </w:tcPr>
          <w:p w14:paraId="0E6503C0" w14:textId="77777777" w:rsidR="00095A86" w:rsidRPr="000F3621" w:rsidRDefault="00095A86" w:rsidP="00095A86">
            <w:pPr>
              <w:rPr>
                <w:rFonts w:cs="Calibri"/>
                <w:iCs w:val="0"/>
              </w:rPr>
            </w:pPr>
            <w:r w:rsidRPr="000F3621">
              <w:rPr>
                <w:rFonts w:cs="Calibri"/>
              </w:rPr>
              <w:t>8</w:t>
            </w:r>
          </w:p>
        </w:tc>
      </w:tr>
      <w:tr w:rsidR="00095A86" w:rsidRPr="000F3621" w14:paraId="3571156F" w14:textId="77777777" w:rsidTr="00AC3D43">
        <w:trPr>
          <w:trHeight w:val="10"/>
          <w:jc w:val="center"/>
        </w:trPr>
        <w:tc>
          <w:tcPr>
            <w:tcW w:w="5247" w:type="dxa"/>
            <w:tcBorders>
              <w:top w:val="nil"/>
              <w:left w:val="single" w:sz="4" w:space="0" w:color="auto"/>
              <w:bottom w:val="single" w:sz="4" w:space="0" w:color="auto"/>
              <w:right w:val="single" w:sz="4" w:space="0" w:color="auto"/>
            </w:tcBorders>
            <w:shd w:val="clear" w:color="auto" w:fill="auto"/>
            <w:hideMark/>
          </w:tcPr>
          <w:p w14:paraId="3E3B5766" w14:textId="6E7A3C0B" w:rsidR="00095A86" w:rsidRPr="000F3621" w:rsidRDefault="00095A86" w:rsidP="00095A86">
            <w:pPr>
              <w:rPr>
                <w:rFonts w:cs="Calibri"/>
                <w:iCs w:val="0"/>
              </w:rPr>
            </w:pPr>
            <w:r w:rsidRPr="00573CA3">
              <w:t>MECHANICAL ENGINEERING</w:t>
            </w:r>
          </w:p>
        </w:tc>
        <w:tc>
          <w:tcPr>
            <w:tcW w:w="3284" w:type="dxa"/>
            <w:tcBorders>
              <w:top w:val="nil"/>
              <w:left w:val="nil"/>
              <w:bottom w:val="single" w:sz="4" w:space="0" w:color="auto"/>
              <w:right w:val="single" w:sz="4" w:space="0" w:color="auto"/>
            </w:tcBorders>
            <w:shd w:val="clear" w:color="auto" w:fill="auto"/>
            <w:noWrap/>
            <w:vAlign w:val="center"/>
            <w:hideMark/>
          </w:tcPr>
          <w:p w14:paraId="0594B85A" w14:textId="77777777" w:rsidR="00095A86" w:rsidRPr="000F3621" w:rsidRDefault="00095A86" w:rsidP="00095A86">
            <w:pPr>
              <w:rPr>
                <w:rFonts w:cs="Calibri"/>
                <w:iCs w:val="0"/>
              </w:rPr>
            </w:pPr>
            <w:r w:rsidRPr="000F3621">
              <w:rPr>
                <w:rFonts w:cs="Calibri"/>
              </w:rPr>
              <w:t>5</w:t>
            </w:r>
          </w:p>
        </w:tc>
      </w:tr>
      <w:tr w:rsidR="00095A86" w:rsidRPr="000F3621" w14:paraId="43CC3859" w14:textId="77777777" w:rsidTr="00AC3D43">
        <w:trPr>
          <w:trHeight w:val="10"/>
          <w:jc w:val="center"/>
        </w:trPr>
        <w:tc>
          <w:tcPr>
            <w:tcW w:w="5247" w:type="dxa"/>
            <w:tcBorders>
              <w:top w:val="single" w:sz="4" w:space="0" w:color="auto"/>
              <w:left w:val="single" w:sz="4" w:space="0" w:color="auto"/>
              <w:bottom w:val="single" w:sz="4" w:space="0" w:color="auto"/>
              <w:right w:val="single" w:sz="4" w:space="0" w:color="auto"/>
            </w:tcBorders>
            <w:shd w:val="clear" w:color="auto" w:fill="auto"/>
            <w:hideMark/>
          </w:tcPr>
          <w:p w14:paraId="4E501AC4" w14:textId="5C7DDE34" w:rsidR="00095A86" w:rsidRPr="000F3621" w:rsidRDefault="00095A86" w:rsidP="00095A86">
            <w:pPr>
              <w:rPr>
                <w:rFonts w:cs="Calibri"/>
                <w:iCs w:val="0"/>
              </w:rPr>
            </w:pPr>
            <w:r w:rsidRPr="00573CA3">
              <w:t>MATHS</w:t>
            </w:r>
          </w:p>
        </w:tc>
        <w:tc>
          <w:tcPr>
            <w:tcW w:w="3284" w:type="dxa"/>
            <w:tcBorders>
              <w:top w:val="single" w:sz="4" w:space="0" w:color="auto"/>
              <w:left w:val="nil"/>
              <w:bottom w:val="single" w:sz="4" w:space="0" w:color="auto"/>
              <w:right w:val="single" w:sz="4" w:space="0" w:color="auto"/>
            </w:tcBorders>
            <w:shd w:val="clear" w:color="auto" w:fill="auto"/>
            <w:noWrap/>
            <w:vAlign w:val="center"/>
            <w:hideMark/>
          </w:tcPr>
          <w:p w14:paraId="721FAA11" w14:textId="77777777" w:rsidR="00095A86" w:rsidRPr="000F3621" w:rsidRDefault="00095A86" w:rsidP="00095A86">
            <w:pPr>
              <w:rPr>
                <w:rFonts w:cs="Calibri"/>
                <w:iCs w:val="0"/>
              </w:rPr>
            </w:pPr>
            <w:r w:rsidRPr="000F3621">
              <w:rPr>
                <w:rFonts w:cs="Calibri"/>
              </w:rPr>
              <w:t>7</w:t>
            </w:r>
          </w:p>
        </w:tc>
      </w:tr>
    </w:tbl>
    <w:p w14:paraId="04DB5594" w14:textId="77777777" w:rsidR="00AB0F0B" w:rsidRPr="00411180" w:rsidRDefault="00AB0F0B" w:rsidP="00AB0F0B">
      <w:pPr>
        <w:rPr>
          <w:lang w:eastAsia="en-US"/>
        </w:rPr>
      </w:pPr>
      <w:bookmarkStart w:id="68" w:name="_Toc60778063"/>
      <w:bookmarkEnd w:id="61"/>
      <w:bookmarkEnd w:id="62"/>
      <w:bookmarkEnd w:id="63"/>
      <w:bookmarkEnd w:id="64"/>
      <w:bookmarkEnd w:id="65"/>
      <w:bookmarkEnd w:id="66"/>
      <w:bookmarkEnd w:id="67"/>
    </w:p>
    <w:p w14:paraId="09846B08" w14:textId="77777777" w:rsidR="00D532CC" w:rsidRDefault="00D532CC" w:rsidP="00D532CC">
      <w:pPr>
        <w:pStyle w:val="ResimYazs"/>
        <w:jc w:val="left"/>
        <w:rPr>
          <w:rFonts w:eastAsia="TheSansLight"/>
        </w:rPr>
      </w:pPr>
    </w:p>
    <w:p w14:paraId="380AB666" w14:textId="77777777" w:rsidR="00D532CC" w:rsidRDefault="00D532CC" w:rsidP="00D532CC">
      <w:pPr>
        <w:pStyle w:val="ResimYazs"/>
        <w:jc w:val="left"/>
        <w:rPr>
          <w:rFonts w:eastAsia="TheSansLight"/>
        </w:rPr>
      </w:pPr>
    </w:p>
    <w:p w14:paraId="0E042C24" w14:textId="77777777" w:rsidR="00D532CC" w:rsidRDefault="00D532CC" w:rsidP="00D532CC">
      <w:pPr>
        <w:pStyle w:val="ResimYazs"/>
        <w:jc w:val="left"/>
        <w:rPr>
          <w:rFonts w:eastAsia="TheSansLight"/>
        </w:rPr>
      </w:pPr>
    </w:p>
    <w:p w14:paraId="511E26B0" w14:textId="77777777" w:rsidR="00D532CC" w:rsidRDefault="00D532CC" w:rsidP="00D532CC">
      <w:pPr>
        <w:pStyle w:val="ResimYazs"/>
        <w:jc w:val="left"/>
        <w:rPr>
          <w:rFonts w:eastAsia="TheSansLight"/>
        </w:rPr>
      </w:pPr>
    </w:p>
    <w:p w14:paraId="0CBEFDF7" w14:textId="77777777" w:rsidR="00D532CC" w:rsidRDefault="00D532CC" w:rsidP="00D532CC">
      <w:pPr>
        <w:pStyle w:val="ResimYazs"/>
        <w:jc w:val="left"/>
        <w:rPr>
          <w:rFonts w:eastAsia="TheSansLight"/>
        </w:rPr>
      </w:pPr>
    </w:p>
    <w:p w14:paraId="16219FE9" w14:textId="77777777" w:rsidR="00D532CC" w:rsidRDefault="00D532CC" w:rsidP="00D532CC">
      <w:pPr>
        <w:pStyle w:val="ResimYazs"/>
        <w:jc w:val="left"/>
        <w:rPr>
          <w:rFonts w:eastAsia="TheSansLight"/>
        </w:rPr>
      </w:pPr>
    </w:p>
    <w:p w14:paraId="5E855CB0" w14:textId="1C0BBDFE" w:rsidR="00D532CC" w:rsidRPr="00D532CC" w:rsidRDefault="00D532CC" w:rsidP="00D532CC">
      <w:pPr>
        <w:pStyle w:val="ResimYazs"/>
        <w:jc w:val="left"/>
        <w:rPr>
          <w:lang w:val="en-US"/>
        </w:rPr>
      </w:pPr>
      <w:r>
        <w:rPr>
          <w:rFonts w:cs="Calibri"/>
        </w:rPr>
        <w:br w:type="page"/>
      </w:r>
    </w:p>
    <w:p w14:paraId="3D41C566" w14:textId="2CA3E3AC" w:rsidR="00D532CC" w:rsidRPr="00D02651" w:rsidRDefault="00D532CC" w:rsidP="00D532CC">
      <w:pPr>
        <w:pStyle w:val="Chapters"/>
        <w:pBdr>
          <w:bottom w:val="single" w:sz="4" w:space="12" w:color="auto"/>
        </w:pBdr>
        <w:ind w:hanging="720"/>
        <w:rPr>
          <w:rFonts w:ascii="Calibri" w:hAnsi="Calibri" w:cs="Times New Roman"/>
          <w:sz w:val="28"/>
        </w:rPr>
      </w:pPr>
      <w:r>
        <w:rPr>
          <w:rFonts w:ascii="Calibri" w:hAnsi="Calibri"/>
          <w:sz w:val="28"/>
        </w:rPr>
        <w:lastRenderedPageBreak/>
        <w:t>SECTION 3</w:t>
      </w:r>
    </w:p>
    <w:p w14:paraId="285BE9D7" w14:textId="7982C3D9" w:rsidR="00D532CC" w:rsidRPr="00D532CC" w:rsidRDefault="00D532CC" w:rsidP="00AB0F0B">
      <w:pPr>
        <w:pStyle w:val="Balk1"/>
      </w:pPr>
      <w:bookmarkStart w:id="69" w:name="_Toc136060111"/>
      <w:r>
        <w:t>RE</w:t>
      </w:r>
      <w:r w:rsidRPr="00D532CC">
        <w:t>ALISTIC LIMITS, CONDITIONS AND CONSTRAINS TAKEN INTO CONSIDERATION IN THE DESIGN OF THE PROJECT</w:t>
      </w:r>
      <w:bookmarkEnd w:id="69"/>
    </w:p>
    <w:bookmarkEnd w:id="68"/>
    <w:p w14:paraId="238AC0CF" w14:textId="77777777" w:rsidR="00E52654" w:rsidRDefault="00E52654" w:rsidP="00E52654">
      <w:pPr>
        <w:jc w:val="both"/>
      </w:pPr>
      <w:r>
        <w:t>The study, research, and system design should examine the project's applicability and the real-life conditions and limits, and also the benefits and drawbacks, among other things.</w:t>
      </w:r>
    </w:p>
    <w:p w14:paraId="1D138AE3" w14:textId="77777777" w:rsidR="00E52654" w:rsidRDefault="00E52654" w:rsidP="00E52654">
      <w:pPr>
        <w:pStyle w:val="ListeParagraf"/>
        <w:numPr>
          <w:ilvl w:val="0"/>
          <w:numId w:val="28"/>
        </w:numPr>
        <w:spacing w:before="0" w:after="160" w:line="259" w:lineRule="auto"/>
        <w:contextualSpacing/>
        <w:jc w:val="both"/>
      </w:pPr>
      <w:r>
        <w:t>Any risk to the environment or individuals must be considered in the system's design. It must guard against dangers like as fire, leakage, and explosion. The chosen devices, their use, and the potential risks while dealing with, for example, electrical, magnetic, and electromechanical systems, as well as flame and gas sensors utilized in the system, must be considered.</w:t>
      </w:r>
    </w:p>
    <w:p w14:paraId="11C3D719" w14:textId="77777777" w:rsidR="00E52654" w:rsidRDefault="00E52654" w:rsidP="00E52654">
      <w:pPr>
        <w:pStyle w:val="ListeParagraf"/>
        <w:numPr>
          <w:ilvl w:val="0"/>
          <w:numId w:val="28"/>
        </w:numPr>
        <w:spacing w:before="0" w:after="160" w:line="259" w:lineRule="auto"/>
        <w:contextualSpacing/>
        <w:jc w:val="both"/>
      </w:pPr>
      <w:r>
        <w:t>The initiative provides a safe and healthy habitat for both animals and humans.</w:t>
      </w:r>
    </w:p>
    <w:p w14:paraId="211F8924" w14:textId="77777777" w:rsidR="00E52654" w:rsidRDefault="00E52654" w:rsidP="00E52654">
      <w:pPr>
        <w:pStyle w:val="ListeParagraf"/>
        <w:numPr>
          <w:ilvl w:val="0"/>
          <w:numId w:val="28"/>
        </w:numPr>
        <w:spacing w:before="0" w:after="160" w:line="259" w:lineRule="auto"/>
        <w:contextualSpacing/>
        <w:jc w:val="both"/>
      </w:pPr>
      <w:r>
        <w:t>The primary goal of system design is to provide safer facilities. However, the number of security personnel could be reduced.</w:t>
      </w:r>
    </w:p>
    <w:p w14:paraId="51DCE040" w14:textId="77777777" w:rsidR="00E52654" w:rsidRDefault="00E52654" w:rsidP="00E52654">
      <w:pPr>
        <w:pStyle w:val="ListeParagraf"/>
        <w:numPr>
          <w:ilvl w:val="0"/>
          <w:numId w:val="28"/>
        </w:numPr>
        <w:spacing w:before="0" w:after="160" w:line="259" w:lineRule="auto"/>
        <w:contextualSpacing/>
        <w:jc w:val="both"/>
      </w:pPr>
      <w:r>
        <w:t xml:space="preserve">The system's security is ensured by updated </w:t>
      </w:r>
      <w:proofErr w:type="gramStart"/>
      <w:r>
        <w:t>software</w:t>
      </w:r>
      <w:proofErr w:type="gramEnd"/>
      <w:r>
        <w:t xml:space="preserve"> that will be issued for the purpose of error elimination and steady operation. It also contains an automatic updating system. </w:t>
      </w:r>
    </w:p>
    <w:p w14:paraId="2134CBF8" w14:textId="7AF11C83" w:rsidR="00E52654" w:rsidRDefault="00E52654" w:rsidP="00E52654">
      <w:pPr>
        <w:pStyle w:val="ListeParagraf"/>
        <w:numPr>
          <w:ilvl w:val="0"/>
          <w:numId w:val="28"/>
        </w:numPr>
        <w:spacing w:before="0" w:after="160" w:line="259" w:lineRule="auto"/>
        <w:contextualSpacing/>
        <w:jc w:val="both"/>
      </w:pPr>
      <w:r>
        <w:t>In this project, the communication protocol 802.11g was used. The acquisition card ESP8266 was employed and FCC, CE, and TELEC commissions certify it.</w:t>
      </w:r>
    </w:p>
    <w:p w14:paraId="0644CF73" w14:textId="77777777" w:rsidR="00D532CC" w:rsidRDefault="00D532CC" w:rsidP="00D532CC">
      <w:pPr>
        <w:pStyle w:val="ResimYazs"/>
        <w:jc w:val="left"/>
        <w:rPr>
          <w:rFonts w:eastAsia="TheSansLight"/>
        </w:rPr>
      </w:pPr>
      <w:r w:rsidRPr="00D532CC">
        <w:rPr>
          <w:rFonts w:eastAsia="TheSansLight"/>
        </w:rPr>
        <w:t>Some key aspects to consider when studying, designing, and writing the final thesis, as well as when evaluating the submitted work, are:</w:t>
      </w:r>
    </w:p>
    <w:tbl>
      <w:tblPr>
        <w:tblStyle w:val="TableGrid1"/>
        <w:tblpPr w:leftFromText="180" w:rightFromText="180" w:horzAnchor="margin" w:tblpXSpec="center" w:tblpY="1944"/>
        <w:tblW w:w="0" w:type="auto"/>
        <w:tblLook w:val="04A0" w:firstRow="1" w:lastRow="0" w:firstColumn="1" w:lastColumn="0" w:noHBand="0" w:noVBand="1"/>
      </w:tblPr>
      <w:tblGrid>
        <w:gridCol w:w="2568"/>
        <w:gridCol w:w="5804"/>
      </w:tblGrid>
      <w:tr w:rsidR="00D532CC" w:rsidRPr="00E52654" w14:paraId="5B18E1AE" w14:textId="77777777" w:rsidTr="00D532CC">
        <w:trPr>
          <w:trHeight w:val="1874"/>
        </w:trPr>
        <w:tc>
          <w:tcPr>
            <w:tcW w:w="2568" w:type="dxa"/>
          </w:tcPr>
          <w:p w14:paraId="0DA387CF" w14:textId="77777777" w:rsidR="00D532CC" w:rsidRPr="00E52654" w:rsidRDefault="00D532CC" w:rsidP="00D532CC">
            <w:pPr>
              <w:spacing w:line="360" w:lineRule="auto"/>
              <w:jc w:val="both"/>
              <w:rPr>
                <w:rFonts w:eastAsia="Arial"/>
                <w:szCs w:val="20"/>
              </w:rPr>
            </w:pPr>
            <w:r w:rsidRPr="00E52654">
              <w:rPr>
                <w:rFonts w:eastAsia="Arial"/>
                <w:szCs w:val="20"/>
              </w:rPr>
              <w:lastRenderedPageBreak/>
              <w:t>Phisical limitations, constraints and boundaries</w:t>
            </w:r>
          </w:p>
        </w:tc>
        <w:tc>
          <w:tcPr>
            <w:tcW w:w="5804" w:type="dxa"/>
          </w:tcPr>
          <w:p w14:paraId="559DD0B6" w14:textId="77777777" w:rsidR="00D532CC" w:rsidRPr="00E52654" w:rsidRDefault="00D532CC" w:rsidP="00D532CC">
            <w:pPr>
              <w:numPr>
                <w:ilvl w:val="0"/>
                <w:numId w:val="29"/>
              </w:numPr>
              <w:spacing w:line="360" w:lineRule="auto"/>
              <w:jc w:val="both"/>
              <w:rPr>
                <w:rFonts w:eastAsia="Arial"/>
                <w:szCs w:val="20"/>
              </w:rPr>
            </w:pPr>
            <w:r w:rsidRPr="00E52654">
              <w:rPr>
                <w:rFonts w:eastAsia="Arial"/>
                <w:szCs w:val="20"/>
              </w:rPr>
              <w:t>Some limits, such as mechanical, electrical, and magnetic restraints. Friction, saturation, hysteresis, and other factors must be considered.</w:t>
            </w:r>
          </w:p>
          <w:p w14:paraId="225CBF05" w14:textId="77777777" w:rsidR="00D532CC" w:rsidRPr="00E52654" w:rsidRDefault="00D532CC" w:rsidP="00D532CC">
            <w:pPr>
              <w:numPr>
                <w:ilvl w:val="0"/>
                <w:numId w:val="29"/>
              </w:numPr>
              <w:spacing w:line="360" w:lineRule="auto"/>
              <w:jc w:val="both"/>
              <w:rPr>
                <w:rFonts w:eastAsia="Arial"/>
                <w:szCs w:val="20"/>
              </w:rPr>
            </w:pPr>
            <w:r w:rsidRPr="00E52654">
              <w:rPr>
                <w:rFonts w:eastAsia="Arial"/>
                <w:szCs w:val="20"/>
              </w:rPr>
              <w:t>Working space, trajectory, barriers, terrain, platforms, and other restrictions.</w:t>
            </w:r>
          </w:p>
        </w:tc>
      </w:tr>
      <w:tr w:rsidR="00D532CC" w:rsidRPr="00E52654" w14:paraId="1E34A1E3" w14:textId="77777777" w:rsidTr="00D532CC">
        <w:trPr>
          <w:trHeight w:val="2061"/>
        </w:trPr>
        <w:tc>
          <w:tcPr>
            <w:tcW w:w="2568" w:type="dxa"/>
          </w:tcPr>
          <w:p w14:paraId="6496B942" w14:textId="77777777" w:rsidR="00D532CC" w:rsidRPr="00E52654" w:rsidRDefault="00D532CC" w:rsidP="00D532CC">
            <w:pPr>
              <w:spacing w:line="360" w:lineRule="auto"/>
              <w:jc w:val="both"/>
              <w:rPr>
                <w:rFonts w:eastAsia="Arial"/>
                <w:szCs w:val="20"/>
              </w:rPr>
            </w:pPr>
            <w:r w:rsidRPr="00E52654">
              <w:rPr>
                <w:rFonts w:eastAsia="Arial"/>
                <w:szCs w:val="20"/>
              </w:rPr>
              <w:t>Engineering norms and standards</w:t>
            </w:r>
          </w:p>
        </w:tc>
        <w:tc>
          <w:tcPr>
            <w:tcW w:w="5804" w:type="dxa"/>
          </w:tcPr>
          <w:p w14:paraId="054E0C25" w14:textId="77777777" w:rsidR="00D532CC" w:rsidRPr="00E52654" w:rsidRDefault="00D532CC" w:rsidP="00D532CC">
            <w:pPr>
              <w:spacing w:line="360" w:lineRule="auto"/>
              <w:jc w:val="both"/>
              <w:rPr>
                <w:rFonts w:eastAsia="Arial"/>
                <w:szCs w:val="20"/>
              </w:rPr>
            </w:pPr>
            <w:r w:rsidRPr="00E52654">
              <w:rPr>
                <w:rFonts w:eastAsia="Arial"/>
                <w:szCs w:val="20"/>
              </w:rPr>
              <w:t>To design the project, important regulations, norms and standards must be considered. In the case of simulated work, real-world implementation difficulties should be addressed.</w:t>
            </w:r>
          </w:p>
        </w:tc>
      </w:tr>
      <w:tr w:rsidR="00D532CC" w:rsidRPr="00E52654" w14:paraId="36E992DF" w14:textId="77777777" w:rsidTr="00D532CC">
        <w:trPr>
          <w:trHeight w:val="2077"/>
        </w:trPr>
        <w:tc>
          <w:tcPr>
            <w:tcW w:w="2568" w:type="dxa"/>
          </w:tcPr>
          <w:p w14:paraId="64334F04" w14:textId="77777777" w:rsidR="00D532CC" w:rsidRPr="00E52654" w:rsidRDefault="00D532CC" w:rsidP="00D532CC">
            <w:pPr>
              <w:spacing w:line="360" w:lineRule="auto"/>
              <w:jc w:val="both"/>
              <w:rPr>
                <w:rFonts w:eastAsia="Arial"/>
                <w:szCs w:val="20"/>
                <w:lang w:val="en-US"/>
              </w:rPr>
            </w:pPr>
            <w:r w:rsidRPr="00E52654">
              <w:rPr>
                <w:rFonts w:eastAsia="Arial"/>
                <w:szCs w:val="20"/>
              </w:rPr>
              <w:t>Economic aspects</w:t>
            </w:r>
          </w:p>
        </w:tc>
        <w:tc>
          <w:tcPr>
            <w:tcW w:w="5804" w:type="dxa"/>
          </w:tcPr>
          <w:p w14:paraId="1F6B2638" w14:textId="77777777" w:rsidR="00D532CC" w:rsidRPr="00E52654" w:rsidRDefault="00D532CC" w:rsidP="00D532CC">
            <w:pPr>
              <w:numPr>
                <w:ilvl w:val="0"/>
                <w:numId w:val="30"/>
              </w:numPr>
              <w:spacing w:line="360" w:lineRule="auto"/>
              <w:jc w:val="both"/>
              <w:rPr>
                <w:rFonts w:eastAsia="Arial"/>
                <w:szCs w:val="20"/>
              </w:rPr>
            </w:pPr>
            <w:r w:rsidRPr="00E52654">
              <w:rPr>
                <w:rFonts w:eastAsia="Arial"/>
                <w:szCs w:val="20"/>
              </w:rPr>
              <w:t>Information about how this study may benefit the community or country.</w:t>
            </w:r>
          </w:p>
          <w:p w14:paraId="6CA5FD0B" w14:textId="77777777" w:rsidR="00D532CC" w:rsidRPr="00E52654" w:rsidRDefault="00D532CC" w:rsidP="00D532CC">
            <w:pPr>
              <w:numPr>
                <w:ilvl w:val="0"/>
                <w:numId w:val="30"/>
              </w:numPr>
              <w:spacing w:line="360" w:lineRule="auto"/>
              <w:jc w:val="both"/>
              <w:rPr>
                <w:rFonts w:eastAsia="Arial"/>
                <w:szCs w:val="20"/>
              </w:rPr>
            </w:pPr>
            <w:r w:rsidRPr="00E52654">
              <w:rPr>
                <w:rFonts w:eastAsia="Arial"/>
                <w:szCs w:val="20"/>
              </w:rPr>
              <w:t>Detailed information on the list of components and equipment, as well as costs, in order to establish a total budget.</w:t>
            </w:r>
          </w:p>
        </w:tc>
      </w:tr>
      <w:tr w:rsidR="00D532CC" w:rsidRPr="00E52654" w14:paraId="6D413988" w14:textId="77777777" w:rsidTr="00D532CC">
        <w:trPr>
          <w:trHeight w:val="1172"/>
        </w:trPr>
        <w:tc>
          <w:tcPr>
            <w:tcW w:w="2568" w:type="dxa"/>
          </w:tcPr>
          <w:p w14:paraId="39B442DD" w14:textId="77777777" w:rsidR="00D532CC" w:rsidRPr="00E52654" w:rsidRDefault="00D532CC" w:rsidP="00D532CC">
            <w:pPr>
              <w:spacing w:line="360" w:lineRule="auto"/>
              <w:jc w:val="both"/>
              <w:rPr>
                <w:rFonts w:eastAsia="Arial"/>
                <w:szCs w:val="20"/>
                <w:lang w:val="en-US"/>
              </w:rPr>
            </w:pPr>
            <w:r w:rsidRPr="00E52654">
              <w:rPr>
                <w:rFonts w:eastAsia="Arial"/>
                <w:szCs w:val="20"/>
              </w:rPr>
              <w:t>Environmental aspects</w:t>
            </w:r>
          </w:p>
        </w:tc>
        <w:tc>
          <w:tcPr>
            <w:tcW w:w="5804" w:type="dxa"/>
          </w:tcPr>
          <w:p w14:paraId="5375E78F" w14:textId="77777777" w:rsidR="00D532CC" w:rsidRPr="00E52654" w:rsidRDefault="00D532CC" w:rsidP="00D532CC">
            <w:pPr>
              <w:spacing w:line="360" w:lineRule="auto"/>
              <w:jc w:val="both"/>
              <w:rPr>
                <w:rFonts w:eastAsia="Arial"/>
                <w:szCs w:val="20"/>
              </w:rPr>
            </w:pPr>
            <w:r w:rsidRPr="00E52654">
              <w:rPr>
                <w:rFonts w:eastAsia="Arial"/>
                <w:szCs w:val="20"/>
              </w:rPr>
              <w:t>Information about how the designed system may contribute to the community or country considering this aspect.</w:t>
            </w:r>
          </w:p>
        </w:tc>
      </w:tr>
      <w:tr w:rsidR="00D532CC" w:rsidRPr="00E52654" w14:paraId="65733BDE" w14:textId="77777777" w:rsidTr="00D532CC">
        <w:trPr>
          <w:trHeight w:val="1361"/>
        </w:trPr>
        <w:tc>
          <w:tcPr>
            <w:tcW w:w="2568" w:type="dxa"/>
          </w:tcPr>
          <w:p w14:paraId="7A48F569" w14:textId="77777777" w:rsidR="00D532CC" w:rsidRPr="00E52654" w:rsidRDefault="00D532CC" w:rsidP="00D532CC">
            <w:r w:rsidRPr="00E52654">
              <w:t>Sustainability</w:t>
            </w:r>
          </w:p>
        </w:tc>
        <w:tc>
          <w:tcPr>
            <w:tcW w:w="5804" w:type="dxa"/>
          </w:tcPr>
          <w:p w14:paraId="5BFBC9A2" w14:textId="77777777" w:rsidR="00D532CC" w:rsidRPr="00E52654" w:rsidRDefault="00D532CC" w:rsidP="00D532CC">
            <w:pPr>
              <w:spacing w:line="360" w:lineRule="auto"/>
              <w:jc w:val="both"/>
              <w:rPr>
                <w:rFonts w:eastAsia="Arial"/>
                <w:szCs w:val="20"/>
              </w:rPr>
            </w:pPr>
            <w:r w:rsidRPr="00E52654">
              <w:rPr>
                <w:rFonts w:eastAsia="Arial"/>
                <w:szCs w:val="20"/>
              </w:rPr>
              <w:t>Information regarding how the intended system may benefit the community or country in this regard.</w:t>
            </w:r>
          </w:p>
        </w:tc>
      </w:tr>
      <w:tr w:rsidR="00D532CC" w:rsidRPr="00E52654" w14:paraId="73FEFC13" w14:textId="77777777" w:rsidTr="00D532CC">
        <w:trPr>
          <w:trHeight w:val="1350"/>
        </w:trPr>
        <w:tc>
          <w:tcPr>
            <w:tcW w:w="2568" w:type="dxa"/>
          </w:tcPr>
          <w:p w14:paraId="10CCA2B2" w14:textId="77777777" w:rsidR="00D532CC" w:rsidRPr="00E52654" w:rsidRDefault="00D532CC" w:rsidP="00D532CC">
            <w:r w:rsidRPr="00E52654">
              <w:t>Manufacturability</w:t>
            </w:r>
          </w:p>
        </w:tc>
        <w:tc>
          <w:tcPr>
            <w:tcW w:w="5804" w:type="dxa"/>
          </w:tcPr>
          <w:p w14:paraId="158A417C" w14:textId="77777777" w:rsidR="00D532CC" w:rsidRPr="00E52654" w:rsidRDefault="00D532CC" w:rsidP="00D532CC">
            <w:pPr>
              <w:spacing w:line="360" w:lineRule="auto"/>
              <w:jc w:val="both"/>
              <w:rPr>
                <w:rFonts w:eastAsia="Arial"/>
                <w:szCs w:val="20"/>
              </w:rPr>
            </w:pPr>
            <w:r w:rsidRPr="00E52654">
              <w:rPr>
                <w:rFonts w:eastAsia="Arial"/>
                <w:szCs w:val="20"/>
              </w:rPr>
              <w:t>Information regarding how the intended system may benefit the community or country in this regard.</w:t>
            </w:r>
          </w:p>
        </w:tc>
      </w:tr>
      <w:tr w:rsidR="00D532CC" w:rsidRPr="00E52654" w14:paraId="1EEA3F0F" w14:textId="77777777" w:rsidTr="00D532CC">
        <w:trPr>
          <w:trHeight w:val="1361"/>
        </w:trPr>
        <w:tc>
          <w:tcPr>
            <w:tcW w:w="2568" w:type="dxa"/>
          </w:tcPr>
          <w:p w14:paraId="1819506D" w14:textId="77777777" w:rsidR="00D532CC" w:rsidRPr="00E52654" w:rsidRDefault="00D532CC" w:rsidP="00D532CC">
            <w:pPr>
              <w:spacing w:line="360" w:lineRule="auto"/>
              <w:jc w:val="both"/>
              <w:rPr>
                <w:rFonts w:eastAsia="Arial"/>
                <w:szCs w:val="20"/>
              </w:rPr>
            </w:pPr>
            <w:r w:rsidRPr="00E52654">
              <w:rPr>
                <w:rFonts w:eastAsia="Arial"/>
                <w:szCs w:val="20"/>
              </w:rPr>
              <w:lastRenderedPageBreak/>
              <w:t>Health aspects</w:t>
            </w:r>
          </w:p>
        </w:tc>
        <w:tc>
          <w:tcPr>
            <w:tcW w:w="5804" w:type="dxa"/>
          </w:tcPr>
          <w:p w14:paraId="1E2F3240" w14:textId="77777777" w:rsidR="00D532CC" w:rsidRPr="00E52654" w:rsidRDefault="00D532CC" w:rsidP="00D532CC">
            <w:pPr>
              <w:numPr>
                <w:ilvl w:val="0"/>
                <w:numId w:val="31"/>
              </w:numPr>
              <w:spacing w:line="360" w:lineRule="auto"/>
              <w:jc w:val="both"/>
              <w:rPr>
                <w:rFonts w:eastAsia="Arial"/>
                <w:szCs w:val="20"/>
              </w:rPr>
            </w:pPr>
            <w:r w:rsidRPr="00E52654">
              <w:rPr>
                <w:rFonts w:eastAsia="Arial"/>
                <w:szCs w:val="20"/>
              </w:rPr>
              <w:t>Information regarding how the intended system may benefit the community or country in this regard.</w:t>
            </w:r>
          </w:p>
          <w:p w14:paraId="13A79420" w14:textId="77777777" w:rsidR="00D532CC" w:rsidRPr="00E52654" w:rsidRDefault="00D532CC" w:rsidP="00D532CC">
            <w:pPr>
              <w:numPr>
                <w:ilvl w:val="0"/>
                <w:numId w:val="31"/>
              </w:numPr>
              <w:spacing w:line="360" w:lineRule="auto"/>
              <w:jc w:val="both"/>
              <w:rPr>
                <w:rFonts w:eastAsia="Arial"/>
                <w:szCs w:val="20"/>
              </w:rPr>
            </w:pPr>
            <w:r w:rsidRPr="00E52654">
              <w:rPr>
                <w:rFonts w:eastAsia="Arial"/>
                <w:szCs w:val="20"/>
              </w:rPr>
              <w:t>I can state unequivocally that no human or animal was harmed throughout the course of this study.</w:t>
            </w:r>
          </w:p>
        </w:tc>
      </w:tr>
      <w:tr w:rsidR="00D532CC" w:rsidRPr="00E52654" w14:paraId="4981F029" w14:textId="77777777" w:rsidTr="00D532CC">
        <w:trPr>
          <w:trHeight w:val="1361"/>
        </w:trPr>
        <w:tc>
          <w:tcPr>
            <w:tcW w:w="2568" w:type="dxa"/>
          </w:tcPr>
          <w:p w14:paraId="1B81D51A" w14:textId="77777777" w:rsidR="00D532CC" w:rsidRPr="00E52654" w:rsidRDefault="00D532CC" w:rsidP="00D532CC">
            <w:r w:rsidRPr="00E52654">
              <w:t>Security aspects</w:t>
            </w:r>
          </w:p>
        </w:tc>
        <w:tc>
          <w:tcPr>
            <w:tcW w:w="5804" w:type="dxa"/>
          </w:tcPr>
          <w:p w14:paraId="5ED91831" w14:textId="77777777" w:rsidR="00D532CC" w:rsidRPr="00E52654" w:rsidRDefault="00D532CC" w:rsidP="00D532CC">
            <w:pPr>
              <w:spacing w:line="360" w:lineRule="auto"/>
              <w:jc w:val="both"/>
              <w:rPr>
                <w:rFonts w:eastAsia="Arial"/>
                <w:szCs w:val="20"/>
              </w:rPr>
            </w:pPr>
            <w:r w:rsidRPr="00E52654">
              <w:rPr>
                <w:rFonts w:eastAsia="Arial"/>
                <w:szCs w:val="20"/>
              </w:rPr>
              <w:t>Information regarding how the intended system may benefit the community or country in this regard.</w:t>
            </w:r>
          </w:p>
        </w:tc>
      </w:tr>
      <w:tr w:rsidR="00D532CC" w:rsidRPr="00E52654" w14:paraId="255A2D72" w14:textId="77777777" w:rsidTr="00D532CC">
        <w:trPr>
          <w:trHeight w:val="973"/>
        </w:trPr>
        <w:tc>
          <w:tcPr>
            <w:tcW w:w="2568" w:type="dxa"/>
          </w:tcPr>
          <w:p w14:paraId="18E71F00" w14:textId="77777777" w:rsidR="00D532CC" w:rsidRPr="00E52654" w:rsidRDefault="00D532CC" w:rsidP="00D532CC">
            <w:r w:rsidRPr="00E52654">
              <w:t>Ethical aspects</w:t>
            </w:r>
          </w:p>
        </w:tc>
        <w:tc>
          <w:tcPr>
            <w:tcW w:w="5804" w:type="dxa"/>
          </w:tcPr>
          <w:p w14:paraId="759D0F20" w14:textId="77777777" w:rsidR="00D532CC" w:rsidRPr="00E52654" w:rsidRDefault="00D532CC" w:rsidP="00D532CC">
            <w:pPr>
              <w:spacing w:line="360" w:lineRule="auto"/>
              <w:jc w:val="both"/>
              <w:rPr>
                <w:rFonts w:eastAsia="Arial"/>
                <w:szCs w:val="20"/>
              </w:rPr>
            </w:pPr>
            <w:r w:rsidRPr="00E52654">
              <w:rPr>
                <w:rFonts w:eastAsia="Arial"/>
                <w:szCs w:val="20"/>
              </w:rPr>
              <w:t xml:space="preserve">I hereby declare that I obtained the necessary legal permissions during </w:t>
            </w:r>
            <w:proofErr w:type="gramStart"/>
            <w:r w:rsidRPr="00E52654">
              <w:rPr>
                <w:rFonts w:eastAsia="Arial"/>
                <w:szCs w:val="20"/>
              </w:rPr>
              <w:t>data</w:t>
            </w:r>
            <w:proofErr w:type="gramEnd"/>
            <w:r w:rsidRPr="00E52654">
              <w:rPr>
                <w:rFonts w:eastAsia="Arial"/>
                <w:szCs w:val="20"/>
              </w:rPr>
              <w:t xml:space="preserve"> collection and exploitation procedures, that I properly cited the references and made in-text citations, that I did not falsify and/or fabricate research data and study results, and that I abided by scientific research and ethics principles.</w:t>
            </w:r>
          </w:p>
        </w:tc>
      </w:tr>
    </w:tbl>
    <w:p w14:paraId="75049050" w14:textId="77777777" w:rsidR="00F3047C" w:rsidRDefault="00F3047C" w:rsidP="00F3047C">
      <w:pPr>
        <w:pStyle w:val="ResimYazs"/>
        <w:jc w:val="left"/>
        <w:rPr>
          <w:rFonts w:eastAsia="TheSansLight"/>
        </w:rPr>
      </w:pPr>
    </w:p>
    <w:p w14:paraId="4B213224" w14:textId="77777777" w:rsidR="00F3047C" w:rsidRDefault="00F3047C" w:rsidP="00F3047C">
      <w:pPr>
        <w:pStyle w:val="ResimYazs"/>
        <w:jc w:val="left"/>
        <w:rPr>
          <w:rFonts w:eastAsia="TheSansLight"/>
        </w:rPr>
      </w:pPr>
    </w:p>
    <w:p w14:paraId="538D6A44" w14:textId="77777777" w:rsidR="00F3047C" w:rsidRDefault="00F3047C" w:rsidP="00F3047C">
      <w:pPr>
        <w:pStyle w:val="ResimYazs"/>
        <w:jc w:val="left"/>
        <w:rPr>
          <w:rFonts w:eastAsia="TheSansLight"/>
        </w:rPr>
      </w:pPr>
    </w:p>
    <w:p w14:paraId="73328EB6" w14:textId="77777777" w:rsidR="00F3047C" w:rsidRDefault="00F3047C" w:rsidP="00F3047C">
      <w:pPr>
        <w:pStyle w:val="ResimYazs"/>
        <w:jc w:val="left"/>
        <w:rPr>
          <w:rFonts w:eastAsia="TheSansLight"/>
        </w:rPr>
      </w:pPr>
    </w:p>
    <w:p w14:paraId="7599DE6A" w14:textId="77777777" w:rsidR="00F3047C" w:rsidRDefault="00F3047C" w:rsidP="00F3047C">
      <w:pPr>
        <w:pStyle w:val="ResimYazs"/>
        <w:jc w:val="left"/>
        <w:rPr>
          <w:rFonts w:eastAsia="TheSansLight"/>
        </w:rPr>
      </w:pPr>
    </w:p>
    <w:p w14:paraId="2AF683EB" w14:textId="77777777" w:rsidR="00F3047C" w:rsidRDefault="00F3047C" w:rsidP="00F3047C">
      <w:pPr>
        <w:pStyle w:val="ResimYazs"/>
        <w:jc w:val="left"/>
        <w:rPr>
          <w:rFonts w:eastAsia="TheSansLight"/>
        </w:rPr>
      </w:pPr>
    </w:p>
    <w:p w14:paraId="4E2F8824" w14:textId="77777777" w:rsidR="00F3047C" w:rsidRDefault="00F3047C" w:rsidP="00F3047C">
      <w:pPr>
        <w:pStyle w:val="ResimYazs"/>
        <w:jc w:val="left"/>
        <w:rPr>
          <w:rFonts w:eastAsia="TheSansLight"/>
        </w:rPr>
      </w:pPr>
    </w:p>
    <w:p w14:paraId="1086A8A5" w14:textId="77777777" w:rsidR="00F3047C" w:rsidRDefault="00F3047C" w:rsidP="00F3047C">
      <w:pPr>
        <w:pStyle w:val="ResimYazs"/>
        <w:jc w:val="left"/>
        <w:rPr>
          <w:rFonts w:eastAsia="TheSansLight"/>
        </w:rPr>
      </w:pPr>
    </w:p>
    <w:p w14:paraId="19007412" w14:textId="77777777" w:rsidR="00F3047C" w:rsidRDefault="00F3047C" w:rsidP="00F3047C">
      <w:pPr>
        <w:pStyle w:val="ResimYazs"/>
        <w:jc w:val="left"/>
        <w:rPr>
          <w:rFonts w:eastAsia="TheSansLight"/>
        </w:rPr>
      </w:pPr>
    </w:p>
    <w:p w14:paraId="41719DDF" w14:textId="77777777" w:rsidR="00F3047C" w:rsidRDefault="00F3047C" w:rsidP="00F3047C">
      <w:pPr>
        <w:pStyle w:val="ResimYazs"/>
        <w:jc w:val="left"/>
        <w:rPr>
          <w:rFonts w:eastAsia="TheSansLight"/>
        </w:rPr>
      </w:pPr>
    </w:p>
    <w:p w14:paraId="3EC24ADB" w14:textId="77777777" w:rsidR="00F3047C" w:rsidRDefault="00F3047C" w:rsidP="00F3047C">
      <w:pPr>
        <w:pStyle w:val="ResimYazs"/>
        <w:jc w:val="left"/>
        <w:rPr>
          <w:rFonts w:eastAsia="TheSansLight"/>
        </w:rPr>
      </w:pPr>
    </w:p>
    <w:p w14:paraId="3EBE7B0A" w14:textId="77777777" w:rsidR="00F3047C" w:rsidRDefault="00F3047C" w:rsidP="00F3047C">
      <w:pPr>
        <w:pStyle w:val="ResimYazs"/>
        <w:jc w:val="left"/>
        <w:rPr>
          <w:rFonts w:eastAsia="TheSansLight"/>
        </w:rPr>
      </w:pPr>
    </w:p>
    <w:p w14:paraId="73EA694E" w14:textId="7E35E7A5" w:rsidR="00F3047C" w:rsidRPr="00D532CC" w:rsidRDefault="00F3047C" w:rsidP="00F3047C">
      <w:pPr>
        <w:pStyle w:val="ResimYazs"/>
        <w:jc w:val="left"/>
        <w:rPr>
          <w:lang w:val="en-US"/>
        </w:rPr>
      </w:pPr>
      <w:r>
        <w:rPr>
          <w:rFonts w:cs="Calibri"/>
        </w:rPr>
        <w:br w:type="page"/>
      </w:r>
    </w:p>
    <w:p w14:paraId="02D6CBF4" w14:textId="1C9BAB92" w:rsidR="00F3047C" w:rsidRPr="00D02651" w:rsidRDefault="00F3047C" w:rsidP="00F3047C">
      <w:pPr>
        <w:pStyle w:val="Chapters"/>
        <w:pBdr>
          <w:bottom w:val="single" w:sz="4" w:space="12" w:color="auto"/>
        </w:pBdr>
        <w:ind w:hanging="720"/>
        <w:rPr>
          <w:rFonts w:ascii="Calibri" w:hAnsi="Calibri" w:cs="Times New Roman"/>
          <w:sz w:val="28"/>
        </w:rPr>
      </w:pPr>
      <w:r>
        <w:rPr>
          <w:rFonts w:ascii="Calibri" w:hAnsi="Calibri"/>
          <w:sz w:val="28"/>
        </w:rPr>
        <w:lastRenderedPageBreak/>
        <w:t>SECTION 4</w:t>
      </w:r>
    </w:p>
    <w:p w14:paraId="269986CD" w14:textId="6AD52376" w:rsidR="00F3047C" w:rsidRDefault="00F3047C" w:rsidP="00F3047C">
      <w:pPr>
        <w:pStyle w:val="Balk1"/>
      </w:pPr>
      <w:bookmarkStart w:id="70" w:name="_Toc136060112"/>
      <w:r>
        <w:t>RESULTS AND DISCUSSIONS</w:t>
      </w:r>
      <w:bookmarkEnd w:id="70"/>
    </w:p>
    <w:p w14:paraId="6C730C8B" w14:textId="77777777" w:rsidR="00AB0F0B" w:rsidRPr="00614EDE" w:rsidRDefault="00AB0F0B" w:rsidP="00AB0F0B">
      <w:pPr>
        <w:pStyle w:val="anametin"/>
        <w:rPr>
          <w:iCs/>
          <w:szCs w:val="24"/>
        </w:rPr>
      </w:pPr>
      <w:r w:rsidRPr="002768B8">
        <w:rPr>
          <w:iCs/>
          <w:szCs w:val="24"/>
        </w:rPr>
        <w:t>The results obtained in the study will be given in this section.</w:t>
      </w:r>
      <w:r>
        <w:rPr>
          <w:iCs/>
          <w:szCs w:val="24"/>
        </w:rPr>
        <w:t xml:space="preserve"> </w:t>
      </w:r>
      <w:r w:rsidRPr="00614EDE">
        <w:rPr>
          <w:iCs/>
          <w:szCs w:val="24"/>
        </w:rPr>
        <w:t xml:space="preserve">Tables and figures should be used to present the results. </w:t>
      </w:r>
    </w:p>
    <w:p w14:paraId="14B532B9" w14:textId="77777777" w:rsidR="00AB0F0B" w:rsidRDefault="00AB0F0B" w:rsidP="00AB0F0B">
      <w:pPr>
        <w:pStyle w:val="anametin"/>
        <w:rPr>
          <w:iCs/>
          <w:szCs w:val="24"/>
        </w:rPr>
      </w:pPr>
      <w:r w:rsidRPr="00614EDE">
        <w:rPr>
          <w:iCs/>
          <w:szCs w:val="24"/>
        </w:rPr>
        <w:t>This section is also used to discuss and interprete the results obtained in the study. The results of the the study can be compared with other similar studies from the literature.</w:t>
      </w:r>
    </w:p>
    <w:p w14:paraId="58F84133" w14:textId="77777777" w:rsidR="002F4499" w:rsidRDefault="002F4499" w:rsidP="002F4499">
      <w:pPr>
        <w:jc w:val="both"/>
        <w:rPr>
          <w:rFonts w:ascii="Times New Roman" w:hAnsi="Times New Roman"/>
        </w:rPr>
      </w:pPr>
    </w:p>
    <w:p w14:paraId="1F454A05" w14:textId="77777777" w:rsidR="002F4499" w:rsidRDefault="002F4499" w:rsidP="002F4499">
      <w:pPr>
        <w:jc w:val="both"/>
        <w:rPr>
          <w:rFonts w:ascii="Times New Roman" w:hAnsi="Times New Roman"/>
        </w:rPr>
      </w:pPr>
    </w:p>
    <w:p w14:paraId="02580FFC" w14:textId="77777777" w:rsidR="00F3047C" w:rsidRDefault="00F3047C" w:rsidP="002F4499">
      <w:pPr>
        <w:jc w:val="both"/>
        <w:rPr>
          <w:rFonts w:ascii="Times New Roman" w:hAnsi="Times New Roman"/>
        </w:rPr>
      </w:pPr>
    </w:p>
    <w:p w14:paraId="0769F544" w14:textId="77777777" w:rsidR="00F3047C" w:rsidRDefault="00F3047C" w:rsidP="002F4499">
      <w:pPr>
        <w:jc w:val="both"/>
        <w:rPr>
          <w:rFonts w:ascii="Times New Roman" w:hAnsi="Times New Roman"/>
        </w:rPr>
      </w:pPr>
    </w:p>
    <w:p w14:paraId="06F2E675" w14:textId="77777777" w:rsidR="00F3047C" w:rsidRDefault="00F3047C" w:rsidP="002F4499">
      <w:pPr>
        <w:jc w:val="both"/>
        <w:rPr>
          <w:rFonts w:ascii="Times New Roman" w:hAnsi="Times New Roman"/>
        </w:rPr>
      </w:pPr>
    </w:p>
    <w:p w14:paraId="2F7FDC2E" w14:textId="77777777" w:rsidR="00F3047C" w:rsidRDefault="00F3047C" w:rsidP="002F4499">
      <w:pPr>
        <w:jc w:val="both"/>
        <w:rPr>
          <w:rFonts w:ascii="Times New Roman" w:hAnsi="Times New Roman"/>
        </w:rPr>
      </w:pPr>
    </w:p>
    <w:p w14:paraId="572E9872" w14:textId="77777777" w:rsidR="00F3047C" w:rsidRDefault="00F3047C" w:rsidP="002F4499">
      <w:pPr>
        <w:jc w:val="both"/>
        <w:rPr>
          <w:rFonts w:ascii="Times New Roman" w:hAnsi="Times New Roman"/>
        </w:rPr>
      </w:pPr>
    </w:p>
    <w:p w14:paraId="319B2827" w14:textId="77777777" w:rsidR="00F3047C" w:rsidRDefault="00F3047C" w:rsidP="002F4499">
      <w:pPr>
        <w:jc w:val="both"/>
        <w:rPr>
          <w:rFonts w:ascii="Times New Roman" w:hAnsi="Times New Roman"/>
        </w:rPr>
      </w:pPr>
    </w:p>
    <w:p w14:paraId="286038BC" w14:textId="77777777" w:rsidR="00F3047C" w:rsidRDefault="00F3047C" w:rsidP="002F4499">
      <w:pPr>
        <w:jc w:val="both"/>
        <w:rPr>
          <w:rFonts w:ascii="Times New Roman" w:hAnsi="Times New Roman"/>
        </w:rPr>
      </w:pPr>
    </w:p>
    <w:p w14:paraId="0E6D529A" w14:textId="77777777" w:rsidR="00F3047C" w:rsidRDefault="00F3047C" w:rsidP="002F4499">
      <w:pPr>
        <w:jc w:val="both"/>
        <w:rPr>
          <w:rFonts w:ascii="Times New Roman" w:hAnsi="Times New Roman"/>
        </w:rPr>
      </w:pPr>
    </w:p>
    <w:p w14:paraId="13068A4E" w14:textId="77777777" w:rsidR="00F3047C" w:rsidRDefault="00F3047C" w:rsidP="002F4499">
      <w:pPr>
        <w:jc w:val="both"/>
        <w:rPr>
          <w:rFonts w:ascii="Times New Roman" w:hAnsi="Times New Roman"/>
        </w:rPr>
      </w:pPr>
    </w:p>
    <w:p w14:paraId="7CF49A30" w14:textId="77777777" w:rsidR="00F3047C" w:rsidRDefault="00F3047C" w:rsidP="002F4499">
      <w:pPr>
        <w:jc w:val="both"/>
        <w:rPr>
          <w:rFonts w:ascii="Times New Roman" w:hAnsi="Times New Roman"/>
        </w:rPr>
      </w:pPr>
    </w:p>
    <w:p w14:paraId="4ECC2B0F" w14:textId="77777777" w:rsidR="00F3047C" w:rsidRDefault="00F3047C" w:rsidP="002F4499">
      <w:pPr>
        <w:jc w:val="both"/>
        <w:rPr>
          <w:rFonts w:ascii="Times New Roman" w:hAnsi="Times New Roman"/>
        </w:rPr>
      </w:pPr>
    </w:p>
    <w:p w14:paraId="6CDFD32D" w14:textId="77777777" w:rsidR="00F3047C" w:rsidRDefault="00F3047C" w:rsidP="002F4499">
      <w:pPr>
        <w:jc w:val="both"/>
        <w:rPr>
          <w:rFonts w:ascii="Times New Roman" w:hAnsi="Times New Roman"/>
        </w:rPr>
      </w:pPr>
    </w:p>
    <w:p w14:paraId="099CAF9A" w14:textId="77777777" w:rsidR="00F3047C" w:rsidRDefault="00F3047C" w:rsidP="002F4499">
      <w:pPr>
        <w:jc w:val="both"/>
        <w:rPr>
          <w:rFonts w:ascii="Times New Roman" w:hAnsi="Times New Roman"/>
        </w:rPr>
      </w:pPr>
    </w:p>
    <w:p w14:paraId="5B094F8E" w14:textId="77777777" w:rsidR="00F3047C" w:rsidRDefault="00F3047C" w:rsidP="002F4499">
      <w:pPr>
        <w:jc w:val="both"/>
        <w:rPr>
          <w:rFonts w:ascii="Times New Roman" w:hAnsi="Times New Roman"/>
        </w:rPr>
      </w:pPr>
    </w:p>
    <w:p w14:paraId="0F3DE5A9" w14:textId="77777777" w:rsidR="00F3047C" w:rsidRDefault="00F3047C" w:rsidP="002F4499">
      <w:pPr>
        <w:jc w:val="both"/>
        <w:rPr>
          <w:rFonts w:ascii="Times New Roman" w:hAnsi="Times New Roman"/>
        </w:rPr>
      </w:pPr>
    </w:p>
    <w:p w14:paraId="54A04D86" w14:textId="77777777" w:rsidR="00F3047C" w:rsidRDefault="00F3047C" w:rsidP="002F4499">
      <w:pPr>
        <w:jc w:val="both"/>
        <w:rPr>
          <w:rFonts w:ascii="Times New Roman" w:hAnsi="Times New Roman"/>
        </w:rPr>
      </w:pPr>
    </w:p>
    <w:p w14:paraId="62E8158E" w14:textId="77777777" w:rsidR="00F3047C" w:rsidRDefault="00F3047C" w:rsidP="002F4499">
      <w:pPr>
        <w:jc w:val="both"/>
        <w:rPr>
          <w:rFonts w:ascii="Times New Roman" w:hAnsi="Times New Roman"/>
        </w:rPr>
      </w:pPr>
    </w:p>
    <w:p w14:paraId="7C8FC665" w14:textId="77777777" w:rsidR="00F3047C" w:rsidRDefault="00F3047C" w:rsidP="002F4499">
      <w:pPr>
        <w:jc w:val="both"/>
        <w:rPr>
          <w:rFonts w:ascii="Times New Roman" w:hAnsi="Times New Roman"/>
        </w:rPr>
      </w:pPr>
    </w:p>
    <w:p w14:paraId="32BAFA6B" w14:textId="77777777" w:rsidR="00F3047C" w:rsidRDefault="00F3047C" w:rsidP="002F4499">
      <w:pPr>
        <w:jc w:val="both"/>
        <w:rPr>
          <w:rFonts w:ascii="Times New Roman" w:hAnsi="Times New Roman"/>
        </w:rPr>
      </w:pPr>
    </w:p>
    <w:p w14:paraId="4A2599BC" w14:textId="77777777" w:rsidR="00F3047C" w:rsidRDefault="00F3047C" w:rsidP="002F4499">
      <w:pPr>
        <w:jc w:val="both"/>
        <w:rPr>
          <w:rFonts w:ascii="Times New Roman" w:hAnsi="Times New Roman"/>
        </w:rPr>
      </w:pPr>
    </w:p>
    <w:p w14:paraId="14C92A29" w14:textId="77777777" w:rsidR="00F3047C" w:rsidRPr="006A4AAC" w:rsidRDefault="00F3047C" w:rsidP="002F4499">
      <w:pPr>
        <w:jc w:val="both"/>
        <w:rPr>
          <w:rFonts w:ascii="Times New Roman" w:hAnsi="Times New Roman"/>
        </w:rPr>
        <w:sectPr w:rsidR="00F3047C" w:rsidRPr="006A4AAC" w:rsidSect="00ED28B1">
          <w:pgSz w:w="11906" w:h="16838"/>
          <w:pgMar w:top="1418" w:right="1418" w:bottom="1418" w:left="1985" w:header="709" w:footer="709" w:gutter="0"/>
          <w:pgNumType w:start="1"/>
          <w:cols w:space="708"/>
          <w:docGrid w:linePitch="360"/>
        </w:sectPr>
      </w:pPr>
    </w:p>
    <w:p w14:paraId="4A1A577B" w14:textId="1DCAA63C" w:rsidR="00F3047C" w:rsidRPr="00D532CC" w:rsidRDefault="00F3047C" w:rsidP="00F3047C">
      <w:pPr>
        <w:pStyle w:val="ResimYazs"/>
        <w:jc w:val="left"/>
        <w:rPr>
          <w:lang w:val="en-US"/>
        </w:rPr>
      </w:pPr>
    </w:p>
    <w:p w14:paraId="6F9ADEBA" w14:textId="04C0FE19" w:rsidR="00F3047C" w:rsidRPr="00D02651" w:rsidRDefault="00F3047C" w:rsidP="00F3047C">
      <w:pPr>
        <w:pStyle w:val="Chapters"/>
        <w:pBdr>
          <w:bottom w:val="single" w:sz="4" w:space="12" w:color="auto"/>
        </w:pBdr>
        <w:ind w:hanging="720"/>
        <w:rPr>
          <w:rFonts w:ascii="Calibri" w:hAnsi="Calibri" w:cs="Times New Roman"/>
          <w:sz w:val="28"/>
        </w:rPr>
      </w:pPr>
      <w:r>
        <w:rPr>
          <w:rFonts w:ascii="Calibri" w:hAnsi="Calibri"/>
          <w:sz w:val="28"/>
        </w:rPr>
        <w:t>SECTION 5</w:t>
      </w:r>
    </w:p>
    <w:p w14:paraId="235F65A1" w14:textId="1954804A" w:rsidR="00F3047C" w:rsidRDefault="00F3047C" w:rsidP="00F3047C">
      <w:pPr>
        <w:pStyle w:val="Balk1"/>
      </w:pPr>
      <w:bookmarkStart w:id="71" w:name="_Toc136060113"/>
      <w:r>
        <w:t>CONCLUSION</w:t>
      </w:r>
      <w:bookmarkEnd w:id="71"/>
    </w:p>
    <w:p w14:paraId="5FAC5629" w14:textId="191FB1A8" w:rsidR="00451B5D" w:rsidRDefault="00451B5D" w:rsidP="000C6D20">
      <w:pPr>
        <w:pStyle w:val="anametin"/>
      </w:pPr>
      <w:r w:rsidRPr="00451B5D">
        <w:t>This section is used to conclude the study. It emphasizes the outcome of the work by relating it to the motivation.</w:t>
      </w:r>
    </w:p>
    <w:p w14:paraId="0671769A" w14:textId="57A5D061" w:rsidR="00DB1544" w:rsidRDefault="00451B5D" w:rsidP="005711C4">
      <w:pPr>
        <w:pStyle w:val="anametin"/>
        <w:rPr>
          <w:lang w:val="en-US"/>
        </w:rPr>
      </w:pPr>
      <w:r w:rsidRPr="005314F8">
        <w:rPr>
          <w:highlight w:val="yellow"/>
          <w:lang w:val="en-US"/>
        </w:rPr>
        <w:t xml:space="preserve">Some key notes about thesis writing </w:t>
      </w:r>
      <w:r>
        <w:rPr>
          <w:highlight w:val="yellow"/>
          <w:lang w:val="en-US"/>
        </w:rPr>
        <w:t xml:space="preserve">are </w:t>
      </w:r>
      <w:r w:rsidRPr="005314F8">
        <w:rPr>
          <w:highlight w:val="yellow"/>
          <w:lang w:val="en-US"/>
        </w:rPr>
        <w:t>given below. You should delete these ones before the submission</w:t>
      </w:r>
    </w:p>
    <w:p w14:paraId="37BBEAF1" w14:textId="77777777" w:rsidR="005711C4" w:rsidRPr="005711C4" w:rsidRDefault="005711C4" w:rsidP="005711C4">
      <w:pPr>
        <w:pStyle w:val="anametin"/>
        <w:rPr>
          <w:rFonts w:eastAsia="TheSansLight"/>
          <w:b/>
          <w:vanish/>
          <w:kern w:val="28"/>
          <w:sz w:val="28"/>
          <w:lang w:eastAsia="en-US"/>
        </w:rPr>
      </w:pPr>
    </w:p>
    <w:p w14:paraId="602755EA" w14:textId="77777777" w:rsidR="00DB1544" w:rsidRPr="00F3047C" w:rsidRDefault="00DB1544" w:rsidP="00DB1544">
      <w:pPr>
        <w:pStyle w:val="anametin"/>
        <w:rPr>
          <w:b/>
          <w:vanish/>
          <w:lang w:eastAsia="en-US"/>
        </w:rPr>
      </w:pPr>
    </w:p>
    <w:p w14:paraId="76CCC734" w14:textId="08C3554A" w:rsidR="00DB1544" w:rsidRDefault="00DB1544" w:rsidP="002474AF">
      <w:pPr>
        <w:pStyle w:val="Balk2"/>
      </w:pPr>
      <w:bookmarkStart w:id="72" w:name="_Toc136060114"/>
      <w:r>
        <w:t>Writing</w:t>
      </w:r>
      <w:bookmarkEnd w:id="72"/>
    </w:p>
    <w:p w14:paraId="0F3806DD" w14:textId="77777777" w:rsidR="00DB1544" w:rsidRDefault="00DB1544" w:rsidP="00DB1544">
      <w:pPr>
        <w:pStyle w:val="anametin"/>
      </w:pPr>
      <w:r>
        <w:t>The graduation project should be written in passive sentences. For example, expressions such as “is obtained”, “is observed” and “is designed” should be used instead of expressions such as “I have obtained”, “I observed”, “I designed”.</w:t>
      </w:r>
    </w:p>
    <w:p w14:paraId="3D62D1CD" w14:textId="0FC15EB7" w:rsidR="00DB1544" w:rsidRPr="00DB1544" w:rsidRDefault="00DB1544" w:rsidP="00DB1544">
      <w:pPr>
        <w:pStyle w:val="anametin"/>
      </w:pPr>
      <w:r>
        <w:t>The written language should be as simple as possible, technically focused and easy to understand. Long complex sentences should be avoided. Instead, short and clear sentences should be formed with the same meaning.</w:t>
      </w:r>
    </w:p>
    <w:p w14:paraId="7A0F70AF" w14:textId="7F469E28" w:rsidR="00DB1544" w:rsidRDefault="00DB1544" w:rsidP="002474AF">
      <w:pPr>
        <w:pStyle w:val="Balk2"/>
      </w:pPr>
      <w:bookmarkStart w:id="73" w:name="_Toc136060115"/>
      <w:r>
        <w:t>Punctuation</w:t>
      </w:r>
      <w:bookmarkEnd w:id="73"/>
    </w:p>
    <w:p w14:paraId="0B808148" w14:textId="77777777" w:rsidR="00DB1544" w:rsidRDefault="00DB1544" w:rsidP="00DB1544">
      <w:pPr>
        <w:pStyle w:val="anametin"/>
        <w:numPr>
          <w:ilvl w:val="0"/>
          <w:numId w:val="20"/>
        </w:numPr>
        <w:ind w:left="284" w:hanging="284"/>
      </w:pPr>
      <w:r w:rsidRPr="00C3717D">
        <w:t>Dot, comma, semicolon, colon, exclamation point and question mark are written adjacent to the word that precedes it and separately from the word that follows it.</w:t>
      </w:r>
    </w:p>
    <w:p w14:paraId="5BEC56E2" w14:textId="77777777" w:rsidR="00DB1544" w:rsidRDefault="00DB1544" w:rsidP="00DB1544">
      <w:pPr>
        <w:pStyle w:val="anametin"/>
        <w:numPr>
          <w:ilvl w:val="0"/>
          <w:numId w:val="20"/>
        </w:numPr>
        <w:ind w:left="284" w:hanging="284"/>
      </w:pPr>
      <w:r w:rsidRPr="00C3717D">
        <w:t>In punctuation marks, quotation marks, single quotation marks, parentheses, square brackets and curly brackets are written adjacent to the text they surround and separate from the outside text.</w:t>
      </w:r>
    </w:p>
    <w:p w14:paraId="14CE10FE" w14:textId="77777777" w:rsidR="00DB1544" w:rsidRDefault="00DB1544" w:rsidP="00DB1544">
      <w:pPr>
        <w:pStyle w:val="anametin"/>
        <w:numPr>
          <w:ilvl w:val="0"/>
          <w:numId w:val="20"/>
        </w:numPr>
        <w:ind w:left="284" w:hanging="284"/>
      </w:pPr>
      <w:r w:rsidRPr="00C3717D">
        <w:t>Separator is written adjacent to both the word and the suffix.</w:t>
      </w:r>
    </w:p>
    <w:p w14:paraId="406EA189" w14:textId="13EF8BD7" w:rsidR="00DB1544" w:rsidRDefault="00DB1544" w:rsidP="00DB1544">
      <w:pPr>
        <w:pStyle w:val="anametin"/>
        <w:numPr>
          <w:ilvl w:val="0"/>
          <w:numId w:val="20"/>
        </w:numPr>
        <w:ind w:left="284" w:hanging="284"/>
      </w:pPr>
      <w:r w:rsidRPr="00C3717D">
        <w:t xml:space="preserve">When referencing a specific section, figure, </w:t>
      </w:r>
      <w:r>
        <w:t>table</w:t>
      </w:r>
      <w:r w:rsidRPr="00C3717D">
        <w:t xml:space="preserve"> or equation in the text, an appendix is written by placing a separator after the number. For example, it is used as “the block diagram of the system is given in Figure </w:t>
      </w:r>
      <w:proofErr w:type="gramStart"/>
      <w:r w:rsidRPr="00C3717D">
        <w:t>4.2</w:t>
      </w:r>
      <w:proofErr w:type="gramEnd"/>
      <w:r w:rsidRPr="00C3717D">
        <w:t xml:space="preserve">”, “this is obtained by combining equations (3.2) and (3.4)” and “as discussed in detail in </w:t>
      </w:r>
      <w:r w:rsidR="00825CE6">
        <w:t>Section</w:t>
      </w:r>
      <w:r w:rsidRPr="00C3717D">
        <w:t xml:space="preserve"> 3”.</w:t>
      </w:r>
    </w:p>
    <w:p w14:paraId="1D80F99F" w14:textId="6A26A1F6" w:rsidR="00A2022F" w:rsidRPr="00A2022F" w:rsidRDefault="00390724" w:rsidP="002474AF">
      <w:pPr>
        <w:pStyle w:val="Balk2"/>
      </w:pPr>
      <w:bookmarkStart w:id="74" w:name="_Toc136060116"/>
      <w:r>
        <w:lastRenderedPageBreak/>
        <w:t>Citing</w:t>
      </w:r>
      <w:bookmarkEnd w:id="74"/>
    </w:p>
    <w:p w14:paraId="77F51D34" w14:textId="2DEF0E0A" w:rsidR="00A2022F" w:rsidRDefault="008C0A2D" w:rsidP="00A2022F">
      <w:pPr>
        <w:pStyle w:val="anametin"/>
      </w:pPr>
      <w:r w:rsidRPr="008C0A2D">
        <w:t xml:space="preserve">Another important point in </w:t>
      </w:r>
      <w:r>
        <w:t xml:space="preserve">graduation </w:t>
      </w:r>
      <w:r w:rsidR="00AB0F0B">
        <w:t>thesis</w:t>
      </w:r>
      <w:r w:rsidRPr="008C0A2D">
        <w:t xml:space="preserve"> writing is to cite the necessary and sufficient amount of citations. Not making enough references means owning someone else's opinion and is against ethical rules. For example, if a block diagram that describes the problem in the study very well is in another work in the literature and this figure will be added to the text, the figure text should be written in a way that includes references as “Figure </w:t>
      </w:r>
      <w:proofErr w:type="gramStart"/>
      <w:r w:rsidRPr="008C0A2D">
        <w:t>2.4</w:t>
      </w:r>
      <w:proofErr w:type="gramEnd"/>
      <w:r w:rsidRPr="008C0A2D">
        <w:t xml:space="preserve"> The problem aimed to be solved with the proposed system [8]”. If there is a determination taken from the literature in the sentence used, “According to a study conducted in 2013, only 15% of hospitals in Turkey are equipped with this type of medical equipment [15].” As in the example, the reference number is referred to at the end of the quoted sentence before the period. References to the sentence are written after the last word of the sentence, before the period, separately from the word and adjacent to the point.</w:t>
      </w:r>
    </w:p>
    <w:p w14:paraId="116E48EF" w14:textId="6414FFC4" w:rsidR="00A2022F" w:rsidRDefault="006E61A0" w:rsidP="00A2022F">
      <w:pPr>
        <w:pStyle w:val="Balk2"/>
      </w:pPr>
      <w:bookmarkStart w:id="75" w:name="_Toc136060117"/>
      <w:r>
        <w:t>Figures</w:t>
      </w:r>
      <w:bookmarkEnd w:id="75"/>
    </w:p>
    <w:p w14:paraId="4EF0A1CF" w14:textId="3F6E3DF3" w:rsidR="00A2022F" w:rsidRDefault="00A2022F" w:rsidP="00A2022F">
      <w:pPr>
        <w:pStyle w:val="anametin"/>
        <w:numPr>
          <w:ilvl w:val="0"/>
          <w:numId w:val="21"/>
        </w:numPr>
        <w:ind w:left="284" w:hanging="284"/>
      </w:pPr>
      <w:r>
        <w:t>‘</w:t>
      </w:r>
      <w:r w:rsidR="00DF49D5">
        <w:t>Figure</w:t>
      </w:r>
      <w:r>
        <w:t>’</w:t>
      </w:r>
      <w:r w:rsidR="00DF49D5" w:rsidRPr="00DF49D5">
        <w:t xml:space="preserve"> number and description of the figure are written under the figure.</w:t>
      </w:r>
    </w:p>
    <w:p w14:paraId="007C69C1" w14:textId="321146DE" w:rsidR="00A2022F" w:rsidRDefault="00DF49D5" w:rsidP="00A2022F">
      <w:pPr>
        <w:pStyle w:val="anametin"/>
        <w:numPr>
          <w:ilvl w:val="0"/>
          <w:numId w:val="21"/>
        </w:numPr>
        <w:ind w:left="284" w:hanging="284"/>
      </w:pPr>
      <w:r w:rsidRPr="00DF49D5">
        <w:t>Figure number M is written as M.N, section number N and the order of the figure within the section. For example, figure 7 of chapter 1 is numbered "</w:t>
      </w:r>
      <w:proofErr w:type="gramStart"/>
      <w:r w:rsidRPr="00DF49D5">
        <w:t>1.7</w:t>
      </w:r>
      <w:proofErr w:type="gramEnd"/>
      <w:r w:rsidRPr="00DF49D5">
        <w:t>".</w:t>
      </w:r>
    </w:p>
    <w:p w14:paraId="3FF1C5A3" w14:textId="25218613" w:rsidR="00A2022F" w:rsidRDefault="00DF49D5" w:rsidP="00A2022F">
      <w:pPr>
        <w:pStyle w:val="anametin"/>
        <w:numPr>
          <w:ilvl w:val="0"/>
          <w:numId w:val="21"/>
        </w:numPr>
        <w:ind w:left="284" w:hanging="284"/>
      </w:pPr>
      <w:r w:rsidRPr="00DF49D5">
        <w:t xml:space="preserve">Figure </w:t>
      </w:r>
      <w:r>
        <w:t>caption</w:t>
      </w:r>
      <w:r w:rsidRPr="00DF49D5">
        <w:t xml:space="preserve"> should be written with a space of one character after the number, and only the first letter of the first word should be written in capital letters and the other words should be written in lowercase.</w:t>
      </w:r>
    </w:p>
    <w:p w14:paraId="3937E4B8" w14:textId="46EE928E" w:rsidR="00A2022F" w:rsidRDefault="00DF49D5" w:rsidP="00A2022F">
      <w:pPr>
        <w:pStyle w:val="anametin"/>
        <w:numPr>
          <w:ilvl w:val="0"/>
          <w:numId w:val="21"/>
        </w:numPr>
        <w:ind w:left="284" w:hanging="284"/>
      </w:pPr>
      <w:r w:rsidRPr="00DF49D5">
        <w:t xml:space="preserve">In figures taken exactly from another source, reference is made to the relevant source at the end of the figure </w:t>
      </w:r>
      <w:r w:rsidR="0030280B">
        <w:t>ca</w:t>
      </w:r>
      <w:r w:rsidRPr="00DF49D5">
        <w:t>ption.</w:t>
      </w:r>
    </w:p>
    <w:p w14:paraId="49792235" w14:textId="7658CF9C" w:rsidR="00451B5D" w:rsidRPr="00451B5D" w:rsidRDefault="00451B5D" w:rsidP="00451B5D">
      <w:pPr>
        <w:pStyle w:val="anametin"/>
        <w:numPr>
          <w:ilvl w:val="0"/>
          <w:numId w:val="21"/>
        </w:numPr>
        <w:ind w:left="284" w:hanging="284"/>
        <w:rPr>
          <w:lang w:val="en-US"/>
        </w:rPr>
      </w:pPr>
      <w:r w:rsidRPr="00451B5D">
        <w:rPr>
          <w:lang w:val="en-US"/>
        </w:rPr>
        <w:t>Each figure must be cited and explained in the text.</w:t>
      </w:r>
    </w:p>
    <w:p w14:paraId="43D5399A" w14:textId="38A11794" w:rsidR="00A2022F" w:rsidRDefault="00DF49D5" w:rsidP="00A2022F">
      <w:pPr>
        <w:pStyle w:val="Balk2"/>
      </w:pPr>
      <w:bookmarkStart w:id="76" w:name="_Toc136060118"/>
      <w:r>
        <w:t>Tables</w:t>
      </w:r>
      <w:bookmarkEnd w:id="76"/>
    </w:p>
    <w:p w14:paraId="660F9F69" w14:textId="1B6CCF2D" w:rsidR="00A2022F" w:rsidRPr="00E7704F" w:rsidRDefault="00F5185B" w:rsidP="00A2022F">
      <w:pPr>
        <w:pStyle w:val="anametin"/>
        <w:numPr>
          <w:ilvl w:val="0"/>
          <w:numId w:val="21"/>
        </w:numPr>
        <w:ind w:left="284" w:hanging="284"/>
      </w:pPr>
      <w:r w:rsidRPr="00F5185B">
        <w:t xml:space="preserve">The </w:t>
      </w:r>
      <w:r>
        <w:t>table</w:t>
      </w:r>
      <w:r w:rsidRPr="00F5185B">
        <w:t xml:space="preserve"> must be centered on the page.</w:t>
      </w:r>
    </w:p>
    <w:p w14:paraId="650D055B" w14:textId="77777777" w:rsidR="00F5185B" w:rsidRDefault="00F5185B" w:rsidP="00A2022F">
      <w:pPr>
        <w:pStyle w:val="anametin"/>
        <w:numPr>
          <w:ilvl w:val="0"/>
          <w:numId w:val="21"/>
        </w:numPr>
        <w:ind w:left="284" w:hanging="284"/>
      </w:pPr>
      <w:r w:rsidRPr="00F5185B">
        <w:t>'Table' the number of the chart and the explanation of the chart are written on the top line of the chart.</w:t>
      </w:r>
    </w:p>
    <w:p w14:paraId="01E0249D" w14:textId="1A244B6B" w:rsidR="00A2022F" w:rsidRPr="00E7704F" w:rsidRDefault="00F5185B" w:rsidP="00A2022F">
      <w:pPr>
        <w:pStyle w:val="anametin"/>
        <w:numPr>
          <w:ilvl w:val="0"/>
          <w:numId w:val="21"/>
        </w:numPr>
        <w:ind w:left="284" w:hanging="284"/>
      </w:pPr>
      <w:r w:rsidRPr="00F5185B">
        <w:lastRenderedPageBreak/>
        <w:t>The table number is written as M.N with M being the section number and N being the order of the figure within the section. For example, chart 5 of chapter 2 is “</w:t>
      </w:r>
      <w:proofErr w:type="gramStart"/>
      <w:r w:rsidRPr="00F5185B">
        <w:t>2.5</w:t>
      </w:r>
      <w:proofErr w:type="gramEnd"/>
      <w:r w:rsidRPr="00F5185B">
        <w:t>.” is numbered.</w:t>
      </w:r>
    </w:p>
    <w:p w14:paraId="0EE95868" w14:textId="0E2410F5" w:rsidR="00A2022F" w:rsidRPr="00E7704F" w:rsidRDefault="00F5185B" w:rsidP="00A2022F">
      <w:pPr>
        <w:pStyle w:val="anametin"/>
        <w:numPr>
          <w:ilvl w:val="0"/>
          <w:numId w:val="21"/>
        </w:numPr>
        <w:ind w:left="284" w:hanging="284"/>
      </w:pPr>
      <w:r w:rsidRPr="00F5185B">
        <w:t xml:space="preserve">In the table </w:t>
      </w:r>
      <w:r>
        <w:t>cap</w:t>
      </w:r>
      <w:r w:rsidRPr="00F5185B">
        <w:t>tion, only the first letter of the first word should be written in capital letters and the other words should be written in lowercase letters, leaving a space of one character after the number.</w:t>
      </w:r>
    </w:p>
    <w:p w14:paraId="28F14691" w14:textId="0310887A" w:rsidR="00A2022F" w:rsidRDefault="0030280B" w:rsidP="0030280B">
      <w:pPr>
        <w:pStyle w:val="anametin"/>
        <w:numPr>
          <w:ilvl w:val="0"/>
          <w:numId w:val="21"/>
        </w:numPr>
        <w:ind w:left="284" w:hanging="284"/>
      </w:pPr>
      <w:r w:rsidRPr="00DF49D5">
        <w:t xml:space="preserve">In </w:t>
      </w:r>
      <w:r>
        <w:t>table</w:t>
      </w:r>
      <w:r w:rsidRPr="00DF49D5">
        <w:t>es taken exactly from another source, reference is made to the relevant source at the end of the</w:t>
      </w:r>
      <w:r>
        <w:t xml:space="preserve"> table</w:t>
      </w:r>
      <w:r w:rsidRPr="00DF49D5">
        <w:t xml:space="preserve"> </w:t>
      </w:r>
      <w:r>
        <w:t>ca</w:t>
      </w:r>
      <w:r w:rsidRPr="00DF49D5">
        <w:t>ption.</w:t>
      </w:r>
    </w:p>
    <w:p w14:paraId="2C506AB1" w14:textId="703A4CDB" w:rsidR="00451B5D" w:rsidRPr="00451B5D" w:rsidRDefault="00451B5D" w:rsidP="00451B5D">
      <w:pPr>
        <w:pStyle w:val="anametin"/>
        <w:numPr>
          <w:ilvl w:val="0"/>
          <w:numId w:val="21"/>
        </w:numPr>
        <w:ind w:left="284" w:hanging="284"/>
        <w:rPr>
          <w:lang w:val="en-US"/>
        </w:rPr>
      </w:pPr>
      <w:r w:rsidRPr="00451B5D">
        <w:rPr>
          <w:lang w:val="en-US"/>
        </w:rPr>
        <w:t>Each table must be cited and explained in the text.</w:t>
      </w:r>
    </w:p>
    <w:p w14:paraId="4B2CF67D" w14:textId="780664CD" w:rsidR="00A2022F" w:rsidRDefault="00153432" w:rsidP="00A2022F">
      <w:pPr>
        <w:pStyle w:val="Balk2"/>
      </w:pPr>
      <w:bookmarkStart w:id="77" w:name="_Toc418675675"/>
      <w:bookmarkStart w:id="78" w:name="_Toc136060119"/>
      <w:r>
        <w:t>Equations</w:t>
      </w:r>
      <w:bookmarkEnd w:id="77"/>
      <w:bookmarkEnd w:id="78"/>
    </w:p>
    <w:p w14:paraId="7AADA3A6" w14:textId="77777777" w:rsidR="00825CE6" w:rsidRDefault="00034827" w:rsidP="00A2022F">
      <w:pPr>
        <w:pStyle w:val="anametin"/>
      </w:pPr>
      <w:r w:rsidRPr="00034827">
        <w:t xml:space="preserve">The equation number is written in parentheses, M is the section number and N is the order of the </w:t>
      </w:r>
      <w:r w:rsidR="00451B5D">
        <w:t>equation</w:t>
      </w:r>
      <w:r w:rsidRPr="00034827">
        <w:t xml:space="preserve"> in the section (M.N) at the end of the line.</w:t>
      </w:r>
      <w:r w:rsidR="00825CE6">
        <w:t xml:space="preserve"> </w:t>
      </w:r>
    </w:p>
    <w:p w14:paraId="16F8F862" w14:textId="726C08E5" w:rsidR="00A2022F" w:rsidRDefault="00825CE6" w:rsidP="00A2022F">
      <w:pPr>
        <w:pStyle w:val="anametin"/>
      </w:pPr>
      <w:r>
        <w:t>Add them as a table format shown below:</w:t>
      </w:r>
    </w:p>
    <w:tbl>
      <w:tblPr>
        <w:tblStyle w:val="TabloKlavuzu"/>
        <w:tblW w:w="8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5"/>
        <w:gridCol w:w="848"/>
      </w:tblGrid>
      <w:tr w:rsidR="00825CE6" w:rsidRPr="00497B3A" w14:paraId="48A9C613" w14:textId="77777777" w:rsidTr="0010655B">
        <w:tc>
          <w:tcPr>
            <w:tcW w:w="7655" w:type="dxa"/>
            <w:vAlign w:val="center"/>
          </w:tcPr>
          <w:p w14:paraId="27310643" w14:textId="4EA927F1" w:rsidR="00825CE6" w:rsidRPr="003520C5" w:rsidRDefault="00825CE6" w:rsidP="00825CE6">
            <w:pPr>
              <w:jc w:val="center"/>
              <w:rPr>
                <w:rFonts w:eastAsiaTheme="minorEastAsia" w:cstheme="minorBidi"/>
              </w:rPr>
            </w:pPr>
            <m:oMathPara>
              <m:oMathParaPr>
                <m:jc m:val="center"/>
              </m:oMathParaPr>
              <m:oMath>
                <m:r>
                  <w:rPr>
                    <w:rFonts w:ascii="Cambria Math" w:hAnsi="Cambria Math"/>
                  </w:rPr>
                  <m:t>G(s)=</m:t>
                </m:r>
                <m:f>
                  <m:fPr>
                    <m:ctrlPr>
                      <w:rPr>
                        <w:rFonts w:ascii="Cambria Math" w:hAnsi="Cambria Math"/>
                        <w:i/>
                      </w:rPr>
                    </m:ctrlPr>
                  </m:fPr>
                  <m:num>
                    <m:acc>
                      <m:accPr>
                        <m:chr m:val="̇"/>
                        <m:ctrlPr>
                          <w:rPr>
                            <w:rFonts w:ascii="Cambria Math" w:hAnsi="Cambria Math"/>
                            <w:i/>
                          </w:rPr>
                        </m:ctrlPr>
                      </m:accPr>
                      <m:e>
                        <m:r>
                          <w:rPr>
                            <w:rFonts w:ascii="Cambria Math" w:hAnsi="Cambria Math"/>
                          </w:rPr>
                          <m:t>ψ</m:t>
                        </m:r>
                      </m:e>
                    </m:acc>
                    <m:d>
                      <m:dPr>
                        <m:ctrlPr>
                          <w:rPr>
                            <w:rFonts w:ascii="Cambria Math" w:hAnsi="Cambria Math"/>
                            <w:i/>
                          </w:rPr>
                        </m:ctrlPr>
                      </m:dPr>
                      <m:e>
                        <m:r>
                          <w:rPr>
                            <w:rFonts w:ascii="Cambria Math" w:hAnsi="Cambria Math"/>
                          </w:rPr>
                          <m:t>s</m:t>
                        </m:r>
                      </m:e>
                    </m:d>
                  </m:num>
                  <m:den>
                    <m:sSub>
                      <m:sSubPr>
                        <m:ctrlPr>
                          <w:rPr>
                            <w:rFonts w:ascii="Cambria Math" w:hAnsi="Cambria Math"/>
                            <w:i/>
                          </w:rPr>
                        </m:ctrlPr>
                      </m:sSubPr>
                      <m:e>
                        <m:r>
                          <w:rPr>
                            <w:rFonts w:ascii="Cambria Math" w:hAnsi="Cambria Math"/>
                          </w:rPr>
                          <m:t>M</m:t>
                        </m:r>
                      </m:e>
                      <m:sub>
                        <m:r>
                          <w:rPr>
                            <w:rFonts w:ascii="Cambria Math" w:hAnsi="Cambria Math"/>
                          </w:rPr>
                          <m:t>z</m:t>
                        </m:r>
                      </m:sub>
                    </m:sSub>
                    <m:d>
                      <m:dPr>
                        <m:ctrlPr>
                          <w:rPr>
                            <w:rFonts w:ascii="Cambria Math" w:hAnsi="Cambria Math"/>
                            <w:i/>
                          </w:rPr>
                        </m:ctrlPr>
                      </m:dPr>
                      <m:e>
                        <m:r>
                          <w:rPr>
                            <w:rFonts w:ascii="Cambria Math" w:hAnsi="Cambria Math"/>
                          </w:rPr>
                          <m:t>s</m:t>
                        </m:r>
                      </m:e>
                    </m:d>
                  </m:den>
                </m:f>
              </m:oMath>
            </m:oMathPara>
          </w:p>
        </w:tc>
        <w:tc>
          <w:tcPr>
            <w:tcW w:w="848" w:type="dxa"/>
            <w:vAlign w:val="center"/>
          </w:tcPr>
          <w:p w14:paraId="1ECA0EE2" w14:textId="3D431D95" w:rsidR="00825CE6" w:rsidRPr="00497B3A" w:rsidRDefault="00825CE6" w:rsidP="00825CE6">
            <w:pPr>
              <w:jc w:val="right"/>
              <w:rPr>
                <w:highlight w:val="yellow"/>
              </w:rPr>
            </w:pPr>
            <w:r>
              <w:t>(5</w:t>
            </w:r>
            <w:r w:rsidRPr="00EF7CF2">
              <w:t>.</w:t>
            </w:r>
            <w:r>
              <w:t>1</w:t>
            </w:r>
            <w:r w:rsidRPr="00EF7CF2">
              <w:t>)</w:t>
            </w:r>
          </w:p>
        </w:tc>
      </w:tr>
    </w:tbl>
    <w:p w14:paraId="6F2AA8C2" w14:textId="73C2CCCD" w:rsidR="00C65819" w:rsidRPr="00C65819" w:rsidRDefault="00C65819" w:rsidP="00C65819">
      <w:pPr>
        <w:pStyle w:val="anametin"/>
        <w:numPr>
          <w:ilvl w:val="0"/>
          <w:numId w:val="21"/>
        </w:numPr>
        <w:ind w:left="284" w:hanging="284"/>
        <w:rPr>
          <w:rFonts w:eastAsia="TheSansLight"/>
        </w:rPr>
        <w:sectPr w:rsidR="00C65819" w:rsidRPr="00C65819" w:rsidSect="000D7F75">
          <w:pgSz w:w="11906" w:h="16838"/>
          <w:pgMar w:top="1418" w:right="1418" w:bottom="1418" w:left="1985" w:header="709" w:footer="709" w:gutter="0"/>
          <w:cols w:space="708"/>
          <w:docGrid w:linePitch="360"/>
        </w:sectPr>
      </w:pPr>
    </w:p>
    <w:p w14:paraId="72CC5636" w14:textId="77777777" w:rsidR="00C65819" w:rsidRPr="00A3441B" w:rsidRDefault="00C65819" w:rsidP="00C65819">
      <w:pPr>
        <w:pStyle w:val="sayfabasi"/>
      </w:pPr>
      <w:bookmarkStart w:id="79" w:name="_Toc136060120"/>
      <w:r>
        <w:lastRenderedPageBreak/>
        <w:t>REFERENCES</w:t>
      </w:r>
      <w:bookmarkEnd w:id="79"/>
    </w:p>
    <w:p w14:paraId="0643ED99" w14:textId="77777777" w:rsidR="00B040BA" w:rsidRDefault="00845AF5" w:rsidP="009C454C">
      <w:pPr>
        <w:pStyle w:val="anametin"/>
        <w:rPr>
          <w:rFonts w:eastAsia="Times New Roman"/>
          <w:noProof/>
          <w:sz w:val="20"/>
        </w:rPr>
      </w:pPr>
      <w:r>
        <w:fldChar w:fldCharType="begin"/>
      </w:r>
      <w:r>
        <w:instrText xml:space="preserve"> BIBLIOGRAPHY  \l 1055 </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4"/>
        <w:gridCol w:w="8159"/>
      </w:tblGrid>
      <w:tr w:rsidR="00B040BA" w14:paraId="042472CF" w14:textId="77777777">
        <w:trPr>
          <w:divId w:val="1324118248"/>
          <w:tblCellSpacing w:w="15" w:type="dxa"/>
        </w:trPr>
        <w:tc>
          <w:tcPr>
            <w:tcW w:w="50" w:type="pct"/>
            <w:hideMark/>
          </w:tcPr>
          <w:p w14:paraId="0EBB9220" w14:textId="77777777" w:rsidR="00B040BA" w:rsidRDefault="00B040BA">
            <w:pPr>
              <w:pStyle w:val="Kaynaka"/>
              <w:rPr>
                <w:noProof/>
              </w:rPr>
            </w:pPr>
            <w:r>
              <w:rPr>
                <w:noProof/>
              </w:rPr>
              <w:t xml:space="preserve">[1] </w:t>
            </w:r>
          </w:p>
        </w:tc>
        <w:tc>
          <w:tcPr>
            <w:tcW w:w="0" w:type="auto"/>
            <w:hideMark/>
          </w:tcPr>
          <w:p w14:paraId="4CE18E7F" w14:textId="77777777" w:rsidR="00B040BA" w:rsidRDefault="00B040BA">
            <w:pPr>
              <w:pStyle w:val="Kaynaka"/>
              <w:rPr>
                <w:noProof/>
              </w:rPr>
            </w:pPr>
            <w:r>
              <w:rPr>
                <w:noProof/>
              </w:rPr>
              <w:t>American cancer society, [Online]. Available: https://www.cancer.org/treatment/understanding-your-diagnosis/tests/testing-biopsyand-cytology-specimens-for-cancer.html. [Accessed 31 10 2019].</w:t>
            </w:r>
          </w:p>
        </w:tc>
      </w:tr>
      <w:tr w:rsidR="00B040BA" w14:paraId="201B457F" w14:textId="77777777">
        <w:trPr>
          <w:divId w:val="1324118248"/>
          <w:tblCellSpacing w:w="15" w:type="dxa"/>
        </w:trPr>
        <w:tc>
          <w:tcPr>
            <w:tcW w:w="50" w:type="pct"/>
            <w:hideMark/>
          </w:tcPr>
          <w:p w14:paraId="05552C6B" w14:textId="77777777" w:rsidR="00B040BA" w:rsidRDefault="00B040BA">
            <w:pPr>
              <w:pStyle w:val="Kaynaka"/>
              <w:rPr>
                <w:noProof/>
              </w:rPr>
            </w:pPr>
            <w:r>
              <w:rPr>
                <w:noProof/>
              </w:rPr>
              <w:t xml:space="preserve">[2] </w:t>
            </w:r>
          </w:p>
        </w:tc>
        <w:tc>
          <w:tcPr>
            <w:tcW w:w="0" w:type="auto"/>
            <w:hideMark/>
          </w:tcPr>
          <w:p w14:paraId="2F95C7B5" w14:textId="77777777" w:rsidR="00B040BA" w:rsidRDefault="00B040BA">
            <w:pPr>
              <w:pStyle w:val="Kaynaka"/>
              <w:rPr>
                <w:noProof/>
              </w:rPr>
            </w:pPr>
            <w:r>
              <w:rPr>
                <w:noProof/>
              </w:rPr>
              <w:t xml:space="preserve">M. Paşaoğlu, M. F. Canseven, H. B. Işık, D. G. Demir and S. Ufuk, "System Engineering-Based Conceptual Design of Indoor Navigation System of Unmanned Aerial Vehicles," in </w:t>
            </w:r>
            <w:r>
              <w:rPr>
                <w:i/>
                <w:iCs w:val="0"/>
                <w:noProof/>
              </w:rPr>
              <w:t>European Journal of Engineering and Applied Sciences</w:t>
            </w:r>
            <w:r>
              <w:rPr>
                <w:noProof/>
              </w:rPr>
              <w:t xml:space="preserve">, 2022. </w:t>
            </w:r>
          </w:p>
        </w:tc>
      </w:tr>
      <w:tr w:rsidR="00B040BA" w14:paraId="15281501" w14:textId="77777777">
        <w:trPr>
          <w:divId w:val="1324118248"/>
          <w:tblCellSpacing w:w="15" w:type="dxa"/>
        </w:trPr>
        <w:tc>
          <w:tcPr>
            <w:tcW w:w="50" w:type="pct"/>
            <w:hideMark/>
          </w:tcPr>
          <w:p w14:paraId="5145CB57" w14:textId="77777777" w:rsidR="00B040BA" w:rsidRDefault="00B040BA">
            <w:pPr>
              <w:pStyle w:val="Kaynaka"/>
              <w:rPr>
                <w:noProof/>
              </w:rPr>
            </w:pPr>
            <w:r>
              <w:rPr>
                <w:noProof/>
              </w:rPr>
              <w:t xml:space="preserve">[3] </w:t>
            </w:r>
          </w:p>
        </w:tc>
        <w:tc>
          <w:tcPr>
            <w:tcW w:w="0" w:type="auto"/>
            <w:hideMark/>
          </w:tcPr>
          <w:p w14:paraId="7D9696E7" w14:textId="77777777" w:rsidR="00B040BA" w:rsidRDefault="00B040BA">
            <w:pPr>
              <w:pStyle w:val="Kaynaka"/>
              <w:rPr>
                <w:noProof/>
              </w:rPr>
            </w:pPr>
            <w:r>
              <w:rPr>
                <w:noProof/>
              </w:rPr>
              <w:t xml:space="preserve">B. Erol ve A. Delibaşı, «Proportional–integral–derivative type H∞ controller for quarter car active suspension system,» </w:t>
            </w:r>
            <w:r>
              <w:rPr>
                <w:i/>
                <w:iCs w:val="0"/>
                <w:noProof/>
              </w:rPr>
              <w:t xml:space="preserve">Journal of Vibration and Control, </w:t>
            </w:r>
            <w:r>
              <w:rPr>
                <w:noProof/>
              </w:rPr>
              <w:t xml:space="preserve">cilt 24, no. 10, pp. 1951-1966, 2018. </w:t>
            </w:r>
          </w:p>
        </w:tc>
      </w:tr>
      <w:tr w:rsidR="00B040BA" w14:paraId="7E293CF0" w14:textId="77777777">
        <w:trPr>
          <w:divId w:val="1324118248"/>
          <w:tblCellSpacing w:w="15" w:type="dxa"/>
        </w:trPr>
        <w:tc>
          <w:tcPr>
            <w:tcW w:w="50" w:type="pct"/>
            <w:hideMark/>
          </w:tcPr>
          <w:p w14:paraId="3DBA8F38" w14:textId="77777777" w:rsidR="00B040BA" w:rsidRDefault="00B040BA">
            <w:pPr>
              <w:pStyle w:val="Kaynaka"/>
              <w:rPr>
                <w:noProof/>
              </w:rPr>
            </w:pPr>
            <w:r>
              <w:rPr>
                <w:noProof/>
              </w:rPr>
              <w:t xml:space="preserve">[4] </w:t>
            </w:r>
          </w:p>
        </w:tc>
        <w:tc>
          <w:tcPr>
            <w:tcW w:w="0" w:type="auto"/>
            <w:hideMark/>
          </w:tcPr>
          <w:p w14:paraId="3915389A" w14:textId="77777777" w:rsidR="00B040BA" w:rsidRDefault="00B040BA">
            <w:pPr>
              <w:pStyle w:val="Kaynaka"/>
              <w:rPr>
                <w:noProof/>
              </w:rPr>
            </w:pPr>
            <w:r>
              <w:rPr>
                <w:noProof/>
              </w:rPr>
              <w:t xml:space="preserve">L. Güvenç, B. Aksun-Güvenç, B. Demirel ve M. T. Emirler, Control of Mechatronic Systems, London: The Institution of Engineering and Technology, 2017. </w:t>
            </w:r>
          </w:p>
        </w:tc>
      </w:tr>
    </w:tbl>
    <w:p w14:paraId="0F13D0F5" w14:textId="77777777" w:rsidR="00B040BA" w:rsidRDefault="00B040BA">
      <w:pPr>
        <w:divId w:val="1324118248"/>
        <w:rPr>
          <w:noProof/>
        </w:rPr>
      </w:pPr>
    </w:p>
    <w:p w14:paraId="729AEEE1" w14:textId="76FEA899" w:rsidR="00C65819" w:rsidRDefault="00845AF5" w:rsidP="009C454C">
      <w:pPr>
        <w:pStyle w:val="anametin"/>
        <w:rPr>
          <w:shd w:val="clear" w:color="auto" w:fill="FFFF00"/>
        </w:rPr>
      </w:pPr>
      <w:r>
        <w:fldChar w:fldCharType="end"/>
      </w:r>
      <w:r w:rsidR="00E62024" w:rsidRPr="00E62024">
        <w:rPr>
          <w:shd w:val="clear" w:color="auto" w:fill="FFFF00"/>
        </w:rPr>
        <w:t>If you add numbered citations in the text with the Add citation menu, if you right-click on the source table above and select Update field, all sources will be listed. After the table is updated, select the text in the table and choose the style of the Bibliography</w:t>
      </w:r>
      <w:r w:rsidR="00C65819">
        <w:rPr>
          <w:shd w:val="clear" w:color="auto" w:fill="FFFF00"/>
        </w:rPr>
        <w:t>.</w:t>
      </w:r>
      <w:r w:rsidR="007D776C">
        <w:rPr>
          <w:shd w:val="clear" w:color="auto" w:fill="FFFF00"/>
        </w:rPr>
        <w:t xml:space="preserve"> </w:t>
      </w:r>
      <w:r w:rsidR="007D776C" w:rsidRPr="00B040BA">
        <w:rPr>
          <w:b/>
          <w:shd w:val="clear" w:color="auto" w:fill="FFFF00"/>
        </w:rPr>
        <w:t>Include references in IEEE format</w:t>
      </w:r>
      <w:r w:rsidR="007D776C" w:rsidRPr="007D776C">
        <w:rPr>
          <w:shd w:val="clear" w:color="auto" w:fill="FFFF00"/>
        </w:rPr>
        <w:t>.</w:t>
      </w:r>
      <w:r w:rsidR="00B040BA">
        <w:rPr>
          <w:shd w:val="clear" w:color="auto" w:fill="FFFF00"/>
        </w:rPr>
        <w:t xml:space="preserve"> There are some examples give above: web site </w:t>
      </w:r>
      <w:sdt>
        <w:sdtPr>
          <w:rPr>
            <w:shd w:val="clear" w:color="auto" w:fill="FFFF00"/>
          </w:rPr>
          <w:id w:val="-400289531"/>
          <w:citation/>
        </w:sdtPr>
        <w:sdtEndPr/>
        <w:sdtContent>
          <w:r w:rsidR="00B040BA">
            <w:rPr>
              <w:shd w:val="clear" w:color="auto" w:fill="FFFF00"/>
            </w:rPr>
            <w:fldChar w:fldCharType="begin"/>
          </w:r>
          <w:r w:rsidR="00B040BA">
            <w:rPr>
              <w:shd w:val="clear" w:color="auto" w:fill="FFFF00"/>
            </w:rPr>
            <w:instrText xml:space="preserve"> CITATION EAy11 \l 1055 </w:instrText>
          </w:r>
          <w:r w:rsidR="00B040BA">
            <w:rPr>
              <w:shd w:val="clear" w:color="auto" w:fill="FFFF00"/>
            </w:rPr>
            <w:fldChar w:fldCharType="separate"/>
          </w:r>
          <w:r w:rsidR="00B040BA">
            <w:rPr>
              <w:noProof/>
              <w:shd w:val="clear" w:color="auto" w:fill="FFFF00"/>
            </w:rPr>
            <w:t xml:space="preserve"> </w:t>
          </w:r>
          <w:r w:rsidR="00B040BA" w:rsidRPr="00B040BA">
            <w:rPr>
              <w:noProof/>
              <w:shd w:val="clear" w:color="auto" w:fill="FFFF00"/>
            </w:rPr>
            <w:t>[1]</w:t>
          </w:r>
          <w:r w:rsidR="00B040BA">
            <w:rPr>
              <w:shd w:val="clear" w:color="auto" w:fill="FFFF00"/>
            </w:rPr>
            <w:fldChar w:fldCharType="end"/>
          </w:r>
        </w:sdtContent>
      </w:sdt>
      <w:r w:rsidR="00B040BA">
        <w:rPr>
          <w:shd w:val="clear" w:color="auto" w:fill="FFFF00"/>
        </w:rPr>
        <w:t xml:space="preserve">, conference paper </w:t>
      </w:r>
      <w:sdt>
        <w:sdtPr>
          <w:rPr>
            <w:shd w:val="clear" w:color="auto" w:fill="FFFF00"/>
          </w:rPr>
          <w:id w:val="1405799768"/>
          <w:citation/>
        </w:sdtPr>
        <w:sdtEndPr/>
        <w:sdtContent>
          <w:r w:rsidR="00B040BA">
            <w:rPr>
              <w:shd w:val="clear" w:color="auto" w:fill="FFFF00"/>
            </w:rPr>
            <w:fldChar w:fldCharType="begin"/>
          </w:r>
          <w:r w:rsidR="00B040BA">
            <w:rPr>
              <w:shd w:val="clear" w:color="auto" w:fill="FFFF00"/>
            </w:rPr>
            <w:instrText xml:space="preserve"> CITATION Hulse20 \l 1055 </w:instrText>
          </w:r>
          <w:r w:rsidR="00B040BA">
            <w:rPr>
              <w:shd w:val="clear" w:color="auto" w:fill="FFFF00"/>
            </w:rPr>
            <w:fldChar w:fldCharType="separate"/>
          </w:r>
          <w:r w:rsidR="00B040BA" w:rsidRPr="00B040BA">
            <w:rPr>
              <w:noProof/>
              <w:shd w:val="clear" w:color="auto" w:fill="FFFF00"/>
            </w:rPr>
            <w:t>[2]</w:t>
          </w:r>
          <w:r w:rsidR="00B040BA">
            <w:rPr>
              <w:shd w:val="clear" w:color="auto" w:fill="FFFF00"/>
            </w:rPr>
            <w:fldChar w:fldCharType="end"/>
          </w:r>
        </w:sdtContent>
      </w:sdt>
      <w:r w:rsidR="00B040BA">
        <w:rPr>
          <w:shd w:val="clear" w:color="auto" w:fill="FFFF00"/>
        </w:rPr>
        <w:t xml:space="preserve">, academic journal paper </w:t>
      </w:r>
      <w:sdt>
        <w:sdtPr>
          <w:rPr>
            <w:shd w:val="clear" w:color="auto" w:fill="FFFF00"/>
          </w:rPr>
          <w:id w:val="1292716882"/>
          <w:citation/>
        </w:sdtPr>
        <w:sdtEndPr/>
        <w:sdtContent>
          <w:r w:rsidR="00B040BA">
            <w:rPr>
              <w:shd w:val="clear" w:color="auto" w:fill="FFFF00"/>
            </w:rPr>
            <w:fldChar w:fldCharType="begin"/>
          </w:r>
          <w:r w:rsidR="00B040BA">
            <w:rPr>
              <w:shd w:val="clear" w:color="auto" w:fill="FFFF00"/>
            </w:rPr>
            <w:instrText xml:space="preserve"> CITATION Xin16 \l 1055 </w:instrText>
          </w:r>
          <w:r w:rsidR="00B040BA">
            <w:rPr>
              <w:shd w:val="clear" w:color="auto" w:fill="FFFF00"/>
            </w:rPr>
            <w:fldChar w:fldCharType="separate"/>
          </w:r>
          <w:r w:rsidR="00B040BA" w:rsidRPr="00B040BA">
            <w:rPr>
              <w:noProof/>
              <w:shd w:val="clear" w:color="auto" w:fill="FFFF00"/>
            </w:rPr>
            <w:t>[3]</w:t>
          </w:r>
          <w:r w:rsidR="00B040BA">
            <w:rPr>
              <w:shd w:val="clear" w:color="auto" w:fill="FFFF00"/>
            </w:rPr>
            <w:fldChar w:fldCharType="end"/>
          </w:r>
        </w:sdtContent>
      </w:sdt>
      <w:r w:rsidR="00B040BA">
        <w:rPr>
          <w:shd w:val="clear" w:color="auto" w:fill="FFFF00"/>
        </w:rPr>
        <w:t xml:space="preserve">, text book </w:t>
      </w:r>
      <w:sdt>
        <w:sdtPr>
          <w:rPr>
            <w:shd w:val="clear" w:color="auto" w:fill="FFFF00"/>
          </w:rPr>
          <w:id w:val="-562099848"/>
          <w:citation/>
        </w:sdtPr>
        <w:sdtEndPr/>
        <w:sdtContent>
          <w:r w:rsidR="00B040BA">
            <w:rPr>
              <w:shd w:val="clear" w:color="auto" w:fill="FFFF00"/>
            </w:rPr>
            <w:fldChar w:fldCharType="begin"/>
          </w:r>
          <w:r w:rsidR="00B040BA">
            <w:rPr>
              <w:shd w:val="clear" w:color="auto" w:fill="FFFF00"/>
            </w:rPr>
            <w:instrText xml:space="preserve"> CITATION Güv17 \l 1055 </w:instrText>
          </w:r>
          <w:r w:rsidR="00B040BA">
            <w:rPr>
              <w:shd w:val="clear" w:color="auto" w:fill="FFFF00"/>
            </w:rPr>
            <w:fldChar w:fldCharType="separate"/>
          </w:r>
          <w:r w:rsidR="00B040BA" w:rsidRPr="00B040BA">
            <w:rPr>
              <w:noProof/>
              <w:shd w:val="clear" w:color="auto" w:fill="FFFF00"/>
            </w:rPr>
            <w:t>[4]</w:t>
          </w:r>
          <w:r w:rsidR="00B040BA">
            <w:rPr>
              <w:shd w:val="clear" w:color="auto" w:fill="FFFF00"/>
            </w:rPr>
            <w:fldChar w:fldCharType="end"/>
          </w:r>
        </w:sdtContent>
      </w:sdt>
      <w:r w:rsidR="00B040BA">
        <w:rPr>
          <w:shd w:val="clear" w:color="auto" w:fill="FFFF00"/>
        </w:rPr>
        <w:t>.</w:t>
      </w:r>
    </w:p>
    <w:p w14:paraId="5A09E4E9" w14:textId="66F9D0A1" w:rsidR="00845AF5" w:rsidRDefault="009C454C" w:rsidP="00C65819">
      <w:pPr>
        <w:pStyle w:val="anametin"/>
        <w:rPr>
          <w:shd w:val="clear" w:color="auto" w:fill="FFFF00"/>
        </w:rPr>
      </w:pPr>
      <w:proofErr w:type="gramStart"/>
      <w:r>
        <w:rPr>
          <w:shd w:val="clear" w:color="auto" w:fill="FFFF00"/>
        </w:rPr>
        <w:t>(</w:t>
      </w:r>
      <w:proofErr w:type="gramEnd"/>
      <w:r w:rsidR="00845AF5">
        <w:rPr>
          <w:shd w:val="clear" w:color="auto" w:fill="FFFF00"/>
        </w:rPr>
        <w:t xml:space="preserve">Türkçe Word kullanıyorsanız menü üzerinden </w:t>
      </w:r>
      <w:r w:rsidR="00845AF5" w:rsidRPr="00845AF5">
        <w:rPr>
          <w:i/>
          <w:shd w:val="clear" w:color="auto" w:fill="FFFF00"/>
        </w:rPr>
        <w:t>Başvurular</w:t>
      </w:r>
      <w:r>
        <w:rPr>
          <w:i/>
          <w:shd w:val="clear" w:color="auto" w:fill="FFFF00"/>
        </w:rPr>
        <w:t xml:space="preserve">—Alıntılar ve Kaynakça </w:t>
      </w:r>
      <w:r w:rsidRPr="009C454C">
        <w:rPr>
          <w:shd w:val="clear" w:color="auto" w:fill="FFFF00"/>
        </w:rPr>
        <w:t>bölümünden kaynakça düzenlemesi yapabilirsiniz</w:t>
      </w:r>
      <w:r w:rsidR="00B040BA">
        <w:rPr>
          <w:shd w:val="clear" w:color="auto" w:fill="FFFF00"/>
        </w:rPr>
        <w:t>. Kaynakça düzenini Word üzerinden yapmak yerine ayrıca bir program da kullanabilirsiniz örn: Endnote, Mendeley, Docear vb.</w:t>
      </w:r>
      <w:proofErr w:type="gramStart"/>
      <w:r w:rsidRPr="009C454C">
        <w:rPr>
          <w:shd w:val="clear" w:color="auto" w:fill="FFFF00"/>
        </w:rPr>
        <w:t>)</w:t>
      </w:r>
      <w:proofErr w:type="gramEnd"/>
    </w:p>
    <w:p w14:paraId="6CBF7E2E" w14:textId="77777777" w:rsidR="00B040BA" w:rsidRDefault="00B040BA" w:rsidP="00C65819">
      <w:pPr>
        <w:pStyle w:val="anametin"/>
        <w:rPr>
          <w:shd w:val="clear" w:color="auto" w:fill="FFFF00"/>
        </w:rPr>
      </w:pPr>
    </w:p>
    <w:p w14:paraId="52C1E39A" w14:textId="39C896DB" w:rsidR="00C65819" w:rsidRDefault="00C65819" w:rsidP="00C65819">
      <w:pPr>
        <w:pStyle w:val="anametin"/>
        <w:rPr>
          <w:rFonts w:eastAsia="TheSansLight"/>
        </w:rPr>
      </w:pPr>
    </w:p>
    <w:p w14:paraId="51B5E743" w14:textId="77777777" w:rsidR="00C65819" w:rsidRDefault="00C65819" w:rsidP="00C65819">
      <w:pPr>
        <w:pStyle w:val="anametin"/>
        <w:rPr>
          <w:rFonts w:eastAsia="TheSansLight"/>
        </w:rPr>
      </w:pPr>
    </w:p>
    <w:p w14:paraId="33B5612E" w14:textId="77777777" w:rsidR="00C65819" w:rsidRDefault="00C65819" w:rsidP="00C65819">
      <w:pPr>
        <w:pStyle w:val="anametin"/>
        <w:rPr>
          <w:rFonts w:eastAsia="TheSansLight"/>
        </w:rPr>
      </w:pPr>
    </w:p>
    <w:p w14:paraId="3CF615A0" w14:textId="77777777" w:rsidR="00C65819" w:rsidRDefault="00C65819" w:rsidP="00C65819">
      <w:pPr>
        <w:pStyle w:val="anametin"/>
        <w:rPr>
          <w:rFonts w:eastAsia="TheSansLight"/>
        </w:rPr>
      </w:pPr>
    </w:p>
    <w:p w14:paraId="5CC13B1F" w14:textId="77777777" w:rsidR="00C65819" w:rsidRDefault="00C65819" w:rsidP="00C65819">
      <w:pPr>
        <w:pStyle w:val="anametin"/>
        <w:rPr>
          <w:rFonts w:eastAsia="TheSansLight"/>
        </w:rPr>
      </w:pPr>
    </w:p>
    <w:p w14:paraId="7C0608B2" w14:textId="77777777" w:rsidR="00C65819" w:rsidRPr="00C65819" w:rsidRDefault="00C65819" w:rsidP="00C65819">
      <w:pPr>
        <w:pStyle w:val="anametin"/>
        <w:rPr>
          <w:rFonts w:eastAsia="TheSansLight"/>
        </w:rPr>
        <w:sectPr w:rsidR="00C65819" w:rsidRPr="00C65819" w:rsidSect="000D7F75">
          <w:pgSz w:w="11906" w:h="16838"/>
          <w:pgMar w:top="1418" w:right="1418" w:bottom="1418" w:left="1985" w:header="709" w:footer="709" w:gutter="0"/>
          <w:cols w:space="708"/>
          <w:docGrid w:linePitch="360"/>
        </w:sectPr>
      </w:pPr>
    </w:p>
    <w:p w14:paraId="4C1C810E" w14:textId="77777777" w:rsidR="00C65819" w:rsidRPr="00A3441B" w:rsidRDefault="00C65819" w:rsidP="00C65819">
      <w:pPr>
        <w:pStyle w:val="sayfabasi"/>
      </w:pPr>
      <w:bookmarkStart w:id="80" w:name="_Toc136060121"/>
      <w:r>
        <w:lastRenderedPageBreak/>
        <w:t>APPENDIX-A</w:t>
      </w:r>
      <w:bookmarkEnd w:id="80"/>
    </w:p>
    <w:p w14:paraId="23CD0E09" w14:textId="77777777" w:rsidR="00C65819" w:rsidRDefault="00C65819" w:rsidP="00C65819">
      <w:pPr>
        <w:spacing w:before="240"/>
        <w:jc w:val="right"/>
        <w:rPr>
          <w:rFonts w:eastAsia="TheSansLight"/>
          <w:b/>
          <w:sz w:val="28"/>
        </w:rPr>
      </w:pPr>
      <w:r w:rsidRPr="00C65819">
        <w:rPr>
          <w:rFonts w:eastAsia="TheSansLight"/>
          <w:b/>
          <w:sz w:val="28"/>
        </w:rPr>
        <w:t>THEOREM AND PROOF</w:t>
      </w:r>
    </w:p>
    <w:p w14:paraId="60739E42" w14:textId="77777777" w:rsidR="00C65819" w:rsidRDefault="002A191F" w:rsidP="00966724">
      <w:pPr>
        <w:pStyle w:val="anametin"/>
        <w:rPr>
          <w:rFonts w:eastAsia="TheSansLight"/>
          <w:iCs/>
          <w:szCs w:val="24"/>
        </w:rPr>
      </w:pPr>
      <w:r w:rsidRPr="002A191F">
        <w:rPr>
          <w:rFonts w:eastAsia="TheSansLight"/>
          <w:iCs/>
          <w:szCs w:val="24"/>
          <w:highlight w:val="yellow"/>
        </w:rPr>
        <w:t>If you don't have any attachments, you can delete this section.</w:t>
      </w:r>
    </w:p>
    <w:p w14:paraId="1F65C6D9" w14:textId="77777777" w:rsidR="00C65819" w:rsidRDefault="00C65819" w:rsidP="00C65819">
      <w:pPr>
        <w:pStyle w:val="anametin"/>
        <w:rPr>
          <w:rFonts w:eastAsia="TheSansLight"/>
        </w:rPr>
      </w:pPr>
    </w:p>
    <w:p w14:paraId="33169950" w14:textId="77777777" w:rsidR="00C65819" w:rsidRDefault="00C65819" w:rsidP="00C65819">
      <w:pPr>
        <w:pStyle w:val="anametin"/>
        <w:rPr>
          <w:rFonts w:eastAsia="TheSansLight"/>
        </w:rPr>
      </w:pPr>
    </w:p>
    <w:p w14:paraId="05045AF9" w14:textId="77777777" w:rsidR="00C65819" w:rsidRDefault="00C65819" w:rsidP="00C65819">
      <w:pPr>
        <w:pStyle w:val="anametin"/>
        <w:rPr>
          <w:rFonts w:eastAsia="TheSansLight"/>
        </w:rPr>
      </w:pPr>
    </w:p>
    <w:p w14:paraId="1322ABD2" w14:textId="77777777" w:rsidR="00C65819" w:rsidRDefault="00C65819" w:rsidP="00C65819">
      <w:pPr>
        <w:pStyle w:val="anametin"/>
        <w:rPr>
          <w:rFonts w:eastAsia="TheSansLight"/>
        </w:rPr>
      </w:pPr>
    </w:p>
    <w:p w14:paraId="342654F5" w14:textId="77777777" w:rsidR="00C65819" w:rsidRDefault="00C65819" w:rsidP="00C65819">
      <w:pPr>
        <w:pStyle w:val="anametin"/>
        <w:rPr>
          <w:rFonts w:eastAsia="TheSansLight"/>
        </w:rPr>
      </w:pPr>
    </w:p>
    <w:p w14:paraId="3D96014A" w14:textId="77777777" w:rsidR="00C65819" w:rsidRDefault="00C65819" w:rsidP="00C65819">
      <w:pPr>
        <w:pStyle w:val="anametin"/>
        <w:rPr>
          <w:rFonts w:eastAsia="TheSansLight"/>
        </w:rPr>
      </w:pPr>
    </w:p>
    <w:p w14:paraId="3EBC35E5" w14:textId="77777777" w:rsidR="00C65819" w:rsidRDefault="00C65819" w:rsidP="00C65819">
      <w:pPr>
        <w:pStyle w:val="anametin"/>
        <w:rPr>
          <w:rFonts w:eastAsia="TheSansLight"/>
        </w:rPr>
      </w:pPr>
    </w:p>
    <w:p w14:paraId="556C6D01" w14:textId="77777777" w:rsidR="00C65819" w:rsidRDefault="00C65819" w:rsidP="00C65819">
      <w:pPr>
        <w:pStyle w:val="anametin"/>
        <w:rPr>
          <w:rFonts w:eastAsia="TheSansLight"/>
        </w:rPr>
      </w:pPr>
    </w:p>
    <w:p w14:paraId="3B9E9EE6" w14:textId="77777777" w:rsidR="00C65819" w:rsidRDefault="00C65819" w:rsidP="00C65819">
      <w:pPr>
        <w:pStyle w:val="anametin"/>
        <w:rPr>
          <w:rFonts w:eastAsia="TheSansLight"/>
        </w:rPr>
      </w:pPr>
    </w:p>
    <w:p w14:paraId="4F42A7BC" w14:textId="77777777" w:rsidR="00C65819" w:rsidRDefault="00C65819" w:rsidP="00C65819">
      <w:pPr>
        <w:pStyle w:val="anametin"/>
        <w:rPr>
          <w:rFonts w:eastAsia="TheSansLight"/>
        </w:rPr>
      </w:pPr>
    </w:p>
    <w:p w14:paraId="4B29AA64" w14:textId="77777777" w:rsidR="00C65819" w:rsidRDefault="00C65819" w:rsidP="00C65819">
      <w:pPr>
        <w:pStyle w:val="anametin"/>
        <w:rPr>
          <w:rFonts w:eastAsia="TheSansLight"/>
        </w:rPr>
      </w:pPr>
    </w:p>
    <w:p w14:paraId="187AA907" w14:textId="77777777" w:rsidR="00C65819" w:rsidRDefault="00C65819" w:rsidP="00C65819">
      <w:pPr>
        <w:pStyle w:val="anametin"/>
        <w:rPr>
          <w:rFonts w:eastAsia="TheSansLight"/>
        </w:rPr>
      </w:pPr>
    </w:p>
    <w:p w14:paraId="34B33E32" w14:textId="77777777" w:rsidR="00C65819" w:rsidRDefault="00C65819" w:rsidP="00C65819">
      <w:pPr>
        <w:pStyle w:val="anametin"/>
        <w:rPr>
          <w:rFonts w:eastAsia="TheSansLight"/>
        </w:rPr>
      </w:pPr>
    </w:p>
    <w:p w14:paraId="5B65D709" w14:textId="77777777" w:rsidR="00C65819" w:rsidRDefault="00C65819" w:rsidP="00C65819">
      <w:pPr>
        <w:pStyle w:val="anametin"/>
        <w:rPr>
          <w:rFonts w:eastAsia="TheSansLight"/>
        </w:rPr>
      </w:pPr>
    </w:p>
    <w:p w14:paraId="6CF74A0F" w14:textId="77777777" w:rsidR="00C65819" w:rsidRDefault="00C65819" w:rsidP="00C65819">
      <w:pPr>
        <w:pStyle w:val="anametin"/>
        <w:rPr>
          <w:rFonts w:eastAsia="TheSansLight"/>
        </w:rPr>
      </w:pPr>
    </w:p>
    <w:p w14:paraId="65E120D3" w14:textId="77777777" w:rsidR="00C65819" w:rsidRDefault="00C65819" w:rsidP="00C65819">
      <w:pPr>
        <w:pStyle w:val="anametin"/>
        <w:rPr>
          <w:rFonts w:eastAsia="TheSansLight"/>
        </w:rPr>
      </w:pPr>
    </w:p>
    <w:p w14:paraId="08B536C4" w14:textId="77777777" w:rsidR="00C65819" w:rsidRDefault="00C65819" w:rsidP="00C65819">
      <w:pPr>
        <w:pStyle w:val="anametin"/>
        <w:rPr>
          <w:rFonts w:eastAsia="TheSansLight"/>
        </w:rPr>
      </w:pPr>
    </w:p>
    <w:p w14:paraId="5005BFDB" w14:textId="77777777" w:rsidR="00C65819" w:rsidRPr="00C65819" w:rsidRDefault="00C65819" w:rsidP="00C65819">
      <w:pPr>
        <w:pStyle w:val="anametin"/>
        <w:rPr>
          <w:rFonts w:eastAsia="TheSansLight"/>
        </w:rPr>
        <w:sectPr w:rsidR="00C65819" w:rsidRPr="00C65819" w:rsidSect="00FD3D24">
          <w:pgSz w:w="11906" w:h="16838"/>
          <w:pgMar w:top="1418" w:right="1418" w:bottom="1418" w:left="1985" w:header="709" w:footer="709" w:gutter="0"/>
          <w:cols w:space="708"/>
          <w:docGrid w:linePitch="360"/>
        </w:sectPr>
      </w:pPr>
    </w:p>
    <w:p w14:paraId="1E8A311A" w14:textId="1D2E1EF0" w:rsidR="00C65819" w:rsidRPr="00A3441B" w:rsidRDefault="00C65819" w:rsidP="00C65819">
      <w:pPr>
        <w:pStyle w:val="sayfabasi"/>
      </w:pPr>
      <w:bookmarkStart w:id="81" w:name="_Toc136060122"/>
      <w:r>
        <w:lastRenderedPageBreak/>
        <w:t>APPENDIX-B</w:t>
      </w:r>
      <w:bookmarkEnd w:id="81"/>
    </w:p>
    <w:p w14:paraId="368A63C0" w14:textId="4263CF9A" w:rsidR="00C65819" w:rsidRDefault="00C65819" w:rsidP="00C65819">
      <w:pPr>
        <w:spacing w:before="240"/>
        <w:jc w:val="right"/>
        <w:rPr>
          <w:rFonts w:eastAsia="TheSansLight"/>
          <w:b/>
          <w:sz w:val="28"/>
        </w:rPr>
      </w:pPr>
      <w:r>
        <w:rPr>
          <w:rFonts w:eastAsia="TheSansLight"/>
          <w:b/>
          <w:sz w:val="28"/>
        </w:rPr>
        <w:t>CODES</w:t>
      </w:r>
    </w:p>
    <w:p w14:paraId="427277DF" w14:textId="77777777" w:rsidR="00C65819" w:rsidRDefault="00C65819" w:rsidP="00C65819">
      <w:pPr>
        <w:pStyle w:val="anametin"/>
        <w:rPr>
          <w:rFonts w:eastAsia="TheSansLight"/>
          <w:iCs/>
          <w:szCs w:val="24"/>
        </w:rPr>
      </w:pPr>
      <w:r w:rsidRPr="002A191F">
        <w:rPr>
          <w:rFonts w:eastAsia="TheSansLight"/>
          <w:iCs/>
          <w:szCs w:val="24"/>
          <w:highlight w:val="yellow"/>
        </w:rPr>
        <w:t>If you don't have any attachments, you can delete this section.</w:t>
      </w:r>
    </w:p>
    <w:p w14:paraId="4E5EB06C" w14:textId="77777777" w:rsidR="00C65819" w:rsidRDefault="00C65819" w:rsidP="00C65819">
      <w:pPr>
        <w:pStyle w:val="anametin"/>
        <w:rPr>
          <w:rFonts w:eastAsia="TheSansLight"/>
          <w:iCs/>
          <w:szCs w:val="24"/>
        </w:rPr>
      </w:pPr>
    </w:p>
    <w:p w14:paraId="079E0AF4" w14:textId="77777777" w:rsidR="00C65819" w:rsidRDefault="00C65819" w:rsidP="00C65819">
      <w:pPr>
        <w:pStyle w:val="anametin"/>
        <w:rPr>
          <w:rFonts w:eastAsia="TheSansLight"/>
        </w:rPr>
      </w:pPr>
    </w:p>
    <w:p w14:paraId="5516F6AD" w14:textId="77777777" w:rsidR="00C65819" w:rsidRDefault="00C65819" w:rsidP="00C65819">
      <w:pPr>
        <w:pStyle w:val="anametin"/>
        <w:rPr>
          <w:rFonts w:eastAsia="TheSansLight"/>
        </w:rPr>
      </w:pPr>
    </w:p>
    <w:p w14:paraId="1527E1C3" w14:textId="77777777" w:rsidR="00A57826" w:rsidRPr="00C65819" w:rsidRDefault="00A57826" w:rsidP="00C65819">
      <w:pPr>
        <w:pStyle w:val="anametin"/>
        <w:rPr>
          <w:rFonts w:eastAsia="TheSansLight"/>
        </w:rPr>
        <w:sectPr w:rsidR="00A57826" w:rsidRPr="00C65819" w:rsidSect="00FD3D24">
          <w:pgSz w:w="11906" w:h="16838"/>
          <w:pgMar w:top="1418" w:right="1418" w:bottom="1418" w:left="1985" w:header="709" w:footer="709" w:gutter="0"/>
          <w:cols w:space="708"/>
          <w:docGrid w:linePitch="360"/>
        </w:sectPr>
      </w:pPr>
    </w:p>
    <w:p w14:paraId="6D0221FD" w14:textId="36C7E92E" w:rsidR="00C65819" w:rsidRPr="00A3441B" w:rsidRDefault="00C65819" w:rsidP="00C65819">
      <w:pPr>
        <w:pStyle w:val="sayfabasi"/>
      </w:pPr>
      <w:bookmarkStart w:id="82" w:name="_Toc136060123"/>
      <w:r>
        <w:lastRenderedPageBreak/>
        <w:t>RESUME</w:t>
      </w:r>
      <w:bookmarkEnd w:id="82"/>
    </w:p>
    <w:p w14:paraId="32F1ABE5" w14:textId="77777777" w:rsidR="00FC71B0" w:rsidRPr="00FC71B0" w:rsidRDefault="00FC71B0" w:rsidP="00FC71B0">
      <w:pPr>
        <w:pStyle w:val="anametin"/>
      </w:pPr>
    </w:p>
    <w:p w14:paraId="5CF6F9B7" w14:textId="4323322A" w:rsidR="00E67C92" w:rsidRPr="007B0F03" w:rsidRDefault="00E67C92" w:rsidP="00E67C92">
      <w:pPr>
        <w:pStyle w:val="nsayfalarmetinstili"/>
        <w:rPr>
          <w:rFonts w:cs="Calibri"/>
          <w:b/>
          <w:bCs/>
        </w:rPr>
      </w:pPr>
      <w:r>
        <w:rPr>
          <w:rFonts w:cs="Calibri"/>
          <w:b/>
          <w:bCs/>
        </w:rPr>
        <w:t xml:space="preserve">1. </w:t>
      </w:r>
      <w:r w:rsidR="00B02FA7">
        <w:rPr>
          <w:rFonts w:cs="Calibri"/>
          <w:b/>
          <w:bCs/>
        </w:rPr>
        <w:t>STUDENT PERSONAL INFORMATION</w:t>
      </w:r>
    </w:p>
    <w:tbl>
      <w:tblPr>
        <w:tblW w:w="0" w:type="auto"/>
        <w:tblCellMar>
          <w:left w:w="0" w:type="dxa"/>
          <w:right w:w="0" w:type="dxa"/>
        </w:tblCellMar>
        <w:tblLook w:val="0000" w:firstRow="0" w:lastRow="0" w:firstColumn="0" w:lastColumn="0" w:noHBand="0" w:noVBand="0"/>
      </w:tblPr>
      <w:tblGrid>
        <w:gridCol w:w="2840"/>
        <w:gridCol w:w="5663"/>
      </w:tblGrid>
      <w:tr w:rsidR="00E67C92" w:rsidRPr="007B0F03" w14:paraId="070B3002" w14:textId="77777777" w:rsidTr="002E09F7">
        <w:tc>
          <w:tcPr>
            <w:tcW w:w="2840" w:type="dxa"/>
          </w:tcPr>
          <w:p w14:paraId="09D6D16D" w14:textId="58BF7EB7" w:rsidR="00E67C92" w:rsidRPr="00EF2771" w:rsidRDefault="00B02FA7" w:rsidP="00DA5770">
            <w:pPr>
              <w:rPr>
                <w:rFonts w:cs="Calibri"/>
                <w:b/>
              </w:rPr>
            </w:pPr>
            <w:r>
              <w:rPr>
                <w:rFonts w:cs="Calibri"/>
                <w:b/>
              </w:rPr>
              <w:t>Name SURNAME</w:t>
            </w:r>
            <w:r w:rsidR="00E67C92" w:rsidRPr="00EF2771">
              <w:rPr>
                <w:rFonts w:cs="Calibri"/>
                <w:b/>
              </w:rPr>
              <w:t xml:space="preserve"> </w:t>
            </w:r>
          </w:p>
        </w:tc>
        <w:tc>
          <w:tcPr>
            <w:tcW w:w="5663" w:type="dxa"/>
          </w:tcPr>
          <w:p w14:paraId="112D0450" w14:textId="47B56234" w:rsidR="00E67C92" w:rsidRPr="007B0F03" w:rsidRDefault="00E67C92" w:rsidP="002E09F7">
            <w:pPr>
              <w:rPr>
                <w:rFonts w:cs="Calibri"/>
                <w:lang w:val="en-US"/>
              </w:rPr>
            </w:pPr>
            <w:r w:rsidRPr="007B0F03">
              <w:rPr>
                <w:rFonts w:cs="Calibri"/>
                <w:lang w:val="en-US"/>
              </w:rPr>
              <w:t>:</w:t>
            </w:r>
          </w:p>
        </w:tc>
      </w:tr>
      <w:tr w:rsidR="00E67C92" w:rsidRPr="007B0F03" w14:paraId="3C4AB152" w14:textId="77777777" w:rsidTr="002E09F7">
        <w:tc>
          <w:tcPr>
            <w:tcW w:w="2840" w:type="dxa"/>
          </w:tcPr>
          <w:p w14:paraId="533D6004" w14:textId="73A8D1E6" w:rsidR="00E67C92" w:rsidRPr="00EF2771" w:rsidRDefault="00735D20" w:rsidP="002E09F7">
            <w:pPr>
              <w:rPr>
                <w:rFonts w:cs="Calibri"/>
                <w:b/>
              </w:rPr>
            </w:pPr>
            <w:r>
              <w:rPr>
                <w:rFonts w:cs="Calibri"/>
                <w:b/>
              </w:rPr>
              <w:t>Birth Place and Date</w:t>
            </w:r>
          </w:p>
        </w:tc>
        <w:tc>
          <w:tcPr>
            <w:tcW w:w="5663" w:type="dxa"/>
          </w:tcPr>
          <w:p w14:paraId="7499687E" w14:textId="77777777" w:rsidR="00E67C92" w:rsidRPr="007B0F03" w:rsidRDefault="00E67C92" w:rsidP="002E09F7">
            <w:pPr>
              <w:rPr>
                <w:rFonts w:cs="Calibri"/>
                <w:lang w:val="en-US"/>
              </w:rPr>
            </w:pPr>
            <w:r w:rsidRPr="007B0F03">
              <w:rPr>
                <w:rFonts w:cs="Calibri"/>
                <w:lang w:val="en-US"/>
              </w:rPr>
              <w:t>:</w:t>
            </w:r>
          </w:p>
        </w:tc>
      </w:tr>
      <w:tr w:rsidR="00E67C92" w:rsidRPr="007B0F03" w14:paraId="5AF8FB3E" w14:textId="77777777" w:rsidTr="002E09F7">
        <w:tc>
          <w:tcPr>
            <w:tcW w:w="2840" w:type="dxa"/>
          </w:tcPr>
          <w:p w14:paraId="188160E5" w14:textId="6182B2D2" w:rsidR="00E67C92" w:rsidRPr="00EF2771" w:rsidRDefault="00B02FA7" w:rsidP="002E09F7">
            <w:pPr>
              <w:rPr>
                <w:rFonts w:cs="Calibri"/>
                <w:b/>
              </w:rPr>
            </w:pPr>
            <w:r>
              <w:rPr>
                <w:rFonts w:cs="Calibri"/>
                <w:b/>
              </w:rPr>
              <w:t>Foreign Language</w:t>
            </w:r>
          </w:p>
        </w:tc>
        <w:tc>
          <w:tcPr>
            <w:tcW w:w="5663" w:type="dxa"/>
          </w:tcPr>
          <w:p w14:paraId="366EFD52" w14:textId="77777777" w:rsidR="00E67C92" w:rsidRPr="007B0F03" w:rsidRDefault="00E67C92" w:rsidP="002E09F7">
            <w:pPr>
              <w:rPr>
                <w:rFonts w:cs="Calibri"/>
                <w:lang w:val="en-US"/>
              </w:rPr>
            </w:pPr>
            <w:r w:rsidRPr="007B0F03">
              <w:rPr>
                <w:rFonts w:cs="Calibri"/>
                <w:lang w:val="en-US"/>
              </w:rPr>
              <w:t>:</w:t>
            </w:r>
          </w:p>
        </w:tc>
      </w:tr>
      <w:tr w:rsidR="00E67C92" w:rsidRPr="007B0F03" w14:paraId="267293B4" w14:textId="77777777" w:rsidTr="002E09F7">
        <w:tc>
          <w:tcPr>
            <w:tcW w:w="2840" w:type="dxa"/>
          </w:tcPr>
          <w:p w14:paraId="1CCB6C2B" w14:textId="399DCF3D" w:rsidR="00E67C92" w:rsidRPr="00EF2771" w:rsidRDefault="00E67C92" w:rsidP="002E09F7">
            <w:pPr>
              <w:rPr>
                <w:rFonts w:cs="Calibri"/>
                <w:b/>
              </w:rPr>
            </w:pPr>
            <w:r w:rsidRPr="00EF2771">
              <w:rPr>
                <w:rFonts w:cs="Calibri"/>
                <w:b/>
              </w:rPr>
              <w:t>E-</w:t>
            </w:r>
            <w:r w:rsidR="00A72ED7">
              <w:rPr>
                <w:rFonts w:cs="Calibri"/>
                <w:b/>
              </w:rPr>
              <w:t>mail</w:t>
            </w:r>
          </w:p>
        </w:tc>
        <w:tc>
          <w:tcPr>
            <w:tcW w:w="5663" w:type="dxa"/>
          </w:tcPr>
          <w:p w14:paraId="43015DA6" w14:textId="77777777" w:rsidR="00E67C92" w:rsidRPr="007B0F03" w:rsidRDefault="00E67C92" w:rsidP="002E09F7">
            <w:pPr>
              <w:rPr>
                <w:rFonts w:cs="Calibri"/>
                <w:lang w:val="en-US"/>
              </w:rPr>
            </w:pPr>
            <w:r w:rsidRPr="007B0F03">
              <w:rPr>
                <w:rFonts w:cs="Calibri"/>
                <w:lang w:val="en-US"/>
              </w:rPr>
              <w:t>:</w:t>
            </w:r>
          </w:p>
        </w:tc>
      </w:tr>
    </w:tbl>
    <w:p w14:paraId="14993789" w14:textId="77777777" w:rsidR="00E67C92" w:rsidRPr="007B0F03" w:rsidRDefault="00E67C92" w:rsidP="00E67C92">
      <w:pPr>
        <w:pStyle w:val="nsayfalarmetinstili"/>
        <w:rPr>
          <w:rFonts w:cs="Calibri"/>
          <w:b/>
          <w:bCs/>
        </w:rPr>
      </w:pPr>
    </w:p>
    <w:p w14:paraId="330A4FA4" w14:textId="77777777" w:rsidR="00714561" w:rsidRPr="007B0F03" w:rsidRDefault="00714561" w:rsidP="00714561">
      <w:pPr>
        <w:pStyle w:val="nsayfalarmetinstili"/>
        <w:rPr>
          <w:rFonts w:cs="Calibri"/>
          <w:b/>
          <w:bCs/>
        </w:rPr>
      </w:pPr>
      <w:r>
        <w:rPr>
          <w:rFonts w:cs="Calibri"/>
          <w:b/>
          <w:bCs/>
        </w:rPr>
        <w:t>EDUCATION STATUS</w:t>
      </w:r>
    </w:p>
    <w:tbl>
      <w:tblPr>
        <w:tblW w:w="0" w:type="auto"/>
        <w:tblCellMar>
          <w:left w:w="0" w:type="dxa"/>
          <w:right w:w="0" w:type="dxa"/>
        </w:tblCellMar>
        <w:tblLook w:val="0000" w:firstRow="0" w:lastRow="0" w:firstColumn="0" w:lastColumn="0" w:noHBand="0" w:noVBand="0"/>
      </w:tblPr>
      <w:tblGrid>
        <w:gridCol w:w="1808"/>
        <w:gridCol w:w="2271"/>
        <w:gridCol w:w="2987"/>
        <w:gridCol w:w="1437"/>
      </w:tblGrid>
      <w:tr w:rsidR="00E67C92" w:rsidRPr="007B0F03" w14:paraId="23D5A273" w14:textId="77777777" w:rsidTr="002E09F7">
        <w:tc>
          <w:tcPr>
            <w:tcW w:w="1808" w:type="dxa"/>
          </w:tcPr>
          <w:p w14:paraId="393EF023" w14:textId="4D931AD9" w:rsidR="00E67C92" w:rsidRPr="00EF2771" w:rsidRDefault="00E67C92" w:rsidP="002E09F7">
            <w:pPr>
              <w:rPr>
                <w:rFonts w:cs="Calibri"/>
                <w:b/>
              </w:rPr>
            </w:pPr>
            <w:r w:rsidRPr="00EF2771">
              <w:rPr>
                <w:rFonts w:cs="Calibri"/>
                <w:b/>
              </w:rPr>
              <w:t>De</w:t>
            </w:r>
            <w:r w:rsidR="00287C28">
              <w:rPr>
                <w:rFonts w:cs="Calibri"/>
                <w:b/>
              </w:rPr>
              <w:t>gree</w:t>
            </w:r>
          </w:p>
        </w:tc>
        <w:tc>
          <w:tcPr>
            <w:tcW w:w="2271" w:type="dxa"/>
          </w:tcPr>
          <w:p w14:paraId="3E8F2F74" w14:textId="3B750FC9" w:rsidR="00E67C92" w:rsidRPr="00EF2771" w:rsidRDefault="00287C28" w:rsidP="002E09F7">
            <w:pPr>
              <w:rPr>
                <w:rFonts w:cs="Calibri"/>
                <w:b/>
              </w:rPr>
            </w:pPr>
            <w:r>
              <w:rPr>
                <w:rFonts w:cs="Calibri"/>
                <w:b/>
              </w:rPr>
              <w:t>Field</w:t>
            </w:r>
          </w:p>
        </w:tc>
        <w:tc>
          <w:tcPr>
            <w:tcW w:w="2987" w:type="dxa"/>
          </w:tcPr>
          <w:p w14:paraId="161C4C96" w14:textId="14E105AC" w:rsidR="00E67C92" w:rsidRPr="00EF2771" w:rsidRDefault="00E8105E" w:rsidP="002E09F7">
            <w:pPr>
              <w:rPr>
                <w:rFonts w:cs="Calibri"/>
                <w:b/>
                <w:lang w:val="en-US"/>
              </w:rPr>
            </w:pPr>
            <w:r>
              <w:rPr>
                <w:rFonts w:cs="Calibri"/>
                <w:b/>
                <w:lang w:val="en-US"/>
              </w:rPr>
              <w:t>School</w:t>
            </w:r>
            <w:r w:rsidR="00E67C92" w:rsidRPr="00EF2771">
              <w:rPr>
                <w:rFonts w:cs="Calibri"/>
                <w:b/>
                <w:lang w:val="en-US"/>
              </w:rPr>
              <w:t>/</w:t>
            </w:r>
            <w:r>
              <w:rPr>
                <w:rFonts w:cs="Calibri"/>
                <w:b/>
                <w:lang w:val="en-US"/>
              </w:rPr>
              <w:t>University</w:t>
            </w:r>
          </w:p>
        </w:tc>
        <w:tc>
          <w:tcPr>
            <w:tcW w:w="1437" w:type="dxa"/>
          </w:tcPr>
          <w:p w14:paraId="56B2C8FE" w14:textId="78C82D2D" w:rsidR="00E67C92" w:rsidRPr="00EF2771" w:rsidRDefault="003C211A" w:rsidP="002E09F7">
            <w:pPr>
              <w:rPr>
                <w:rFonts w:cs="Calibri"/>
                <w:b/>
              </w:rPr>
            </w:pPr>
            <w:r>
              <w:rPr>
                <w:rFonts w:cs="Calibri"/>
                <w:b/>
              </w:rPr>
              <w:t>Graduation Year</w:t>
            </w:r>
          </w:p>
        </w:tc>
      </w:tr>
      <w:tr w:rsidR="00E67C92" w:rsidRPr="007B0F03" w14:paraId="75E6A558" w14:textId="77777777" w:rsidTr="002E09F7">
        <w:tc>
          <w:tcPr>
            <w:tcW w:w="1808" w:type="dxa"/>
          </w:tcPr>
          <w:p w14:paraId="07255EB3" w14:textId="6EED7D58" w:rsidR="00E67C92" w:rsidRPr="007B0F03" w:rsidRDefault="00287C28" w:rsidP="002E09F7">
            <w:pPr>
              <w:rPr>
                <w:rFonts w:cs="Calibri"/>
                <w:lang w:val="en-US"/>
              </w:rPr>
            </w:pPr>
            <w:r>
              <w:rPr>
                <w:rFonts w:cs="Calibri"/>
                <w:lang w:val="en-US"/>
              </w:rPr>
              <w:t>High School</w:t>
            </w:r>
          </w:p>
        </w:tc>
        <w:tc>
          <w:tcPr>
            <w:tcW w:w="2271" w:type="dxa"/>
          </w:tcPr>
          <w:p w14:paraId="3FAEA7C8" w14:textId="77777777" w:rsidR="00E67C92" w:rsidRPr="007B0F03" w:rsidRDefault="00E67C92" w:rsidP="002E09F7">
            <w:pPr>
              <w:adjustRightInd w:val="0"/>
              <w:spacing w:line="360" w:lineRule="auto"/>
              <w:rPr>
                <w:rFonts w:cs="Calibri"/>
                <w:lang w:val="en-US"/>
              </w:rPr>
            </w:pPr>
          </w:p>
        </w:tc>
        <w:tc>
          <w:tcPr>
            <w:tcW w:w="2987" w:type="dxa"/>
          </w:tcPr>
          <w:p w14:paraId="2A678AAF" w14:textId="77777777" w:rsidR="00E67C92" w:rsidRPr="007B0F03" w:rsidRDefault="00E67C92" w:rsidP="002E09F7">
            <w:pPr>
              <w:adjustRightInd w:val="0"/>
              <w:spacing w:line="360" w:lineRule="auto"/>
              <w:rPr>
                <w:rFonts w:cs="Calibri"/>
                <w:lang w:val="en-US"/>
              </w:rPr>
            </w:pPr>
          </w:p>
        </w:tc>
        <w:tc>
          <w:tcPr>
            <w:tcW w:w="1437" w:type="dxa"/>
          </w:tcPr>
          <w:p w14:paraId="61402C0C" w14:textId="77777777" w:rsidR="00E67C92" w:rsidRPr="007B0F03" w:rsidRDefault="00E67C92" w:rsidP="002E09F7">
            <w:pPr>
              <w:adjustRightInd w:val="0"/>
              <w:spacing w:line="360" w:lineRule="auto"/>
              <w:rPr>
                <w:rFonts w:cs="Calibri"/>
                <w:lang w:val="en-US"/>
              </w:rPr>
            </w:pPr>
          </w:p>
        </w:tc>
      </w:tr>
    </w:tbl>
    <w:p w14:paraId="2C620AC5" w14:textId="77777777" w:rsidR="00E67C92" w:rsidRPr="007B0F03" w:rsidRDefault="00E67C92" w:rsidP="00E67C92">
      <w:pPr>
        <w:rPr>
          <w:rFonts w:cs="Calibri"/>
        </w:rPr>
      </w:pPr>
    </w:p>
    <w:p w14:paraId="46D78F29" w14:textId="17397A21" w:rsidR="0018203E" w:rsidRPr="008D52C5" w:rsidRDefault="000A3507" w:rsidP="0018203E">
      <w:pPr>
        <w:pStyle w:val="nsayfalarmetinstili"/>
        <w:rPr>
          <w:rFonts w:cs="Calibri"/>
          <w:b/>
          <w:bCs/>
          <w:lang w:val="en-US"/>
        </w:rPr>
      </w:pPr>
      <w:r>
        <w:rPr>
          <w:rFonts w:cs="Calibri"/>
          <w:b/>
          <w:bCs/>
        </w:rPr>
        <w:t>JOB</w:t>
      </w:r>
      <w:r w:rsidR="00451B5D">
        <w:rPr>
          <w:rFonts w:cs="Calibri"/>
          <w:b/>
          <w:bCs/>
        </w:rPr>
        <w:t xml:space="preserve">/INTERNSHIP </w:t>
      </w:r>
      <w:r>
        <w:rPr>
          <w:rFonts w:cs="Calibri"/>
          <w:b/>
          <w:bCs/>
        </w:rPr>
        <w:t>EXPERIENCES</w:t>
      </w:r>
      <w:r w:rsidRPr="007B0F03">
        <w:rPr>
          <w:rFonts w:cs="Calibri"/>
        </w:rPr>
        <w:t xml:space="preserve"> </w:t>
      </w:r>
    </w:p>
    <w:tbl>
      <w:tblPr>
        <w:tblW w:w="0" w:type="auto"/>
        <w:tblCellMar>
          <w:left w:w="0" w:type="dxa"/>
          <w:right w:w="0" w:type="dxa"/>
        </w:tblCellMar>
        <w:tblLook w:val="0000" w:firstRow="0" w:lastRow="0" w:firstColumn="0" w:lastColumn="0" w:noHBand="0" w:noVBand="0"/>
      </w:tblPr>
      <w:tblGrid>
        <w:gridCol w:w="2694"/>
        <w:gridCol w:w="3222"/>
        <w:gridCol w:w="2587"/>
      </w:tblGrid>
      <w:tr w:rsidR="00E67C92" w:rsidRPr="007B0F03" w14:paraId="2D0BB5A9" w14:textId="77777777" w:rsidTr="00466F1C">
        <w:tc>
          <w:tcPr>
            <w:tcW w:w="2694" w:type="dxa"/>
          </w:tcPr>
          <w:p w14:paraId="70F4671C" w14:textId="512DA7D8" w:rsidR="00E67C92" w:rsidRPr="00EF2771" w:rsidRDefault="00E67C92" w:rsidP="002E09F7">
            <w:pPr>
              <w:rPr>
                <w:rFonts w:cs="Calibri"/>
                <w:b/>
              </w:rPr>
            </w:pPr>
            <w:r w:rsidRPr="00EF2771">
              <w:rPr>
                <w:rFonts w:cs="Calibri"/>
                <w:b/>
              </w:rPr>
              <w:t>Y</w:t>
            </w:r>
            <w:r w:rsidR="0018203E">
              <w:rPr>
                <w:rFonts w:cs="Calibri"/>
                <w:b/>
              </w:rPr>
              <w:t>ear</w:t>
            </w:r>
          </w:p>
        </w:tc>
        <w:tc>
          <w:tcPr>
            <w:tcW w:w="3222" w:type="dxa"/>
          </w:tcPr>
          <w:p w14:paraId="6B2494D4" w14:textId="5F8CE7CD" w:rsidR="00E67C92" w:rsidRPr="00EF2771" w:rsidRDefault="00E67C92" w:rsidP="002E09F7">
            <w:pPr>
              <w:rPr>
                <w:rFonts w:cs="Calibri"/>
                <w:b/>
              </w:rPr>
            </w:pPr>
            <w:r w:rsidRPr="00EF2771">
              <w:rPr>
                <w:rFonts w:cs="Calibri"/>
                <w:b/>
              </w:rPr>
              <w:t>Firm</w:t>
            </w:r>
          </w:p>
        </w:tc>
        <w:tc>
          <w:tcPr>
            <w:tcW w:w="2587" w:type="dxa"/>
          </w:tcPr>
          <w:p w14:paraId="756E8C5D" w14:textId="3DBE467C" w:rsidR="00E67C92" w:rsidRPr="00EF2771" w:rsidRDefault="0018203E" w:rsidP="002E09F7">
            <w:pPr>
              <w:rPr>
                <w:rFonts w:cs="Calibri"/>
                <w:b/>
                <w:lang w:val="en-US"/>
              </w:rPr>
            </w:pPr>
            <w:r>
              <w:rPr>
                <w:rFonts w:cs="Calibri"/>
                <w:b/>
                <w:lang w:val="en-US"/>
              </w:rPr>
              <w:t>Duty</w:t>
            </w:r>
          </w:p>
        </w:tc>
      </w:tr>
      <w:tr w:rsidR="00E67C92" w:rsidRPr="007B0F03" w14:paraId="283A3F7E" w14:textId="77777777" w:rsidTr="00466F1C">
        <w:tc>
          <w:tcPr>
            <w:tcW w:w="2694" w:type="dxa"/>
          </w:tcPr>
          <w:p w14:paraId="3544E132" w14:textId="6896AF0D" w:rsidR="00E67C92" w:rsidRPr="007B0F03" w:rsidRDefault="00466F1C" w:rsidP="00466F1C">
            <w:pPr>
              <w:rPr>
                <w:rFonts w:cs="Calibri"/>
                <w:lang w:val="en-US"/>
              </w:rPr>
            </w:pPr>
            <w:r>
              <w:rPr>
                <w:rFonts w:cs="Calibri"/>
                <w:lang w:val="en-US"/>
              </w:rPr>
              <w:t xml:space="preserve">Dec. </w:t>
            </w:r>
            <w:r w:rsidRPr="007B0F03">
              <w:rPr>
                <w:rFonts w:cs="Calibri"/>
                <w:lang w:val="en-US"/>
              </w:rPr>
              <w:t>20</w:t>
            </w:r>
            <w:r>
              <w:rPr>
                <w:rFonts w:cs="Calibri"/>
                <w:lang w:val="en-US"/>
              </w:rPr>
              <w:t>22 – March 2023</w:t>
            </w:r>
          </w:p>
        </w:tc>
        <w:tc>
          <w:tcPr>
            <w:tcW w:w="3222" w:type="dxa"/>
          </w:tcPr>
          <w:p w14:paraId="2E801BF9" w14:textId="77777777" w:rsidR="00E67C92" w:rsidRPr="007B0F03" w:rsidRDefault="00E67C92" w:rsidP="002E09F7">
            <w:pPr>
              <w:adjustRightInd w:val="0"/>
              <w:spacing w:line="360" w:lineRule="auto"/>
              <w:rPr>
                <w:rFonts w:cs="Calibri"/>
                <w:lang w:val="en-US"/>
              </w:rPr>
            </w:pPr>
          </w:p>
        </w:tc>
        <w:tc>
          <w:tcPr>
            <w:tcW w:w="2587" w:type="dxa"/>
          </w:tcPr>
          <w:p w14:paraId="03BDED03" w14:textId="77777777" w:rsidR="00E67C92" w:rsidRPr="007B0F03" w:rsidRDefault="00E67C92" w:rsidP="002E09F7">
            <w:pPr>
              <w:adjustRightInd w:val="0"/>
              <w:spacing w:line="360" w:lineRule="auto"/>
              <w:rPr>
                <w:rFonts w:cs="Calibri"/>
                <w:lang w:val="en-US"/>
              </w:rPr>
            </w:pPr>
          </w:p>
        </w:tc>
      </w:tr>
      <w:tr w:rsidR="00E67C92" w:rsidRPr="007B0F03" w14:paraId="3374B3B5" w14:textId="77777777" w:rsidTr="00466F1C">
        <w:tc>
          <w:tcPr>
            <w:tcW w:w="2694" w:type="dxa"/>
          </w:tcPr>
          <w:p w14:paraId="5DA28F7A" w14:textId="74E2F55B" w:rsidR="00E67C92" w:rsidRPr="007B0F03" w:rsidRDefault="00466F1C" w:rsidP="00466F1C">
            <w:pPr>
              <w:rPr>
                <w:rFonts w:cs="Calibri"/>
                <w:lang w:val="en-US"/>
              </w:rPr>
            </w:pPr>
            <w:r>
              <w:rPr>
                <w:rFonts w:cs="Calibri"/>
                <w:lang w:val="en-US"/>
              </w:rPr>
              <w:t xml:space="preserve">July </w:t>
            </w:r>
            <w:r w:rsidRPr="007B0F03">
              <w:rPr>
                <w:rFonts w:cs="Calibri"/>
                <w:lang w:val="en-US"/>
              </w:rPr>
              <w:t>20</w:t>
            </w:r>
            <w:r>
              <w:rPr>
                <w:rFonts w:cs="Calibri"/>
                <w:lang w:val="en-US"/>
              </w:rPr>
              <w:t>21 – Aug. 2021</w:t>
            </w:r>
          </w:p>
        </w:tc>
        <w:tc>
          <w:tcPr>
            <w:tcW w:w="3222" w:type="dxa"/>
          </w:tcPr>
          <w:p w14:paraId="406718D5" w14:textId="77777777" w:rsidR="00E67C92" w:rsidRPr="007B0F03" w:rsidRDefault="00E67C92" w:rsidP="002E09F7">
            <w:pPr>
              <w:adjustRightInd w:val="0"/>
              <w:spacing w:line="360" w:lineRule="auto"/>
              <w:rPr>
                <w:rFonts w:cs="Calibri"/>
                <w:lang w:val="en-US"/>
              </w:rPr>
            </w:pPr>
          </w:p>
        </w:tc>
        <w:tc>
          <w:tcPr>
            <w:tcW w:w="2587" w:type="dxa"/>
          </w:tcPr>
          <w:p w14:paraId="4E30713B" w14:textId="77777777" w:rsidR="00E67C92" w:rsidRPr="007B0F03" w:rsidRDefault="00E67C92" w:rsidP="002E09F7">
            <w:pPr>
              <w:adjustRightInd w:val="0"/>
              <w:spacing w:line="360" w:lineRule="auto"/>
              <w:rPr>
                <w:rFonts w:cs="Calibri"/>
                <w:lang w:val="en-US"/>
              </w:rPr>
            </w:pPr>
          </w:p>
        </w:tc>
      </w:tr>
      <w:tr w:rsidR="00E67C92" w:rsidRPr="007B0F03" w14:paraId="705B30D1" w14:textId="77777777" w:rsidTr="00466F1C">
        <w:tc>
          <w:tcPr>
            <w:tcW w:w="2694" w:type="dxa"/>
          </w:tcPr>
          <w:p w14:paraId="1F1F0757" w14:textId="247756C1" w:rsidR="00E67C92" w:rsidRPr="007B0F03" w:rsidRDefault="00451B5D" w:rsidP="00451B5D">
            <w:pPr>
              <w:rPr>
                <w:rFonts w:cs="Calibri"/>
                <w:lang w:val="en-US"/>
              </w:rPr>
            </w:pPr>
            <w:r>
              <w:rPr>
                <w:rFonts w:cs="Calibri"/>
                <w:lang w:val="en-US"/>
              </w:rPr>
              <w:t xml:space="preserve">Sept. </w:t>
            </w:r>
            <w:r w:rsidR="00E67C92" w:rsidRPr="007B0F03">
              <w:rPr>
                <w:rFonts w:cs="Calibri"/>
                <w:lang w:val="en-US"/>
              </w:rPr>
              <w:t>20</w:t>
            </w:r>
            <w:r>
              <w:rPr>
                <w:rFonts w:cs="Calibri"/>
                <w:lang w:val="en-US"/>
              </w:rPr>
              <w:t xml:space="preserve">19 </w:t>
            </w:r>
            <w:r w:rsidR="00466F1C">
              <w:rPr>
                <w:rFonts w:cs="Calibri"/>
                <w:lang w:val="en-US"/>
              </w:rPr>
              <w:t>– Jan</w:t>
            </w:r>
            <w:r>
              <w:rPr>
                <w:rFonts w:cs="Calibri"/>
                <w:lang w:val="en-US"/>
              </w:rPr>
              <w:t>. 2020</w:t>
            </w:r>
          </w:p>
        </w:tc>
        <w:tc>
          <w:tcPr>
            <w:tcW w:w="3222" w:type="dxa"/>
          </w:tcPr>
          <w:p w14:paraId="04694D41" w14:textId="77777777" w:rsidR="00E67C92" w:rsidRPr="007B0F03" w:rsidRDefault="00E67C92" w:rsidP="002E09F7">
            <w:pPr>
              <w:adjustRightInd w:val="0"/>
              <w:spacing w:line="360" w:lineRule="auto"/>
              <w:rPr>
                <w:rFonts w:cs="Calibri"/>
                <w:lang w:val="en-US"/>
              </w:rPr>
            </w:pPr>
          </w:p>
        </w:tc>
        <w:tc>
          <w:tcPr>
            <w:tcW w:w="2587" w:type="dxa"/>
          </w:tcPr>
          <w:p w14:paraId="56C57660" w14:textId="77777777" w:rsidR="00E67C92" w:rsidRPr="007B0F03" w:rsidRDefault="00E67C92" w:rsidP="002E09F7">
            <w:pPr>
              <w:adjustRightInd w:val="0"/>
              <w:spacing w:line="360" w:lineRule="auto"/>
              <w:rPr>
                <w:rFonts w:cs="Calibri"/>
                <w:lang w:val="en-US"/>
              </w:rPr>
            </w:pPr>
          </w:p>
        </w:tc>
      </w:tr>
    </w:tbl>
    <w:p w14:paraId="756CAA00" w14:textId="77777777" w:rsidR="00E67C92" w:rsidRDefault="00E67C92" w:rsidP="00E67C92">
      <w:pPr>
        <w:rPr>
          <w:rFonts w:cs="Calibri"/>
          <w:b/>
          <w:bCs/>
          <w:lang w:val="de-DE"/>
        </w:rPr>
      </w:pPr>
    </w:p>
    <w:p w14:paraId="64C2A760" w14:textId="08A2474C" w:rsidR="00E67C92" w:rsidRPr="007B0F03" w:rsidRDefault="00E67C92" w:rsidP="00E67C92">
      <w:pPr>
        <w:rPr>
          <w:rFonts w:cs="Calibri"/>
          <w:b/>
          <w:bCs/>
          <w:lang w:val="de-DE"/>
        </w:rPr>
      </w:pPr>
      <w:r>
        <w:rPr>
          <w:rFonts w:cs="Calibri"/>
          <w:b/>
          <w:bCs/>
          <w:lang w:val="de-DE"/>
        </w:rPr>
        <w:br w:type="page"/>
      </w:r>
      <w:r w:rsidR="000A3507">
        <w:rPr>
          <w:rFonts w:cs="Calibri"/>
          <w:b/>
          <w:bCs/>
          <w:lang w:val="de-DE"/>
        </w:rPr>
        <w:lastRenderedPageBreak/>
        <w:t>PUBLICATIONS</w:t>
      </w:r>
    </w:p>
    <w:p w14:paraId="307B47CC" w14:textId="77777777" w:rsidR="00F01194" w:rsidRPr="008D52C5" w:rsidRDefault="00080CA8" w:rsidP="00F01194">
      <w:pPr>
        <w:pStyle w:val="nsayfalarmetinstili"/>
        <w:rPr>
          <w:rFonts w:cs="Calibri"/>
          <w:b/>
          <w:bCs/>
          <w:lang w:val="en-US"/>
        </w:rPr>
      </w:pPr>
      <w:r>
        <w:rPr>
          <w:rFonts w:cs="Calibri"/>
          <w:b/>
          <w:bCs/>
        </w:rPr>
        <w:t>Article</w:t>
      </w:r>
      <w:r w:rsidR="000A3507">
        <w:rPr>
          <w:rFonts w:cs="Calibri"/>
          <w:b/>
          <w:bCs/>
        </w:rPr>
        <w:t>s</w:t>
      </w:r>
      <w:r w:rsidR="00E67C92" w:rsidRPr="007B0F03">
        <w:rPr>
          <w:rFonts w:cs="Calibri"/>
          <w:b/>
          <w:bCs/>
        </w:rPr>
        <w:t xml:space="preserve"> </w:t>
      </w:r>
      <w:r w:rsidR="00F01194" w:rsidRPr="007B0F03">
        <w:rPr>
          <w:rFonts w:cs="Calibri"/>
          <w:highlight w:val="yellow"/>
        </w:rPr>
        <w:t>(</w:t>
      </w:r>
      <w:r w:rsidR="00F01194" w:rsidRPr="004F6169">
        <w:rPr>
          <w:rFonts w:cs="Calibri"/>
          <w:highlight w:val="yellow"/>
        </w:rPr>
        <w:t>If you do not have information about this field, delete it.)</w:t>
      </w:r>
    </w:p>
    <w:tbl>
      <w:tblPr>
        <w:tblW w:w="0" w:type="auto"/>
        <w:tblCellMar>
          <w:left w:w="0" w:type="dxa"/>
          <w:right w:w="0" w:type="dxa"/>
        </w:tblCellMar>
        <w:tblLook w:val="0000" w:firstRow="0" w:lastRow="0" w:firstColumn="0" w:lastColumn="0" w:noHBand="0" w:noVBand="0"/>
      </w:tblPr>
      <w:tblGrid>
        <w:gridCol w:w="1810"/>
        <w:gridCol w:w="6693"/>
      </w:tblGrid>
      <w:tr w:rsidR="00E67C92" w:rsidRPr="007B0F03" w14:paraId="3E56E954" w14:textId="77777777" w:rsidTr="002E09F7">
        <w:tc>
          <w:tcPr>
            <w:tcW w:w="1810" w:type="dxa"/>
          </w:tcPr>
          <w:p w14:paraId="6E7636B6" w14:textId="77777777" w:rsidR="00E67C92" w:rsidRPr="007B0F03" w:rsidRDefault="00E67C92" w:rsidP="002E09F7">
            <w:pPr>
              <w:rPr>
                <w:rFonts w:cs="Calibri"/>
                <w:lang w:val="en-US"/>
              </w:rPr>
            </w:pPr>
            <w:r w:rsidRPr="007B0F03">
              <w:rPr>
                <w:rFonts w:cs="Calibri"/>
                <w:lang w:val="en-US"/>
              </w:rPr>
              <w:t>1.</w:t>
            </w:r>
          </w:p>
        </w:tc>
        <w:tc>
          <w:tcPr>
            <w:tcW w:w="6693" w:type="dxa"/>
          </w:tcPr>
          <w:p w14:paraId="481DE7EA" w14:textId="77777777" w:rsidR="00E67C92" w:rsidRPr="007B0F03" w:rsidRDefault="00E67C92" w:rsidP="002E09F7">
            <w:pPr>
              <w:adjustRightInd w:val="0"/>
              <w:spacing w:line="360" w:lineRule="auto"/>
              <w:rPr>
                <w:rFonts w:cs="Calibri"/>
                <w:b/>
                <w:lang w:val="en-US"/>
              </w:rPr>
            </w:pPr>
          </w:p>
        </w:tc>
      </w:tr>
      <w:tr w:rsidR="00E67C92" w:rsidRPr="007B0F03" w14:paraId="2C4D658F" w14:textId="77777777" w:rsidTr="002E09F7">
        <w:tc>
          <w:tcPr>
            <w:tcW w:w="1810" w:type="dxa"/>
          </w:tcPr>
          <w:p w14:paraId="274215E2" w14:textId="77777777" w:rsidR="00E67C92" w:rsidRPr="007B0F03" w:rsidRDefault="00E67C92" w:rsidP="002E09F7">
            <w:pPr>
              <w:rPr>
                <w:rFonts w:cs="Calibri"/>
                <w:lang w:val="en-US"/>
              </w:rPr>
            </w:pPr>
            <w:r w:rsidRPr="007B0F03">
              <w:rPr>
                <w:rFonts w:cs="Calibri"/>
                <w:lang w:val="en-US"/>
              </w:rPr>
              <w:t>2.</w:t>
            </w:r>
          </w:p>
        </w:tc>
        <w:tc>
          <w:tcPr>
            <w:tcW w:w="6693" w:type="dxa"/>
          </w:tcPr>
          <w:p w14:paraId="2D4E34D4" w14:textId="77777777" w:rsidR="00E67C92" w:rsidRPr="007B0F03" w:rsidRDefault="00E67C92" w:rsidP="002E09F7">
            <w:pPr>
              <w:adjustRightInd w:val="0"/>
              <w:spacing w:line="360" w:lineRule="auto"/>
              <w:rPr>
                <w:rFonts w:cs="Calibri"/>
                <w:b/>
                <w:lang w:val="en-US"/>
              </w:rPr>
            </w:pPr>
          </w:p>
        </w:tc>
      </w:tr>
    </w:tbl>
    <w:p w14:paraId="303DEFCC" w14:textId="77777777" w:rsidR="00E67C92" w:rsidRPr="007B0F03" w:rsidRDefault="00E67C92" w:rsidP="00E67C92">
      <w:pPr>
        <w:pStyle w:val="nsayfalarmetinstili"/>
        <w:rPr>
          <w:rFonts w:cs="Calibri"/>
          <w:b/>
          <w:bCs/>
          <w:lang w:val="de-DE"/>
        </w:rPr>
      </w:pPr>
    </w:p>
    <w:p w14:paraId="46799772" w14:textId="77777777" w:rsidR="00F01194" w:rsidRPr="008D52C5" w:rsidRDefault="00080CA8" w:rsidP="00F01194">
      <w:pPr>
        <w:pStyle w:val="nsayfalarmetinstili"/>
        <w:rPr>
          <w:rFonts w:cs="Calibri"/>
          <w:b/>
          <w:bCs/>
          <w:lang w:val="en-US"/>
        </w:rPr>
      </w:pPr>
      <w:r>
        <w:rPr>
          <w:rFonts w:cs="Calibri"/>
          <w:b/>
          <w:bCs/>
        </w:rPr>
        <w:t>Proceeding</w:t>
      </w:r>
      <w:r w:rsidR="000A3507">
        <w:rPr>
          <w:rFonts w:cs="Calibri"/>
          <w:b/>
          <w:bCs/>
        </w:rPr>
        <w:t>s</w:t>
      </w:r>
      <w:r w:rsidR="00E67C92" w:rsidRPr="007B0F03">
        <w:rPr>
          <w:rFonts w:cs="Calibri"/>
        </w:rPr>
        <w:t xml:space="preserve"> </w:t>
      </w:r>
      <w:r w:rsidR="00F01194" w:rsidRPr="007B0F03">
        <w:rPr>
          <w:rFonts w:cs="Calibri"/>
          <w:highlight w:val="yellow"/>
        </w:rPr>
        <w:t>(</w:t>
      </w:r>
      <w:r w:rsidR="00F01194" w:rsidRPr="004F6169">
        <w:rPr>
          <w:rFonts w:cs="Calibri"/>
          <w:highlight w:val="yellow"/>
        </w:rPr>
        <w:t>If you do not have information about this field, delete it.)</w:t>
      </w:r>
    </w:p>
    <w:tbl>
      <w:tblPr>
        <w:tblW w:w="0" w:type="auto"/>
        <w:tblCellMar>
          <w:left w:w="0" w:type="dxa"/>
          <w:right w:w="0" w:type="dxa"/>
        </w:tblCellMar>
        <w:tblLook w:val="0000" w:firstRow="0" w:lastRow="0" w:firstColumn="0" w:lastColumn="0" w:noHBand="0" w:noVBand="0"/>
      </w:tblPr>
      <w:tblGrid>
        <w:gridCol w:w="1810"/>
        <w:gridCol w:w="6693"/>
      </w:tblGrid>
      <w:tr w:rsidR="00E67C92" w:rsidRPr="007B0F03" w14:paraId="44E0BD55" w14:textId="77777777" w:rsidTr="002E09F7">
        <w:tc>
          <w:tcPr>
            <w:tcW w:w="1810" w:type="dxa"/>
          </w:tcPr>
          <w:p w14:paraId="56DE6298" w14:textId="77777777" w:rsidR="00E67C92" w:rsidRPr="007B0F03" w:rsidRDefault="00E67C92" w:rsidP="002E09F7">
            <w:pPr>
              <w:rPr>
                <w:rFonts w:cs="Calibri"/>
                <w:lang w:val="en-US"/>
              </w:rPr>
            </w:pPr>
            <w:r w:rsidRPr="007B0F03">
              <w:rPr>
                <w:rFonts w:cs="Calibri"/>
                <w:lang w:val="en-US"/>
              </w:rPr>
              <w:t>1.</w:t>
            </w:r>
          </w:p>
        </w:tc>
        <w:tc>
          <w:tcPr>
            <w:tcW w:w="6693" w:type="dxa"/>
          </w:tcPr>
          <w:p w14:paraId="2C794F37" w14:textId="77777777" w:rsidR="00E67C92" w:rsidRPr="007B0F03" w:rsidRDefault="00E67C92" w:rsidP="002E09F7">
            <w:pPr>
              <w:adjustRightInd w:val="0"/>
              <w:spacing w:line="360" w:lineRule="auto"/>
              <w:rPr>
                <w:rFonts w:cs="Calibri"/>
                <w:b/>
                <w:lang w:val="en-US"/>
              </w:rPr>
            </w:pPr>
          </w:p>
        </w:tc>
      </w:tr>
      <w:tr w:rsidR="00E67C92" w:rsidRPr="007B0F03" w14:paraId="7E72DD46" w14:textId="77777777" w:rsidTr="002E09F7">
        <w:tc>
          <w:tcPr>
            <w:tcW w:w="1810" w:type="dxa"/>
          </w:tcPr>
          <w:p w14:paraId="7CCC433C" w14:textId="77777777" w:rsidR="00E67C92" w:rsidRPr="007B0F03" w:rsidRDefault="00E67C92" w:rsidP="002E09F7">
            <w:pPr>
              <w:rPr>
                <w:rFonts w:cs="Calibri"/>
                <w:lang w:val="en-US"/>
              </w:rPr>
            </w:pPr>
            <w:r w:rsidRPr="007B0F03">
              <w:rPr>
                <w:rFonts w:cs="Calibri"/>
                <w:lang w:val="en-US"/>
              </w:rPr>
              <w:t>2.</w:t>
            </w:r>
          </w:p>
        </w:tc>
        <w:tc>
          <w:tcPr>
            <w:tcW w:w="6693" w:type="dxa"/>
          </w:tcPr>
          <w:p w14:paraId="433C6170" w14:textId="77777777" w:rsidR="00E67C92" w:rsidRPr="007B0F03" w:rsidRDefault="00E67C92" w:rsidP="002E09F7">
            <w:pPr>
              <w:adjustRightInd w:val="0"/>
              <w:spacing w:line="360" w:lineRule="auto"/>
              <w:rPr>
                <w:rFonts w:cs="Calibri"/>
                <w:b/>
                <w:lang w:val="en-US"/>
              </w:rPr>
            </w:pPr>
          </w:p>
        </w:tc>
      </w:tr>
    </w:tbl>
    <w:p w14:paraId="5294FA84" w14:textId="77777777" w:rsidR="00F01194" w:rsidRPr="008D52C5" w:rsidRDefault="00ED781D" w:rsidP="00F01194">
      <w:pPr>
        <w:pStyle w:val="nsayfalarmetinstili"/>
        <w:rPr>
          <w:rFonts w:cs="Calibri"/>
          <w:b/>
          <w:bCs/>
          <w:lang w:val="en-US"/>
        </w:rPr>
      </w:pPr>
      <w:r>
        <w:rPr>
          <w:rFonts w:cs="Calibri"/>
          <w:b/>
          <w:bCs/>
        </w:rPr>
        <w:t>Book</w:t>
      </w:r>
      <w:r w:rsidR="000A3507">
        <w:rPr>
          <w:rFonts w:cs="Calibri"/>
          <w:b/>
          <w:bCs/>
        </w:rPr>
        <w:t>s</w:t>
      </w:r>
      <w:r w:rsidR="00E67C92" w:rsidRPr="007B0F03">
        <w:rPr>
          <w:rFonts w:cs="Calibri"/>
        </w:rPr>
        <w:t xml:space="preserve"> </w:t>
      </w:r>
      <w:r w:rsidR="00F01194" w:rsidRPr="007B0F03">
        <w:rPr>
          <w:rFonts w:cs="Calibri"/>
          <w:highlight w:val="yellow"/>
        </w:rPr>
        <w:t>(</w:t>
      </w:r>
      <w:r w:rsidR="00F01194" w:rsidRPr="004F6169">
        <w:rPr>
          <w:rFonts w:cs="Calibri"/>
          <w:highlight w:val="yellow"/>
        </w:rPr>
        <w:t>If you do not have information about this field, delete it.)</w:t>
      </w:r>
    </w:p>
    <w:tbl>
      <w:tblPr>
        <w:tblW w:w="0" w:type="auto"/>
        <w:tblCellMar>
          <w:left w:w="0" w:type="dxa"/>
          <w:right w:w="0" w:type="dxa"/>
        </w:tblCellMar>
        <w:tblLook w:val="0000" w:firstRow="0" w:lastRow="0" w:firstColumn="0" w:lastColumn="0" w:noHBand="0" w:noVBand="0"/>
      </w:tblPr>
      <w:tblGrid>
        <w:gridCol w:w="1810"/>
        <w:gridCol w:w="6693"/>
      </w:tblGrid>
      <w:tr w:rsidR="00E67C92" w:rsidRPr="007B0F03" w14:paraId="2992DFD8" w14:textId="77777777" w:rsidTr="002E09F7">
        <w:tc>
          <w:tcPr>
            <w:tcW w:w="1810" w:type="dxa"/>
          </w:tcPr>
          <w:p w14:paraId="69855026" w14:textId="77777777" w:rsidR="00E67C92" w:rsidRPr="007B0F03" w:rsidRDefault="00E67C92" w:rsidP="002E09F7">
            <w:pPr>
              <w:rPr>
                <w:rFonts w:cs="Calibri"/>
                <w:lang w:val="en-US"/>
              </w:rPr>
            </w:pPr>
            <w:r w:rsidRPr="007B0F03">
              <w:rPr>
                <w:rFonts w:cs="Calibri"/>
                <w:lang w:val="en-US"/>
              </w:rPr>
              <w:t>1.</w:t>
            </w:r>
          </w:p>
        </w:tc>
        <w:tc>
          <w:tcPr>
            <w:tcW w:w="6693" w:type="dxa"/>
          </w:tcPr>
          <w:p w14:paraId="3A60AB28" w14:textId="77777777" w:rsidR="00E67C92" w:rsidRPr="007B0F03" w:rsidRDefault="00E67C92" w:rsidP="002E09F7">
            <w:pPr>
              <w:adjustRightInd w:val="0"/>
              <w:spacing w:line="360" w:lineRule="auto"/>
              <w:rPr>
                <w:rFonts w:cs="Calibri"/>
                <w:b/>
                <w:lang w:val="en-US"/>
              </w:rPr>
            </w:pPr>
          </w:p>
        </w:tc>
      </w:tr>
      <w:tr w:rsidR="00E67C92" w:rsidRPr="007B0F03" w14:paraId="4300E8CA" w14:textId="77777777" w:rsidTr="002E09F7">
        <w:tc>
          <w:tcPr>
            <w:tcW w:w="1810" w:type="dxa"/>
          </w:tcPr>
          <w:p w14:paraId="02A231CC" w14:textId="77777777" w:rsidR="00E67C92" w:rsidRPr="007B0F03" w:rsidRDefault="00E67C92" w:rsidP="002E09F7">
            <w:pPr>
              <w:rPr>
                <w:rFonts w:cs="Calibri"/>
                <w:lang w:val="en-US"/>
              </w:rPr>
            </w:pPr>
            <w:r w:rsidRPr="007B0F03">
              <w:rPr>
                <w:rFonts w:cs="Calibri"/>
                <w:lang w:val="en-US"/>
              </w:rPr>
              <w:t>2.</w:t>
            </w:r>
          </w:p>
        </w:tc>
        <w:tc>
          <w:tcPr>
            <w:tcW w:w="6693" w:type="dxa"/>
          </w:tcPr>
          <w:p w14:paraId="235D07CC" w14:textId="77777777" w:rsidR="00E67C92" w:rsidRPr="007B0F03" w:rsidRDefault="00E67C92" w:rsidP="002E09F7">
            <w:pPr>
              <w:adjustRightInd w:val="0"/>
              <w:spacing w:line="360" w:lineRule="auto"/>
              <w:rPr>
                <w:rFonts w:cs="Calibri"/>
                <w:b/>
                <w:lang w:val="en-US"/>
              </w:rPr>
            </w:pPr>
          </w:p>
        </w:tc>
      </w:tr>
    </w:tbl>
    <w:p w14:paraId="4766655B" w14:textId="77777777" w:rsidR="00F01194" w:rsidRPr="008D52C5" w:rsidRDefault="00E67C92" w:rsidP="00F01194">
      <w:pPr>
        <w:pStyle w:val="nsayfalarmetinstili"/>
        <w:rPr>
          <w:rFonts w:cs="Calibri"/>
          <w:b/>
          <w:bCs/>
          <w:lang w:val="en-US"/>
        </w:rPr>
      </w:pPr>
      <w:r w:rsidRPr="007B0F03">
        <w:rPr>
          <w:rFonts w:cs="Calibri"/>
          <w:b/>
          <w:bCs/>
        </w:rPr>
        <w:t>Proje</w:t>
      </w:r>
      <w:r w:rsidR="00ED781D">
        <w:rPr>
          <w:rFonts w:cs="Calibri"/>
          <w:b/>
          <w:bCs/>
        </w:rPr>
        <w:t>ct</w:t>
      </w:r>
      <w:r w:rsidR="000A3507">
        <w:rPr>
          <w:rFonts w:cs="Calibri"/>
          <w:b/>
          <w:bCs/>
        </w:rPr>
        <w:t>s</w:t>
      </w:r>
      <w:r w:rsidRPr="007B0F03">
        <w:rPr>
          <w:rFonts w:cs="Calibri"/>
        </w:rPr>
        <w:t xml:space="preserve"> </w:t>
      </w:r>
      <w:r w:rsidR="00F01194" w:rsidRPr="007B0F03">
        <w:rPr>
          <w:rFonts w:cs="Calibri"/>
          <w:highlight w:val="yellow"/>
        </w:rPr>
        <w:t>(</w:t>
      </w:r>
      <w:r w:rsidR="00F01194" w:rsidRPr="004F6169">
        <w:rPr>
          <w:rFonts w:cs="Calibri"/>
          <w:highlight w:val="yellow"/>
        </w:rPr>
        <w:t>If you do not have information about this field, delete it.)</w:t>
      </w:r>
    </w:p>
    <w:tbl>
      <w:tblPr>
        <w:tblW w:w="0" w:type="auto"/>
        <w:tblCellMar>
          <w:left w:w="0" w:type="dxa"/>
          <w:right w:w="0" w:type="dxa"/>
        </w:tblCellMar>
        <w:tblLook w:val="0000" w:firstRow="0" w:lastRow="0" w:firstColumn="0" w:lastColumn="0" w:noHBand="0" w:noVBand="0"/>
      </w:tblPr>
      <w:tblGrid>
        <w:gridCol w:w="1810"/>
        <w:gridCol w:w="6693"/>
      </w:tblGrid>
      <w:tr w:rsidR="00E67C92" w:rsidRPr="007B0F03" w14:paraId="671EDD97" w14:textId="77777777" w:rsidTr="002E09F7">
        <w:tc>
          <w:tcPr>
            <w:tcW w:w="1810" w:type="dxa"/>
          </w:tcPr>
          <w:p w14:paraId="3FAB23A1" w14:textId="77777777" w:rsidR="00E67C92" w:rsidRPr="007B0F03" w:rsidRDefault="00E67C92" w:rsidP="002E09F7">
            <w:pPr>
              <w:rPr>
                <w:rFonts w:cs="Calibri"/>
                <w:lang w:val="en-US"/>
              </w:rPr>
            </w:pPr>
            <w:r w:rsidRPr="007B0F03">
              <w:rPr>
                <w:rFonts w:cs="Calibri"/>
                <w:lang w:val="en-US"/>
              </w:rPr>
              <w:t>1.</w:t>
            </w:r>
          </w:p>
        </w:tc>
        <w:tc>
          <w:tcPr>
            <w:tcW w:w="6693" w:type="dxa"/>
          </w:tcPr>
          <w:p w14:paraId="2382AC76" w14:textId="77777777" w:rsidR="00E67C92" w:rsidRPr="007B0F03" w:rsidRDefault="00E67C92" w:rsidP="002E09F7">
            <w:pPr>
              <w:adjustRightInd w:val="0"/>
              <w:spacing w:line="360" w:lineRule="auto"/>
              <w:rPr>
                <w:rFonts w:cs="Calibri"/>
                <w:b/>
                <w:lang w:val="en-US"/>
              </w:rPr>
            </w:pPr>
          </w:p>
        </w:tc>
      </w:tr>
      <w:tr w:rsidR="00E67C92" w:rsidRPr="007B0F03" w14:paraId="3909314B" w14:textId="77777777" w:rsidTr="002E09F7">
        <w:tc>
          <w:tcPr>
            <w:tcW w:w="1810" w:type="dxa"/>
          </w:tcPr>
          <w:p w14:paraId="2627E8F0" w14:textId="77777777" w:rsidR="00E67C92" w:rsidRPr="007B0F03" w:rsidRDefault="00E67C92" w:rsidP="002E09F7">
            <w:pPr>
              <w:rPr>
                <w:rFonts w:cs="Calibri"/>
                <w:lang w:val="en-US"/>
              </w:rPr>
            </w:pPr>
            <w:r w:rsidRPr="007B0F03">
              <w:rPr>
                <w:rFonts w:cs="Calibri"/>
                <w:lang w:val="en-US"/>
              </w:rPr>
              <w:t>2.</w:t>
            </w:r>
          </w:p>
        </w:tc>
        <w:tc>
          <w:tcPr>
            <w:tcW w:w="6693" w:type="dxa"/>
          </w:tcPr>
          <w:p w14:paraId="641FF50F" w14:textId="77777777" w:rsidR="00E67C92" w:rsidRPr="007B0F03" w:rsidRDefault="00E67C92" w:rsidP="002E09F7">
            <w:pPr>
              <w:adjustRightInd w:val="0"/>
              <w:spacing w:line="360" w:lineRule="auto"/>
              <w:rPr>
                <w:rFonts w:cs="Calibri"/>
                <w:b/>
                <w:lang w:val="en-US"/>
              </w:rPr>
            </w:pPr>
          </w:p>
        </w:tc>
      </w:tr>
    </w:tbl>
    <w:p w14:paraId="1A557B7E" w14:textId="77777777" w:rsidR="00F01194" w:rsidRPr="008D52C5" w:rsidRDefault="00FC4EC2" w:rsidP="00F01194">
      <w:pPr>
        <w:pStyle w:val="nsayfalarmetinstili"/>
        <w:rPr>
          <w:rFonts w:cs="Calibri"/>
          <w:b/>
          <w:bCs/>
          <w:lang w:val="en-US"/>
        </w:rPr>
      </w:pPr>
      <w:r w:rsidRPr="008D52C5">
        <w:rPr>
          <w:rFonts w:cs="Calibri"/>
          <w:b/>
          <w:bCs/>
          <w:lang w:val="en-US"/>
        </w:rPr>
        <w:t>Awards</w:t>
      </w:r>
      <w:r w:rsidR="000A3507" w:rsidRPr="008D52C5">
        <w:rPr>
          <w:rFonts w:cs="Calibri"/>
          <w:b/>
          <w:bCs/>
          <w:lang w:val="en-US"/>
        </w:rPr>
        <w:t xml:space="preserve"> </w:t>
      </w:r>
      <w:r w:rsidR="00F01194" w:rsidRPr="007B0F03">
        <w:rPr>
          <w:rFonts w:cs="Calibri"/>
          <w:highlight w:val="yellow"/>
        </w:rPr>
        <w:t>(</w:t>
      </w:r>
      <w:r w:rsidR="00F01194" w:rsidRPr="004F6169">
        <w:rPr>
          <w:rFonts w:cs="Calibri"/>
          <w:highlight w:val="yellow"/>
        </w:rPr>
        <w:t>If you do not have information about this field, delete it.)</w:t>
      </w:r>
    </w:p>
    <w:tbl>
      <w:tblPr>
        <w:tblW w:w="0" w:type="auto"/>
        <w:tblCellMar>
          <w:left w:w="0" w:type="dxa"/>
          <w:right w:w="0" w:type="dxa"/>
        </w:tblCellMar>
        <w:tblLook w:val="0000" w:firstRow="0" w:lastRow="0" w:firstColumn="0" w:lastColumn="0" w:noHBand="0" w:noVBand="0"/>
      </w:tblPr>
      <w:tblGrid>
        <w:gridCol w:w="1810"/>
        <w:gridCol w:w="6693"/>
      </w:tblGrid>
      <w:tr w:rsidR="00E67C92" w:rsidRPr="007B0F03" w14:paraId="2B78D165" w14:textId="77777777" w:rsidTr="002E09F7">
        <w:tc>
          <w:tcPr>
            <w:tcW w:w="1810" w:type="dxa"/>
          </w:tcPr>
          <w:p w14:paraId="2409CF69" w14:textId="77777777" w:rsidR="00E67C92" w:rsidRPr="007B0F03" w:rsidRDefault="00E67C92" w:rsidP="002E09F7">
            <w:pPr>
              <w:rPr>
                <w:rFonts w:cs="Calibri"/>
                <w:lang w:val="en-US"/>
              </w:rPr>
            </w:pPr>
            <w:r w:rsidRPr="007B0F03">
              <w:rPr>
                <w:rFonts w:cs="Calibri"/>
                <w:lang w:val="en-US"/>
              </w:rPr>
              <w:t>1.</w:t>
            </w:r>
          </w:p>
        </w:tc>
        <w:tc>
          <w:tcPr>
            <w:tcW w:w="6693" w:type="dxa"/>
          </w:tcPr>
          <w:p w14:paraId="2766BD4C" w14:textId="77777777" w:rsidR="00E67C92" w:rsidRPr="007B0F03" w:rsidRDefault="00E67C92" w:rsidP="002E09F7">
            <w:pPr>
              <w:adjustRightInd w:val="0"/>
              <w:spacing w:line="360" w:lineRule="auto"/>
              <w:rPr>
                <w:rFonts w:cs="Calibri"/>
                <w:b/>
                <w:lang w:val="en-US"/>
              </w:rPr>
            </w:pPr>
          </w:p>
        </w:tc>
      </w:tr>
      <w:tr w:rsidR="00E67C92" w:rsidRPr="007B0F03" w14:paraId="59988ADE" w14:textId="77777777" w:rsidTr="002E09F7">
        <w:tc>
          <w:tcPr>
            <w:tcW w:w="1810" w:type="dxa"/>
          </w:tcPr>
          <w:p w14:paraId="5505DFCA" w14:textId="77777777" w:rsidR="00E67C92" w:rsidRPr="007B0F03" w:rsidRDefault="00E67C92" w:rsidP="002E09F7">
            <w:pPr>
              <w:rPr>
                <w:rFonts w:cs="Calibri"/>
                <w:lang w:val="en-US"/>
              </w:rPr>
            </w:pPr>
            <w:r w:rsidRPr="007B0F03">
              <w:rPr>
                <w:rFonts w:cs="Calibri"/>
                <w:lang w:val="en-US"/>
              </w:rPr>
              <w:t>2.</w:t>
            </w:r>
          </w:p>
        </w:tc>
        <w:tc>
          <w:tcPr>
            <w:tcW w:w="6693" w:type="dxa"/>
          </w:tcPr>
          <w:p w14:paraId="5D6728E4" w14:textId="77777777" w:rsidR="00E67C92" w:rsidRPr="007B0F03" w:rsidRDefault="00E67C92" w:rsidP="002E09F7">
            <w:pPr>
              <w:adjustRightInd w:val="0"/>
              <w:spacing w:line="360" w:lineRule="auto"/>
              <w:rPr>
                <w:rFonts w:cs="Calibri"/>
                <w:b/>
                <w:lang w:val="en-US"/>
              </w:rPr>
            </w:pPr>
          </w:p>
        </w:tc>
      </w:tr>
    </w:tbl>
    <w:p w14:paraId="4C1450E5" w14:textId="77777777" w:rsidR="00E67C92" w:rsidRPr="007B0F03" w:rsidRDefault="00E67C92" w:rsidP="00E67C92">
      <w:pPr>
        <w:pStyle w:val="nsayfalarmetinstili"/>
        <w:rPr>
          <w:rFonts w:cs="Calibri"/>
          <w:b/>
          <w:bCs/>
          <w:lang w:val="de-DE"/>
        </w:rPr>
      </w:pPr>
    </w:p>
    <w:p w14:paraId="427050C3" w14:textId="77777777" w:rsidR="00E67C92" w:rsidRDefault="00E67C92" w:rsidP="00E67C92">
      <w:pPr>
        <w:pStyle w:val="KESKNtrnak"/>
        <w:pBdr>
          <w:bottom w:val="none" w:sz="0" w:space="0" w:color="auto"/>
        </w:pBdr>
        <w:jc w:val="center"/>
        <w:rPr>
          <w:rFonts w:eastAsia="TheSansLight" w:cs="Calibri"/>
        </w:rPr>
      </w:pPr>
      <w:r>
        <w:rPr>
          <w:rFonts w:eastAsia="TheSansLight" w:cs="Calibri"/>
        </w:rPr>
        <w:br w:type="page"/>
      </w:r>
    </w:p>
    <w:p w14:paraId="64F40C0F" w14:textId="3BE9C57F" w:rsidR="00F737AE" w:rsidRPr="007B0F03" w:rsidRDefault="00F737AE" w:rsidP="00F737AE">
      <w:pPr>
        <w:pStyle w:val="nsayfalarmetinstili"/>
        <w:rPr>
          <w:rFonts w:cs="Calibri"/>
          <w:b/>
          <w:bCs/>
        </w:rPr>
      </w:pPr>
      <w:r>
        <w:rPr>
          <w:rFonts w:cs="Calibri"/>
          <w:b/>
          <w:bCs/>
        </w:rPr>
        <w:lastRenderedPageBreak/>
        <w:t>2. STUDENT PERSONAL INFORMATION</w:t>
      </w:r>
    </w:p>
    <w:tbl>
      <w:tblPr>
        <w:tblW w:w="0" w:type="auto"/>
        <w:tblCellMar>
          <w:left w:w="0" w:type="dxa"/>
          <w:right w:w="0" w:type="dxa"/>
        </w:tblCellMar>
        <w:tblLook w:val="0000" w:firstRow="0" w:lastRow="0" w:firstColumn="0" w:lastColumn="0" w:noHBand="0" w:noVBand="0"/>
      </w:tblPr>
      <w:tblGrid>
        <w:gridCol w:w="2840"/>
        <w:gridCol w:w="5663"/>
      </w:tblGrid>
      <w:tr w:rsidR="00F737AE" w:rsidRPr="007B0F03" w14:paraId="121FB59E" w14:textId="77777777" w:rsidTr="00AC3D43">
        <w:tc>
          <w:tcPr>
            <w:tcW w:w="2840" w:type="dxa"/>
          </w:tcPr>
          <w:p w14:paraId="017F8B79" w14:textId="77777777" w:rsidR="00F737AE" w:rsidRPr="00EF2771" w:rsidRDefault="00F737AE" w:rsidP="00AC3D43">
            <w:pPr>
              <w:rPr>
                <w:rFonts w:cs="Calibri"/>
                <w:b/>
              </w:rPr>
            </w:pPr>
            <w:r>
              <w:rPr>
                <w:rFonts w:cs="Calibri"/>
                <w:b/>
              </w:rPr>
              <w:t>Name SURNAME</w:t>
            </w:r>
            <w:r w:rsidRPr="00EF2771">
              <w:rPr>
                <w:rFonts w:cs="Calibri"/>
                <w:b/>
              </w:rPr>
              <w:t xml:space="preserve"> </w:t>
            </w:r>
          </w:p>
        </w:tc>
        <w:tc>
          <w:tcPr>
            <w:tcW w:w="5663" w:type="dxa"/>
          </w:tcPr>
          <w:p w14:paraId="15164347" w14:textId="274A2686" w:rsidR="00F737AE" w:rsidRPr="007B0F03" w:rsidRDefault="00F737AE" w:rsidP="00AC3D43">
            <w:pPr>
              <w:rPr>
                <w:rFonts w:cs="Calibri"/>
                <w:lang w:val="en-US"/>
              </w:rPr>
            </w:pPr>
            <w:r w:rsidRPr="007B0F03">
              <w:rPr>
                <w:rFonts w:cs="Calibri"/>
                <w:lang w:val="en-US"/>
              </w:rPr>
              <w:t>:</w:t>
            </w:r>
          </w:p>
        </w:tc>
      </w:tr>
      <w:tr w:rsidR="00F737AE" w:rsidRPr="007B0F03" w14:paraId="323FBD13" w14:textId="77777777" w:rsidTr="00AC3D43">
        <w:tc>
          <w:tcPr>
            <w:tcW w:w="2840" w:type="dxa"/>
          </w:tcPr>
          <w:p w14:paraId="65871D90" w14:textId="4FE1DF8E" w:rsidR="00F737AE" w:rsidRPr="00EF2771" w:rsidRDefault="0010575A" w:rsidP="00AC3D43">
            <w:pPr>
              <w:rPr>
                <w:rFonts w:cs="Calibri"/>
                <w:b/>
              </w:rPr>
            </w:pPr>
            <w:r>
              <w:rPr>
                <w:rFonts w:cs="Calibri"/>
                <w:b/>
              </w:rPr>
              <w:t>Birth Place and Date</w:t>
            </w:r>
          </w:p>
        </w:tc>
        <w:tc>
          <w:tcPr>
            <w:tcW w:w="5663" w:type="dxa"/>
          </w:tcPr>
          <w:p w14:paraId="0B86177D" w14:textId="77777777" w:rsidR="00F737AE" w:rsidRPr="007B0F03" w:rsidRDefault="00F737AE" w:rsidP="00AC3D43">
            <w:pPr>
              <w:rPr>
                <w:rFonts w:cs="Calibri"/>
                <w:lang w:val="en-US"/>
              </w:rPr>
            </w:pPr>
            <w:r w:rsidRPr="007B0F03">
              <w:rPr>
                <w:rFonts w:cs="Calibri"/>
                <w:lang w:val="en-US"/>
              </w:rPr>
              <w:t>:</w:t>
            </w:r>
          </w:p>
        </w:tc>
      </w:tr>
      <w:tr w:rsidR="00F737AE" w:rsidRPr="007B0F03" w14:paraId="7D44F25B" w14:textId="77777777" w:rsidTr="00AC3D43">
        <w:tc>
          <w:tcPr>
            <w:tcW w:w="2840" w:type="dxa"/>
          </w:tcPr>
          <w:p w14:paraId="52455140" w14:textId="77777777" w:rsidR="00F737AE" w:rsidRPr="00EF2771" w:rsidRDefault="00F737AE" w:rsidP="00AC3D43">
            <w:pPr>
              <w:rPr>
                <w:rFonts w:cs="Calibri"/>
                <w:b/>
              </w:rPr>
            </w:pPr>
            <w:r>
              <w:rPr>
                <w:rFonts w:cs="Calibri"/>
                <w:b/>
              </w:rPr>
              <w:t>Foreign Language</w:t>
            </w:r>
          </w:p>
        </w:tc>
        <w:tc>
          <w:tcPr>
            <w:tcW w:w="5663" w:type="dxa"/>
          </w:tcPr>
          <w:p w14:paraId="484AEBCD" w14:textId="77777777" w:rsidR="00F737AE" w:rsidRPr="007B0F03" w:rsidRDefault="00F737AE" w:rsidP="00AC3D43">
            <w:pPr>
              <w:rPr>
                <w:rFonts w:cs="Calibri"/>
                <w:lang w:val="en-US"/>
              </w:rPr>
            </w:pPr>
            <w:r w:rsidRPr="007B0F03">
              <w:rPr>
                <w:rFonts w:cs="Calibri"/>
                <w:lang w:val="en-US"/>
              </w:rPr>
              <w:t>:</w:t>
            </w:r>
          </w:p>
        </w:tc>
      </w:tr>
      <w:tr w:rsidR="00F737AE" w:rsidRPr="007B0F03" w14:paraId="7828D500" w14:textId="77777777" w:rsidTr="00AC3D43">
        <w:tc>
          <w:tcPr>
            <w:tcW w:w="2840" w:type="dxa"/>
          </w:tcPr>
          <w:p w14:paraId="591299EC" w14:textId="47E849B7" w:rsidR="00F737AE" w:rsidRPr="00EF2771" w:rsidRDefault="00F737AE" w:rsidP="00AC3D43">
            <w:pPr>
              <w:rPr>
                <w:rFonts w:cs="Calibri"/>
                <w:b/>
              </w:rPr>
            </w:pPr>
            <w:r w:rsidRPr="00EF2771">
              <w:rPr>
                <w:rFonts w:cs="Calibri"/>
                <w:b/>
              </w:rPr>
              <w:t>E-</w:t>
            </w:r>
            <w:r w:rsidR="004A654F">
              <w:rPr>
                <w:rFonts w:cs="Calibri"/>
                <w:b/>
              </w:rPr>
              <w:t>mail</w:t>
            </w:r>
          </w:p>
        </w:tc>
        <w:tc>
          <w:tcPr>
            <w:tcW w:w="5663" w:type="dxa"/>
          </w:tcPr>
          <w:p w14:paraId="39A7DF28" w14:textId="77777777" w:rsidR="00F737AE" w:rsidRPr="007B0F03" w:rsidRDefault="00F737AE" w:rsidP="00AC3D43">
            <w:pPr>
              <w:rPr>
                <w:rFonts w:cs="Calibri"/>
                <w:lang w:val="en-US"/>
              </w:rPr>
            </w:pPr>
            <w:r w:rsidRPr="007B0F03">
              <w:rPr>
                <w:rFonts w:cs="Calibri"/>
                <w:lang w:val="en-US"/>
              </w:rPr>
              <w:t>:</w:t>
            </w:r>
          </w:p>
        </w:tc>
      </w:tr>
    </w:tbl>
    <w:p w14:paraId="5180482D" w14:textId="77777777" w:rsidR="00F737AE" w:rsidRPr="007B0F03" w:rsidRDefault="00F737AE" w:rsidP="00F737AE">
      <w:pPr>
        <w:pStyle w:val="nsayfalarmetinstili"/>
        <w:rPr>
          <w:rFonts w:cs="Calibri"/>
          <w:b/>
          <w:bCs/>
        </w:rPr>
      </w:pPr>
    </w:p>
    <w:p w14:paraId="415DC4D5" w14:textId="4FC74035" w:rsidR="00F737AE" w:rsidRPr="007B0F03" w:rsidRDefault="008A1518" w:rsidP="00F737AE">
      <w:pPr>
        <w:pStyle w:val="nsayfalarmetinstili"/>
        <w:rPr>
          <w:rFonts w:cs="Calibri"/>
          <w:b/>
          <w:bCs/>
        </w:rPr>
      </w:pPr>
      <w:r>
        <w:rPr>
          <w:rFonts w:cs="Calibri"/>
          <w:b/>
          <w:bCs/>
        </w:rPr>
        <w:t>EDUCATION STATUS</w:t>
      </w:r>
    </w:p>
    <w:tbl>
      <w:tblPr>
        <w:tblW w:w="0" w:type="auto"/>
        <w:tblCellMar>
          <w:left w:w="0" w:type="dxa"/>
          <w:right w:w="0" w:type="dxa"/>
        </w:tblCellMar>
        <w:tblLook w:val="0000" w:firstRow="0" w:lastRow="0" w:firstColumn="0" w:lastColumn="0" w:noHBand="0" w:noVBand="0"/>
      </w:tblPr>
      <w:tblGrid>
        <w:gridCol w:w="1808"/>
        <w:gridCol w:w="2271"/>
        <w:gridCol w:w="2987"/>
        <w:gridCol w:w="1437"/>
      </w:tblGrid>
      <w:tr w:rsidR="00F737AE" w:rsidRPr="007B0F03" w14:paraId="13AE55A5" w14:textId="77777777" w:rsidTr="00AC3D43">
        <w:tc>
          <w:tcPr>
            <w:tcW w:w="1808" w:type="dxa"/>
          </w:tcPr>
          <w:p w14:paraId="4554FB17" w14:textId="499A7960" w:rsidR="00F737AE" w:rsidRPr="00EF2771" w:rsidRDefault="00F737AE" w:rsidP="00AC3D43">
            <w:pPr>
              <w:rPr>
                <w:rFonts w:cs="Calibri"/>
                <w:b/>
              </w:rPr>
            </w:pPr>
            <w:r w:rsidRPr="00EF2771">
              <w:rPr>
                <w:rFonts w:cs="Calibri"/>
                <w:b/>
              </w:rPr>
              <w:t>De</w:t>
            </w:r>
            <w:r w:rsidR="002704B3">
              <w:rPr>
                <w:rFonts w:cs="Calibri"/>
                <w:b/>
              </w:rPr>
              <w:t>gree</w:t>
            </w:r>
          </w:p>
        </w:tc>
        <w:tc>
          <w:tcPr>
            <w:tcW w:w="2271" w:type="dxa"/>
          </w:tcPr>
          <w:p w14:paraId="683187C8" w14:textId="706C9AC6" w:rsidR="00F737AE" w:rsidRPr="00EF2771" w:rsidRDefault="00F32621" w:rsidP="00AC3D43">
            <w:pPr>
              <w:rPr>
                <w:rFonts w:cs="Calibri"/>
                <w:b/>
              </w:rPr>
            </w:pPr>
            <w:r>
              <w:rPr>
                <w:rFonts w:cs="Calibri"/>
                <w:b/>
              </w:rPr>
              <w:t>Field</w:t>
            </w:r>
          </w:p>
        </w:tc>
        <w:tc>
          <w:tcPr>
            <w:tcW w:w="2987" w:type="dxa"/>
          </w:tcPr>
          <w:p w14:paraId="4F32E91C" w14:textId="77777777" w:rsidR="00F737AE" w:rsidRPr="00EF2771" w:rsidRDefault="00F737AE" w:rsidP="00AC3D43">
            <w:pPr>
              <w:rPr>
                <w:rFonts w:cs="Calibri"/>
                <w:b/>
                <w:lang w:val="en-US"/>
              </w:rPr>
            </w:pPr>
            <w:r>
              <w:rPr>
                <w:rFonts w:cs="Calibri"/>
                <w:b/>
                <w:lang w:val="en-US"/>
              </w:rPr>
              <w:t>School</w:t>
            </w:r>
            <w:r w:rsidRPr="00EF2771">
              <w:rPr>
                <w:rFonts w:cs="Calibri"/>
                <w:b/>
                <w:lang w:val="en-US"/>
              </w:rPr>
              <w:t>/</w:t>
            </w:r>
            <w:r>
              <w:rPr>
                <w:rFonts w:cs="Calibri"/>
                <w:b/>
                <w:lang w:val="en-US"/>
              </w:rPr>
              <w:t>University</w:t>
            </w:r>
          </w:p>
        </w:tc>
        <w:tc>
          <w:tcPr>
            <w:tcW w:w="1437" w:type="dxa"/>
          </w:tcPr>
          <w:p w14:paraId="6F25AEC3" w14:textId="77777777" w:rsidR="00F737AE" w:rsidRPr="00EF2771" w:rsidRDefault="00F737AE" w:rsidP="00AC3D43">
            <w:pPr>
              <w:rPr>
                <w:rFonts w:cs="Calibri"/>
                <w:b/>
              </w:rPr>
            </w:pPr>
            <w:r>
              <w:rPr>
                <w:rFonts w:cs="Calibri"/>
                <w:b/>
              </w:rPr>
              <w:t>Graduation Year</w:t>
            </w:r>
          </w:p>
        </w:tc>
      </w:tr>
      <w:tr w:rsidR="00F737AE" w:rsidRPr="007B0F03" w14:paraId="651F6A44" w14:textId="77777777" w:rsidTr="00AC3D43">
        <w:tc>
          <w:tcPr>
            <w:tcW w:w="1808" w:type="dxa"/>
          </w:tcPr>
          <w:p w14:paraId="4A515BF5" w14:textId="25D4CF8B" w:rsidR="00F737AE" w:rsidRPr="007B0F03" w:rsidRDefault="002704B3" w:rsidP="00AC3D43">
            <w:pPr>
              <w:rPr>
                <w:rFonts w:cs="Calibri"/>
                <w:lang w:val="en-US"/>
              </w:rPr>
            </w:pPr>
            <w:r>
              <w:rPr>
                <w:rFonts w:cs="Calibri"/>
                <w:lang w:val="en-US"/>
              </w:rPr>
              <w:t>High School</w:t>
            </w:r>
          </w:p>
        </w:tc>
        <w:tc>
          <w:tcPr>
            <w:tcW w:w="2271" w:type="dxa"/>
          </w:tcPr>
          <w:p w14:paraId="2E41B161" w14:textId="77777777" w:rsidR="00F737AE" w:rsidRPr="007B0F03" w:rsidRDefault="00F737AE" w:rsidP="00AC3D43">
            <w:pPr>
              <w:adjustRightInd w:val="0"/>
              <w:spacing w:line="360" w:lineRule="auto"/>
              <w:rPr>
                <w:rFonts w:cs="Calibri"/>
                <w:lang w:val="en-US"/>
              </w:rPr>
            </w:pPr>
          </w:p>
        </w:tc>
        <w:tc>
          <w:tcPr>
            <w:tcW w:w="2987" w:type="dxa"/>
          </w:tcPr>
          <w:p w14:paraId="293E94E1" w14:textId="77777777" w:rsidR="00F737AE" w:rsidRPr="007B0F03" w:rsidRDefault="00F737AE" w:rsidP="00AC3D43">
            <w:pPr>
              <w:adjustRightInd w:val="0"/>
              <w:spacing w:line="360" w:lineRule="auto"/>
              <w:rPr>
                <w:rFonts w:cs="Calibri"/>
                <w:lang w:val="en-US"/>
              </w:rPr>
            </w:pPr>
          </w:p>
        </w:tc>
        <w:tc>
          <w:tcPr>
            <w:tcW w:w="1437" w:type="dxa"/>
          </w:tcPr>
          <w:p w14:paraId="60E24FE2" w14:textId="77777777" w:rsidR="00F737AE" w:rsidRPr="007B0F03" w:rsidRDefault="00F737AE" w:rsidP="00AC3D43">
            <w:pPr>
              <w:adjustRightInd w:val="0"/>
              <w:spacing w:line="360" w:lineRule="auto"/>
              <w:rPr>
                <w:rFonts w:cs="Calibri"/>
                <w:lang w:val="en-US"/>
              </w:rPr>
            </w:pPr>
          </w:p>
        </w:tc>
      </w:tr>
    </w:tbl>
    <w:p w14:paraId="013C9264" w14:textId="77777777" w:rsidR="00F737AE" w:rsidRPr="007B0F03" w:rsidRDefault="00F737AE" w:rsidP="00F737AE">
      <w:pPr>
        <w:rPr>
          <w:rFonts w:cs="Calibri"/>
        </w:rPr>
      </w:pPr>
    </w:p>
    <w:p w14:paraId="7A52CD9A" w14:textId="11DFA0BA" w:rsidR="0064585F" w:rsidRPr="008D52C5" w:rsidRDefault="00395CB7" w:rsidP="0064585F">
      <w:pPr>
        <w:pStyle w:val="nsayfalarmetinstili"/>
        <w:rPr>
          <w:rFonts w:cs="Calibri"/>
          <w:b/>
          <w:bCs/>
          <w:lang w:val="en-US"/>
        </w:rPr>
      </w:pPr>
      <w:r>
        <w:rPr>
          <w:rFonts w:cs="Calibri"/>
          <w:b/>
          <w:bCs/>
        </w:rPr>
        <w:t>JOB</w:t>
      </w:r>
      <w:r w:rsidR="00466F1C">
        <w:rPr>
          <w:rFonts w:cs="Calibri"/>
          <w:b/>
          <w:bCs/>
        </w:rPr>
        <w:t>/INTERNSHIP</w:t>
      </w:r>
      <w:r>
        <w:rPr>
          <w:rFonts w:cs="Calibri"/>
          <w:b/>
          <w:bCs/>
        </w:rPr>
        <w:t xml:space="preserve"> EXPERIENCES</w:t>
      </w:r>
    </w:p>
    <w:tbl>
      <w:tblPr>
        <w:tblW w:w="0" w:type="auto"/>
        <w:tblCellMar>
          <w:left w:w="0" w:type="dxa"/>
          <w:right w:w="0" w:type="dxa"/>
        </w:tblCellMar>
        <w:tblLook w:val="0000" w:firstRow="0" w:lastRow="0" w:firstColumn="0" w:lastColumn="0" w:noHBand="0" w:noVBand="0"/>
      </w:tblPr>
      <w:tblGrid>
        <w:gridCol w:w="2694"/>
        <w:gridCol w:w="3222"/>
        <w:gridCol w:w="2587"/>
      </w:tblGrid>
      <w:tr w:rsidR="00466F1C" w:rsidRPr="007B0F03" w14:paraId="6242E6E2" w14:textId="77777777" w:rsidTr="00E16D13">
        <w:tc>
          <w:tcPr>
            <w:tcW w:w="2694" w:type="dxa"/>
          </w:tcPr>
          <w:p w14:paraId="3A4B1153" w14:textId="77777777" w:rsidR="00466F1C" w:rsidRPr="00EF2771" w:rsidRDefault="00466F1C" w:rsidP="00E16D13">
            <w:pPr>
              <w:rPr>
                <w:rFonts w:cs="Calibri"/>
                <w:b/>
              </w:rPr>
            </w:pPr>
            <w:r w:rsidRPr="00EF2771">
              <w:rPr>
                <w:rFonts w:cs="Calibri"/>
                <w:b/>
              </w:rPr>
              <w:t>Y</w:t>
            </w:r>
            <w:r>
              <w:rPr>
                <w:rFonts w:cs="Calibri"/>
                <w:b/>
              </w:rPr>
              <w:t>ear</w:t>
            </w:r>
          </w:p>
        </w:tc>
        <w:tc>
          <w:tcPr>
            <w:tcW w:w="3222" w:type="dxa"/>
          </w:tcPr>
          <w:p w14:paraId="6CE46D19" w14:textId="77777777" w:rsidR="00466F1C" w:rsidRPr="00EF2771" w:rsidRDefault="00466F1C" w:rsidP="00E16D13">
            <w:pPr>
              <w:rPr>
                <w:rFonts w:cs="Calibri"/>
                <w:b/>
              </w:rPr>
            </w:pPr>
            <w:r w:rsidRPr="00EF2771">
              <w:rPr>
                <w:rFonts w:cs="Calibri"/>
                <w:b/>
              </w:rPr>
              <w:t>Firm</w:t>
            </w:r>
          </w:p>
        </w:tc>
        <w:tc>
          <w:tcPr>
            <w:tcW w:w="2587" w:type="dxa"/>
          </w:tcPr>
          <w:p w14:paraId="123A5105" w14:textId="77777777" w:rsidR="00466F1C" w:rsidRPr="00EF2771" w:rsidRDefault="00466F1C" w:rsidP="00E16D13">
            <w:pPr>
              <w:rPr>
                <w:rFonts w:cs="Calibri"/>
                <w:b/>
                <w:lang w:val="en-US"/>
              </w:rPr>
            </w:pPr>
            <w:r>
              <w:rPr>
                <w:rFonts w:cs="Calibri"/>
                <w:b/>
                <w:lang w:val="en-US"/>
              </w:rPr>
              <w:t>Duty</w:t>
            </w:r>
          </w:p>
        </w:tc>
      </w:tr>
      <w:tr w:rsidR="00466F1C" w:rsidRPr="007B0F03" w14:paraId="3F55A166" w14:textId="77777777" w:rsidTr="00E16D13">
        <w:tc>
          <w:tcPr>
            <w:tcW w:w="2694" w:type="dxa"/>
          </w:tcPr>
          <w:p w14:paraId="3BA0638A" w14:textId="77777777" w:rsidR="00466F1C" w:rsidRPr="007B0F03" w:rsidRDefault="00466F1C" w:rsidP="00E16D13">
            <w:pPr>
              <w:rPr>
                <w:rFonts w:cs="Calibri"/>
                <w:lang w:val="en-US"/>
              </w:rPr>
            </w:pPr>
            <w:r>
              <w:rPr>
                <w:rFonts w:cs="Calibri"/>
                <w:lang w:val="en-US"/>
              </w:rPr>
              <w:t xml:space="preserve">Dec. </w:t>
            </w:r>
            <w:r w:rsidRPr="007B0F03">
              <w:rPr>
                <w:rFonts w:cs="Calibri"/>
                <w:lang w:val="en-US"/>
              </w:rPr>
              <w:t>20</w:t>
            </w:r>
            <w:r>
              <w:rPr>
                <w:rFonts w:cs="Calibri"/>
                <w:lang w:val="en-US"/>
              </w:rPr>
              <w:t>22 – March 2023</w:t>
            </w:r>
          </w:p>
        </w:tc>
        <w:tc>
          <w:tcPr>
            <w:tcW w:w="3222" w:type="dxa"/>
          </w:tcPr>
          <w:p w14:paraId="13176D24" w14:textId="77777777" w:rsidR="00466F1C" w:rsidRPr="007B0F03" w:rsidRDefault="00466F1C" w:rsidP="00E16D13">
            <w:pPr>
              <w:adjustRightInd w:val="0"/>
              <w:spacing w:line="360" w:lineRule="auto"/>
              <w:rPr>
                <w:rFonts w:cs="Calibri"/>
                <w:lang w:val="en-US"/>
              </w:rPr>
            </w:pPr>
          </w:p>
        </w:tc>
        <w:tc>
          <w:tcPr>
            <w:tcW w:w="2587" w:type="dxa"/>
          </w:tcPr>
          <w:p w14:paraId="04C2C6EA" w14:textId="77777777" w:rsidR="00466F1C" w:rsidRPr="007B0F03" w:rsidRDefault="00466F1C" w:rsidP="00E16D13">
            <w:pPr>
              <w:adjustRightInd w:val="0"/>
              <w:spacing w:line="360" w:lineRule="auto"/>
              <w:rPr>
                <w:rFonts w:cs="Calibri"/>
                <w:lang w:val="en-US"/>
              </w:rPr>
            </w:pPr>
          </w:p>
        </w:tc>
      </w:tr>
      <w:tr w:rsidR="00466F1C" w:rsidRPr="007B0F03" w14:paraId="165B19CE" w14:textId="77777777" w:rsidTr="00E16D13">
        <w:tc>
          <w:tcPr>
            <w:tcW w:w="2694" w:type="dxa"/>
          </w:tcPr>
          <w:p w14:paraId="531DAE34" w14:textId="77777777" w:rsidR="00466F1C" w:rsidRPr="007B0F03" w:rsidRDefault="00466F1C" w:rsidP="00E16D13">
            <w:pPr>
              <w:rPr>
                <w:rFonts w:cs="Calibri"/>
                <w:lang w:val="en-US"/>
              </w:rPr>
            </w:pPr>
            <w:r>
              <w:rPr>
                <w:rFonts w:cs="Calibri"/>
                <w:lang w:val="en-US"/>
              </w:rPr>
              <w:t xml:space="preserve">July </w:t>
            </w:r>
            <w:r w:rsidRPr="007B0F03">
              <w:rPr>
                <w:rFonts w:cs="Calibri"/>
                <w:lang w:val="en-US"/>
              </w:rPr>
              <w:t>20</w:t>
            </w:r>
            <w:r>
              <w:rPr>
                <w:rFonts w:cs="Calibri"/>
                <w:lang w:val="en-US"/>
              </w:rPr>
              <w:t>21 – Aug. 2021</w:t>
            </w:r>
          </w:p>
        </w:tc>
        <w:tc>
          <w:tcPr>
            <w:tcW w:w="3222" w:type="dxa"/>
          </w:tcPr>
          <w:p w14:paraId="34B0ED2A" w14:textId="77777777" w:rsidR="00466F1C" w:rsidRPr="007B0F03" w:rsidRDefault="00466F1C" w:rsidP="00E16D13">
            <w:pPr>
              <w:adjustRightInd w:val="0"/>
              <w:spacing w:line="360" w:lineRule="auto"/>
              <w:rPr>
                <w:rFonts w:cs="Calibri"/>
                <w:lang w:val="en-US"/>
              </w:rPr>
            </w:pPr>
          </w:p>
        </w:tc>
        <w:tc>
          <w:tcPr>
            <w:tcW w:w="2587" w:type="dxa"/>
          </w:tcPr>
          <w:p w14:paraId="028729CC" w14:textId="77777777" w:rsidR="00466F1C" w:rsidRPr="007B0F03" w:rsidRDefault="00466F1C" w:rsidP="00E16D13">
            <w:pPr>
              <w:adjustRightInd w:val="0"/>
              <w:spacing w:line="360" w:lineRule="auto"/>
              <w:rPr>
                <w:rFonts w:cs="Calibri"/>
                <w:lang w:val="en-US"/>
              </w:rPr>
            </w:pPr>
          </w:p>
        </w:tc>
      </w:tr>
      <w:tr w:rsidR="00466F1C" w:rsidRPr="007B0F03" w14:paraId="2E58F6F0" w14:textId="77777777" w:rsidTr="00E16D13">
        <w:tc>
          <w:tcPr>
            <w:tcW w:w="2694" w:type="dxa"/>
          </w:tcPr>
          <w:p w14:paraId="3FF9AB23" w14:textId="77777777" w:rsidR="00466F1C" w:rsidRPr="007B0F03" w:rsidRDefault="00466F1C" w:rsidP="00E16D13">
            <w:pPr>
              <w:rPr>
                <w:rFonts w:cs="Calibri"/>
                <w:lang w:val="en-US"/>
              </w:rPr>
            </w:pPr>
            <w:r>
              <w:rPr>
                <w:rFonts w:cs="Calibri"/>
                <w:lang w:val="en-US"/>
              </w:rPr>
              <w:t xml:space="preserve">Sept. </w:t>
            </w:r>
            <w:r w:rsidRPr="007B0F03">
              <w:rPr>
                <w:rFonts w:cs="Calibri"/>
                <w:lang w:val="en-US"/>
              </w:rPr>
              <w:t>20</w:t>
            </w:r>
            <w:r>
              <w:rPr>
                <w:rFonts w:cs="Calibri"/>
                <w:lang w:val="en-US"/>
              </w:rPr>
              <w:t>19 – Jan. 2020</w:t>
            </w:r>
          </w:p>
        </w:tc>
        <w:tc>
          <w:tcPr>
            <w:tcW w:w="3222" w:type="dxa"/>
          </w:tcPr>
          <w:p w14:paraId="68272A24" w14:textId="77777777" w:rsidR="00466F1C" w:rsidRPr="007B0F03" w:rsidRDefault="00466F1C" w:rsidP="00E16D13">
            <w:pPr>
              <w:adjustRightInd w:val="0"/>
              <w:spacing w:line="360" w:lineRule="auto"/>
              <w:rPr>
                <w:rFonts w:cs="Calibri"/>
                <w:lang w:val="en-US"/>
              </w:rPr>
            </w:pPr>
          </w:p>
        </w:tc>
        <w:tc>
          <w:tcPr>
            <w:tcW w:w="2587" w:type="dxa"/>
          </w:tcPr>
          <w:p w14:paraId="41888B68" w14:textId="77777777" w:rsidR="00466F1C" w:rsidRPr="007B0F03" w:rsidRDefault="00466F1C" w:rsidP="00E16D13">
            <w:pPr>
              <w:adjustRightInd w:val="0"/>
              <w:spacing w:line="360" w:lineRule="auto"/>
              <w:rPr>
                <w:rFonts w:cs="Calibri"/>
                <w:lang w:val="en-US"/>
              </w:rPr>
            </w:pPr>
          </w:p>
        </w:tc>
      </w:tr>
    </w:tbl>
    <w:p w14:paraId="6FD9A4A5" w14:textId="77777777" w:rsidR="00F737AE" w:rsidRDefault="00F737AE" w:rsidP="00F737AE">
      <w:pPr>
        <w:rPr>
          <w:rFonts w:cs="Calibri"/>
          <w:b/>
          <w:bCs/>
          <w:lang w:val="de-DE"/>
        </w:rPr>
      </w:pPr>
    </w:p>
    <w:p w14:paraId="0B8E43F5" w14:textId="0A0687E8" w:rsidR="00F737AE" w:rsidRPr="007B0F03" w:rsidRDefault="00F737AE" w:rsidP="00F737AE">
      <w:pPr>
        <w:rPr>
          <w:rFonts w:cs="Calibri"/>
          <w:b/>
          <w:bCs/>
          <w:lang w:val="de-DE"/>
        </w:rPr>
      </w:pPr>
      <w:r>
        <w:rPr>
          <w:rFonts w:cs="Calibri"/>
          <w:b/>
          <w:bCs/>
          <w:lang w:val="de-DE"/>
        </w:rPr>
        <w:br w:type="page"/>
      </w:r>
      <w:r w:rsidR="00AD02C0">
        <w:rPr>
          <w:rFonts w:cs="Calibri"/>
          <w:b/>
          <w:bCs/>
          <w:lang w:val="de-DE"/>
        </w:rPr>
        <w:lastRenderedPageBreak/>
        <w:t>PUCLICATIONS</w:t>
      </w:r>
    </w:p>
    <w:p w14:paraId="7548BECD" w14:textId="00CD91D1" w:rsidR="00AD02C0" w:rsidRPr="008D52C5" w:rsidRDefault="00F737AE" w:rsidP="00AD02C0">
      <w:pPr>
        <w:pStyle w:val="nsayfalarmetinstili"/>
        <w:rPr>
          <w:rFonts w:cs="Calibri"/>
          <w:b/>
          <w:bCs/>
          <w:lang w:val="en-US"/>
        </w:rPr>
      </w:pPr>
      <w:r>
        <w:rPr>
          <w:rFonts w:cs="Calibri"/>
          <w:b/>
          <w:bCs/>
        </w:rPr>
        <w:t>Article</w:t>
      </w:r>
      <w:r w:rsidR="00AD02C0">
        <w:rPr>
          <w:rFonts w:cs="Calibri"/>
          <w:b/>
          <w:bCs/>
        </w:rPr>
        <w:t>s</w:t>
      </w:r>
      <w:r w:rsidRPr="007B0F03">
        <w:rPr>
          <w:rFonts w:cs="Calibri"/>
          <w:b/>
          <w:bCs/>
        </w:rPr>
        <w:t xml:space="preserve"> </w:t>
      </w:r>
      <w:r w:rsidR="00AD02C0" w:rsidRPr="007B0F03">
        <w:rPr>
          <w:rFonts w:cs="Calibri"/>
          <w:highlight w:val="yellow"/>
        </w:rPr>
        <w:t>(</w:t>
      </w:r>
      <w:r w:rsidR="00AD02C0" w:rsidRPr="004F6169">
        <w:rPr>
          <w:rFonts w:cs="Calibri"/>
          <w:highlight w:val="yellow"/>
        </w:rPr>
        <w:t>If you do not have information about this field, delete it.)</w:t>
      </w:r>
    </w:p>
    <w:tbl>
      <w:tblPr>
        <w:tblW w:w="0" w:type="auto"/>
        <w:tblCellMar>
          <w:left w:w="0" w:type="dxa"/>
          <w:right w:w="0" w:type="dxa"/>
        </w:tblCellMar>
        <w:tblLook w:val="0000" w:firstRow="0" w:lastRow="0" w:firstColumn="0" w:lastColumn="0" w:noHBand="0" w:noVBand="0"/>
      </w:tblPr>
      <w:tblGrid>
        <w:gridCol w:w="1810"/>
        <w:gridCol w:w="6693"/>
      </w:tblGrid>
      <w:tr w:rsidR="00F737AE" w:rsidRPr="007B0F03" w14:paraId="1DF2A3AB" w14:textId="77777777" w:rsidTr="00AC3D43">
        <w:tc>
          <w:tcPr>
            <w:tcW w:w="1810" w:type="dxa"/>
          </w:tcPr>
          <w:p w14:paraId="6976D7AA" w14:textId="77777777" w:rsidR="00F737AE" w:rsidRPr="007B0F03" w:rsidRDefault="00F737AE" w:rsidP="00AC3D43">
            <w:pPr>
              <w:rPr>
                <w:rFonts w:cs="Calibri"/>
                <w:lang w:val="en-US"/>
              </w:rPr>
            </w:pPr>
            <w:r w:rsidRPr="007B0F03">
              <w:rPr>
                <w:rFonts w:cs="Calibri"/>
                <w:lang w:val="en-US"/>
              </w:rPr>
              <w:t>1.</w:t>
            </w:r>
          </w:p>
        </w:tc>
        <w:tc>
          <w:tcPr>
            <w:tcW w:w="6693" w:type="dxa"/>
          </w:tcPr>
          <w:p w14:paraId="0F3C78CA" w14:textId="77777777" w:rsidR="00F737AE" w:rsidRPr="007B0F03" w:rsidRDefault="00F737AE" w:rsidP="00AC3D43">
            <w:pPr>
              <w:adjustRightInd w:val="0"/>
              <w:spacing w:line="360" w:lineRule="auto"/>
              <w:rPr>
                <w:rFonts w:cs="Calibri"/>
                <w:b/>
                <w:lang w:val="en-US"/>
              </w:rPr>
            </w:pPr>
          </w:p>
        </w:tc>
      </w:tr>
      <w:tr w:rsidR="00F737AE" w:rsidRPr="007B0F03" w14:paraId="5E3C92CB" w14:textId="77777777" w:rsidTr="00AC3D43">
        <w:tc>
          <w:tcPr>
            <w:tcW w:w="1810" w:type="dxa"/>
          </w:tcPr>
          <w:p w14:paraId="007D9923" w14:textId="77777777" w:rsidR="00F737AE" w:rsidRPr="007B0F03" w:rsidRDefault="00F737AE" w:rsidP="00AC3D43">
            <w:pPr>
              <w:rPr>
                <w:rFonts w:cs="Calibri"/>
                <w:lang w:val="en-US"/>
              </w:rPr>
            </w:pPr>
            <w:r w:rsidRPr="007B0F03">
              <w:rPr>
                <w:rFonts w:cs="Calibri"/>
                <w:lang w:val="en-US"/>
              </w:rPr>
              <w:t>2.</w:t>
            </w:r>
          </w:p>
        </w:tc>
        <w:tc>
          <w:tcPr>
            <w:tcW w:w="6693" w:type="dxa"/>
          </w:tcPr>
          <w:p w14:paraId="6D68882A" w14:textId="77777777" w:rsidR="00F737AE" w:rsidRPr="007B0F03" w:rsidRDefault="00F737AE" w:rsidP="00AC3D43">
            <w:pPr>
              <w:adjustRightInd w:val="0"/>
              <w:spacing w:line="360" w:lineRule="auto"/>
              <w:rPr>
                <w:rFonts w:cs="Calibri"/>
                <w:b/>
                <w:lang w:val="en-US"/>
              </w:rPr>
            </w:pPr>
          </w:p>
        </w:tc>
      </w:tr>
    </w:tbl>
    <w:p w14:paraId="54D84B8A" w14:textId="77777777" w:rsidR="00F737AE" w:rsidRPr="007B0F03" w:rsidRDefault="00F737AE" w:rsidP="00F737AE">
      <w:pPr>
        <w:pStyle w:val="nsayfalarmetinstili"/>
        <w:rPr>
          <w:rFonts w:cs="Calibri"/>
          <w:b/>
          <w:bCs/>
          <w:lang w:val="de-DE"/>
        </w:rPr>
      </w:pPr>
    </w:p>
    <w:p w14:paraId="10C88015" w14:textId="77777777" w:rsidR="00AD02C0" w:rsidRPr="008D52C5" w:rsidRDefault="00F737AE" w:rsidP="00AD02C0">
      <w:pPr>
        <w:pStyle w:val="nsayfalarmetinstili"/>
        <w:rPr>
          <w:rFonts w:cs="Calibri"/>
          <w:b/>
          <w:bCs/>
          <w:lang w:val="en-US"/>
        </w:rPr>
      </w:pPr>
      <w:r>
        <w:rPr>
          <w:rFonts w:cs="Calibri"/>
          <w:b/>
          <w:bCs/>
        </w:rPr>
        <w:t>Proceeding</w:t>
      </w:r>
      <w:r w:rsidR="00AD02C0">
        <w:rPr>
          <w:rFonts w:cs="Calibri"/>
          <w:b/>
          <w:bCs/>
        </w:rPr>
        <w:t>s</w:t>
      </w:r>
      <w:r w:rsidRPr="007B0F03">
        <w:rPr>
          <w:rFonts w:cs="Calibri"/>
        </w:rPr>
        <w:t xml:space="preserve"> </w:t>
      </w:r>
      <w:r w:rsidR="00AD02C0" w:rsidRPr="007B0F03">
        <w:rPr>
          <w:rFonts w:cs="Calibri"/>
          <w:highlight w:val="yellow"/>
        </w:rPr>
        <w:t>(</w:t>
      </w:r>
      <w:r w:rsidR="00AD02C0" w:rsidRPr="004F6169">
        <w:rPr>
          <w:rFonts w:cs="Calibri"/>
          <w:highlight w:val="yellow"/>
        </w:rPr>
        <w:t>If you do not have information about this field, delete it.)</w:t>
      </w:r>
    </w:p>
    <w:tbl>
      <w:tblPr>
        <w:tblW w:w="0" w:type="auto"/>
        <w:tblCellMar>
          <w:left w:w="0" w:type="dxa"/>
          <w:right w:w="0" w:type="dxa"/>
        </w:tblCellMar>
        <w:tblLook w:val="0000" w:firstRow="0" w:lastRow="0" w:firstColumn="0" w:lastColumn="0" w:noHBand="0" w:noVBand="0"/>
      </w:tblPr>
      <w:tblGrid>
        <w:gridCol w:w="1810"/>
        <w:gridCol w:w="6693"/>
      </w:tblGrid>
      <w:tr w:rsidR="00F737AE" w:rsidRPr="007B0F03" w14:paraId="54C5343B" w14:textId="77777777" w:rsidTr="00AC3D43">
        <w:tc>
          <w:tcPr>
            <w:tcW w:w="1810" w:type="dxa"/>
          </w:tcPr>
          <w:p w14:paraId="327C718D" w14:textId="77777777" w:rsidR="00F737AE" w:rsidRPr="007B0F03" w:rsidRDefault="00F737AE" w:rsidP="00AC3D43">
            <w:pPr>
              <w:rPr>
                <w:rFonts w:cs="Calibri"/>
                <w:lang w:val="en-US"/>
              </w:rPr>
            </w:pPr>
            <w:r w:rsidRPr="007B0F03">
              <w:rPr>
                <w:rFonts w:cs="Calibri"/>
                <w:lang w:val="en-US"/>
              </w:rPr>
              <w:t>1.</w:t>
            </w:r>
          </w:p>
        </w:tc>
        <w:tc>
          <w:tcPr>
            <w:tcW w:w="6693" w:type="dxa"/>
          </w:tcPr>
          <w:p w14:paraId="6B1D0E94" w14:textId="77777777" w:rsidR="00F737AE" w:rsidRPr="007B0F03" w:rsidRDefault="00F737AE" w:rsidP="00AC3D43">
            <w:pPr>
              <w:adjustRightInd w:val="0"/>
              <w:spacing w:line="360" w:lineRule="auto"/>
              <w:rPr>
                <w:rFonts w:cs="Calibri"/>
                <w:b/>
                <w:lang w:val="en-US"/>
              </w:rPr>
            </w:pPr>
          </w:p>
        </w:tc>
      </w:tr>
      <w:tr w:rsidR="00F737AE" w:rsidRPr="007B0F03" w14:paraId="7A35EEC0" w14:textId="77777777" w:rsidTr="00AC3D43">
        <w:tc>
          <w:tcPr>
            <w:tcW w:w="1810" w:type="dxa"/>
          </w:tcPr>
          <w:p w14:paraId="2C71AE00" w14:textId="77777777" w:rsidR="00F737AE" w:rsidRPr="007B0F03" w:rsidRDefault="00F737AE" w:rsidP="00AC3D43">
            <w:pPr>
              <w:rPr>
                <w:rFonts w:cs="Calibri"/>
                <w:lang w:val="en-US"/>
              </w:rPr>
            </w:pPr>
            <w:r w:rsidRPr="007B0F03">
              <w:rPr>
                <w:rFonts w:cs="Calibri"/>
                <w:lang w:val="en-US"/>
              </w:rPr>
              <w:t>2.</w:t>
            </w:r>
          </w:p>
        </w:tc>
        <w:tc>
          <w:tcPr>
            <w:tcW w:w="6693" w:type="dxa"/>
          </w:tcPr>
          <w:p w14:paraId="202D056D" w14:textId="77777777" w:rsidR="00F737AE" w:rsidRPr="007B0F03" w:rsidRDefault="00F737AE" w:rsidP="00AC3D43">
            <w:pPr>
              <w:adjustRightInd w:val="0"/>
              <w:spacing w:line="360" w:lineRule="auto"/>
              <w:rPr>
                <w:rFonts w:cs="Calibri"/>
                <w:b/>
                <w:lang w:val="en-US"/>
              </w:rPr>
            </w:pPr>
          </w:p>
        </w:tc>
      </w:tr>
    </w:tbl>
    <w:p w14:paraId="6E523F05" w14:textId="77777777" w:rsidR="00AD02C0" w:rsidRPr="008D52C5" w:rsidRDefault="00F737AE" w:rsidP="00AD02C0">
      <w:pPr>
        <w:pStyle w:val="nsayfalarmetinstili"/>
        <w:rPr>
          <w:rFonts w:cs="Calibri"/>
          <w:b/>
          <w:bCs/>
          <w:lang w:val="en-US"/>
        </w:rPr>
      </w:pPr>
      <w:r>
        <w:rPr>
          <w:rFonts w:cs="Calibri"/>
          <w:b/>
          <w:bCs/>
        </w:rPr>
        <w:t>Book</w:t>
      </w:r>
      <w:r w:rsidR="00AD02C0">
        <w:rPr>
          <w:rFonts w:cs="Calibri"/>
          <w:b/>
          <w:bCs/>
        </w:rPr>
        <w:t>s</w:t>
      </w:r>
      <w:r w:rsidRPr="007B0F03">
        <w:rPr>
          <w:rFonts w:cs="Calibri"/>
        </w:rPr>
        <w:t xml:space="preserve"> </w:t>
      </w:r>
      <w:r w:rsidR="00AD02C0" w:rsidRPr="007B0F03">
        <w:rPr>
          <w:rFonts w:cs="Calibri"/>
          <w:highlight w:val="yellow"/>
        </w:rPr>
        <w:t>(</w:t>
      </w:r>
      <w:r w:rsidR="00AD02C0" w:rsidRPr="004F6169">
        <w:rPr>
          <w:rFonts w:cs="Calibri"/>
          <w:highlight w:val="yellow"/>
        </w:rPr>
        <w:t>If you do not have information about this field, delete it.)</w:t>
      </w:r>
    </w:p>
    <w:tbl>
      <w:tblPr>
        <w:tblW w:w="0" w:type="auto"/>
        <w:tblCellMar>
          <w:left w:w="0" w:type="dxa"/>
          <w:right w:w="0" w:type="dxa"/>
        </w:tblCellMar>
        <w:tblLook w:val="0000" w:firstRow="0" w:lastRow="0" w:firstColumn="0" w:lastColumn="0" w:noHBand="0" w:noVBand="0"/>
      </w:tblPr>
      <w:tblGrid>
        <w:gridCol w:w="1810"/>
        <w:gridCol w:w="6693"/>
      </w:tblGrid>
      <w:tr w:rsidR="00F737AE" w:rsidRPr="007B0F03" w14:paraId="26DE19D5" w14:textId="77777777" w:rsidTr="00AC3D43">
        <w:tc>
          <w:tcPr>
            <w:tcW w:w="1810" w:type="dxa"/>
          </w:tcPr>
          <w:p w14:paraId="0333F6C5" w14:textId="77777777" w:rsidR="00F737AE" w:rsidRPr="007B0F03" w:rsidRDefault="00F737AE" w:rsidP="00AC3D43">
            <w:pPr>
              <w:rPr>
                <w:rFonts w:cs="Calibri"/>
                <w:lang w:val="en-US"/>
              </w:rPr>
            </w:pPr>
            <w:r w:rsidRPr="007B0F03">
              <w:rPr>
                <w:rFonts w:cs="Calibri"/>
                <w:lang w:val="en-US"/>
              </w:rPr>
              <w:t>1.</w:t>
            </w:r>
          </w:p>
        </w:tc>
        <w:tc>
          <w:tcPr>
            <w:tcW w:w="6693" w:type="dxa"/>
          </w:tcPr>
          <w:p w14:paraId="7B8E8DAD" w14:textId="77777777" w:rsidR="00F737AE" w:rsidRPr="007B0F03" w:rsidRDefault="00F737AE" w:rsidP="00AC3D43">
            <w:pPr>
              <w:adjustRightInd w:val="0"/>
              <w:spacing w:line="360" w:lineRule="auto"/>
              <w:rPr>
                <w:rFonts w:cs="Calibri"/>
                <w:b/>
                <w:lang w:val="en-US"/>
              </w:rPr>
            </w:pPr>
          </w:p>
        </w:tc>
      </w:tr>
      <w:tr w:rsidR="00F737AE" w:rsidRPr="007B0F03" w14:paraId="6508EBB7" w14:textId="77777777" w:rsidTr="00AC3D43">
        <w:tc>
          <w:tcPr>
            <w:tcW w:w="1810" w:type="dxa"/>
          </w:tcPr>
          <w:p w14:paraId="3191D99F" w14:textId="77777777" w:rsidR="00F737AE" w:rsidRPr="007B0F03" w:rsidRDefault="00F737AE" w:rsidP="00AC3D43">
            <w:pPr>
              <w:rPr>
                <w:rFonts w:cs="Calibri"/>
                <w:lang w:val="en-US"/>
              </w:rPr>
            </w:pPr>
            <w:r w:rsidRPr="007B0F03">
              <w:rPr>
                <w:rFonts w:cs="Calibri"/>
                <w:lang w:val="en-US"/>
              </w:rPr>
              <w:t>2.</w:t>
            </w:r>
          </w:p>
        </w:tc>
        <w:tc>
          <w:tcPr>
            <w:tcW w:w="6693" w:type="dxa"/>
          </w:tcPr>
          <w:p w14:paraId="4356690D" w14:textId="77777777" w:rsidR="00F737AE" w:rsidRPr="007B0F03" w:rsidRDefault="00F737AE" w:rsidP="00AC3D43">
            <w:pPr>
              <w:adjustRightInd w:val="0"/>
              <w:spacing w:line="360" w:lineRule="auto"/>
              <w:rPr>
                <w:rFonts w:cs="Calibri"/>
                <w:b/>
                <w:lang w:val="en-US"/>
              </w:rPr>
            </w:pPr>
          </w:p>
        </w:tc>
      </w:tr>
    </w:tbl>
    <w:p w14:paraId="0A8CB0E1" w14:textId="56AA0E19" w:rsidR="00AD02C0" w:rsidRPr="008D52C5" w:rsidRDefault="00F737AE" w:rsidP="00AD02C0">
      <w:pPr>
        <w:pStyle w:val="nsayfalarmetinstili"/>
        <w:rPr>
          <w:rFonts w:cs="Calibri"/>
          <w:b/>
          <w:bCs/>
          <w:lang w:val="en-US"/>
        </w:rPr>
      </w:pPr>
      <w:r w:rsidRPr="007B0F03">
        <w:rPr>
          <w:rFonts w:cs="Calibri"/>
          <w:b/>
          <w:bCs/>
        </w:rPr>
        <w:t>Proje</w:t>
      </w:r>
      <w:r>
        <w:rPr>
          <w:rFonts w:cs="Calibri"/>
          <w:b/>
          <w:bCs/>
        </w:rPr>
        <w:t>ct</w:t>
      </w:r>
      <w:r w:rsidR="00AD02C0">
        <w:rPr>
          <w:rFonts w:cs="Calibri"/>
          <w:b/>
          <w:bCs/>
        </w:rPr>
        <w:t>s</w:t>
      </w:r>
      <w:r w:rsidRPr="007B0F03">
        <w:rPr>
          <w:rFonts w:cs="Calibri"/>
        </w:rPr>
        <w:t xml:space="preserve"> </w:t>
      </w:r>
      <w:r w:rsidR="00AD02C0" w:rsidRPr="007B0F03">
        <w:rPr>
          <w:rFonts w:cs="Calibri"/>
          <w:highlight w:val="yellow"/>
        </w:rPr>
        <w:t>(</w:t>
      </w:r>
      <w:r w:rsidR="00AD02C0" w:rsidRPr="004F6169">
        <w:rPr>
          <w:rFonts w:cs="Calibri"/>
          <w:highlight w:val="yellow"/>
        </w:rPr>
        <w:t>If you do not have information about this field, delete it.)</w:t>
      </w:r>
    </w:p>
    <w:tbl>
      <w:tblPr>
        <w:tblW w:w="0" w:type="auto"/>
        <w:tblCellMar>
          <w:left w:w="0" w:type="dxa"/>
          <w:right w:w="0" w:type="dxa"/>
        </w:tblCellMar>
        <w:tblLook w:val="0000" w:firstRow="0" w:lastRow="0" w:firstColumn="0" w:lastColumn="0" w:noHBand="0" w:noVBand="0"/>
      </w:tblPr>
      <w:tblGrid>
        <w:gridCol w:w="1810"/>
        <w:gridCol w:w="6693"/>
      </w:tblGrid>
      <w:tr w:rsidR="00F737AE" w:rsidRPr="007B0F03" w14:paraId="2AD0D67B" w14:textId="77777777" w:rsidTr="00AC3D43">
        <w:tc>
          <w:tcPr>
            <w:tcW w:w="1810" w:type="dxa"/>
          </w:tcPr>
          <w:p w14:paraId="352D4377" w14:textId="77777777" w:rsidR="00F737AE" w:rsidRPr="007B0F03" w:rsidRDefault="00F737AE" w:rsidP="00AC3D43">
            <w:pPr>
              <w:rPr>
                <w:rFonts w:cs="Calibri"/>
                <w:lang w:val="en-US"/>
              </w:rPr>
            </w:pPr>
            <w:r w:rsidRPr="007B0F03">
              <w:rPr>
                <w:rFonts w:cs="Calibri"/>
                <w:lang w:val="en-US"/>
              </w:rPr>
              <w:t>1.</w:t>
            </w:r>
          </w:p>
        </w:tc>
        <w:tc>
          <w:tcPr>
            <w:tcW w:w="6693" w:type="dxa"/>
          </w:tcPr>
          <w:p w14:paraId="24820399" w14:textId="77777777" w:rsidR="00F737AE" w:rsidRPr="007B0F03" w:rsidRDefault="00F737AE" w:rsidP="00AC3D43">
            <w:pPr>
              <w:adjustRightInd w:val="0"/>
              <w:spacing w:line="360" w:lineRule="auto"/>
              <w:rPr>
                <w:rFonts w:cs="Calibri"/>
                <w:b/>
                <w:lang w:val="en-US"/>
              </w:rPr>
            </w:pPr>
          </w:p>
        </w:tc>
      </w:tr>
      <w:tr w:rsidR="00F737AE" w:rsidRPr="007B0F03" w14:paraId="5F70BE37" w14:textId="77777777" w:rsidTr="00AC3D43">
        <w:tc>
          <w:tcPr>
            <w:tcW w:w="1810" w:type="dxa"/>
          </w:tcPr>
          <w:p w14:paraId="28C0F49E" w14:textId="77777777" w:rsidR="00F737AE" w:rsidRPr="007B0F03" w:rsidRDefault="00F737AE" w:rsidP="00AC3D43">
            <w:pPr>
              <w:rPr>
                <w:rFonts w:cs="Calibri"/>
                <w:lang w:val="en-US"/>
              </w:rPr>
            </w:pPr>
            <w:r w:rsidRPr="007B0F03">
              <w:rPr>
                <w:rFonts w:cs="Calibri"/>
                <w:lang w:val="en-US"/>
              </w:rPr>
              <w:t>2.</w:t>
            </w:r>
          </w:p>
        </w:tc>
        <w:tc>
          <w:tcPr>
            <w:tcW w:w="6693" w:type="dxa"/>
          </w:tcPr>
          <w:p w14:paraId="0D751344" w14:textId="77777777" w:rsidR="00F737AE" w:rsidRPr="007B0F03" w:rsidRDefault="00F737AE" w:rsidP="00AC3D43">
            <w:pPr>
              <w:adjustRightInd w:val="0"/>
              <w:spacing w:line="360" w:lineRule="auto"/>
              <w:rPr>
                <w:rFonts w:cs="Calibri"/>
                <w:b/>
                <w:lang w:val="en-US"/>
              </w:rPr>
            </w:pPr>
          </w:p>
        </w:tc>
      </w:tr>
    </w:tbl>
    <w:p w14:paraId="66F11884" w14:textId="77777777" w:rsidR="00AD02C0" w:rsidRPr="008D52C5" w:rsidRDefault="00F737AE" w:rsidP="00AD02C0">
      <w:pPr>
        <w:pStyle w:val="nsayfalarmetinstili"/>
        <w:rPr>
          <w:rFonts w:cs="Calibri"/>
          <w:b/>
          <w:bCs/>
          <w:lang w:val="en-US"/>
        </w:rPr>
      </w:pPr>
      <w:r w:rsidRPr="008D52C5">
        <w:rPr>
          <w:rFonts w:cs="Calibri"/>
          <w:b/>
          <w:bCs/>
          <w:lang w:val="en-US"/>
        </w:rPr>
        <w:t>Awards</w:t>
      </w:r>
      <w:r w:rsidR="00AD02C0" w:rsidRPr="008D52C5">
        <w:rPr>
          <w:rFonts w:cs="Calibri"/>
          <w:b/>
          <w:bCs/>
          <w:lang w:val="en-US"/>
        </w:rPr>
        <w:t xml:space="preserve"> </w:t>
      </w:r>
      <w:r w:rsidR="00AD02C0" w:rsidRPr="007B0F03">
        <w:rPr>
          <w:rFonts w:cs="Calibri"/>
          <w:highlight w:val="yellow"/>
        </w:rPr>
        <w:t>(</w:t>
      </w:r>
      <w:r w:rsidR="00AD02C0" w:rsidRPr="004F6169">
        <w:rPr>
          <w:rFonts w:cs="Calibri"/>
          <w:highlight w:val="yellow"/>
        </w:rPr>
        <w:t>If you do not have information about this field, delete it.)</w:t>
      </w:r>
    </w:p>
    <w:tbl>
      <w:tblPr>
        <w:tblW w:w="0" w:type="auto"/>
        <w:tblCellMar>
          <w:left w:w="0" w:type="dxa"/>
          <w:right w:w="0" w:type="dxa"/>
        </w:tblCellMar>
        <w:tblLook w:val="0000" w:firstRow="0" w:lastRow="0" w:firstColumn="0" w:lastColumn="0" w:noHBand="0" w:noVBand="0"/>
      </w:tblPr>
      <w:tblGrid>
        <w:gridCol w:w="1810"/>
        <w:gridCol w:w="6693"/>
      </w:tblGrid>
      <w:tr w:rsidR="00F737AE" w:rsidRPr="007B0F03" w14:paraId="3F383D6A" w14:textId="77777777" w:rsidTr="00AC3D43">
        <w:tc>
          <w:tcPr>
            <w:tcW w:w="1810" w:type="dxa"/>
          </w:tcPr>
          <w:p w14:paraId="03217AE9" w14:textId="77777777" w:rsidR="00F737AE" w:rsidRPr="007B0F03" w:rsidRDefault="00F737AE" w:rsidP="00AC3D43">
            <w:pPr>
              <w:rPr>
                <w:rFonts w:cs="Calibri"/>
                <w:lang w:val="en-US"/>
              </w:rPr>
            </w:pPr>
            <w:r w:rsidRPr="007B0F03">
              <w:rPr>
                <w:rFonts w:cs="Calibri"/>
                <w:lang w:val="en-US"/>
              </w:rPr>
              <w:t>1.</w:t>
            </w:r>
          </w:p>
        </w:tc>
        <w:tc>
          <w:tcPr>
            <w:tcW w:w="6693" w:type="dxa"/>
          </w:tcPr>
          <w:p w14:paraId="3674F06C" w14:textId="77777777" w:rsidR="00F737AE" w:rsidRPr="007B0F03" w:rsidRDefault="00F737AE" w:rsidP="00AC3D43">
            <w:pPr>
              <w:adjustRightInd w:val="0"/>
              <w:spacing w:line="360" w:lineRule="auto"/>
              <w:rPr>
                <w:rFonts w:cs="Calibri"/>
                <w:b/>
                <w:lang w:val="en-US"/>
              </w:rPr>
            </w:pPr>
          </w:p>
        </w:tc>
      </w:tr>
      <w:tr w:rsidR="00F737AE" w:rsidRPr="007B0F03" w14:paraId="2FEE63F1" w14:textId="77777777" w:rsidTr="00AC3D43">
        <w:tc>
          <w:tcPr>
            <w:tcW w:w="1810" w:type="dxa"/>
          </w:tcPr>
          <w:p w14:paraId="6B98EA11" w14:textId="77777777" w:rsidR="00F737AE" w:rsidRPr="007B0F03" w:rsidRDefault="00F737AE" w:rsidP="00AC3D43">
            <w:pPr>
              <w:rPr>
                <w:rFonts w:cs="Calibri"/>
                <w:lang w:val="en-US"/>
              </w:rPr>
            </w:pPr>
            <w:r w:rsidRPr="007B0F03">
              <w:rPr>
                <w:rFonts w:cs="Calibri"/>
                <w:lang w:val="en-US"/>
              </w:rPr>
              <w:t>2.</w:t>
            </w:r>
          </w:p>
        </w:tc>
        <w:tc>
          <w:tcPr>
            <w:tcW w:w="6693" w:type="dxa"/>
          </w:tcPr>
          <w:p w14:paraId="645870DB" w14:textId="77777777" w:rsidR="00F737AE" w:rsidRPr="007B0F03" w:rsidRDefault="00F737AE" w:rsidP="00AC3D43">
            <w:pPr>
              <w:adjustRightInd w:val="0"/>
              <w:spacing w:line="360" w:lineRule="auto"/>
              <w:rPr>
                <w:rFonts w:cs="Calibri"/>
                <w:b/>
                <w:lang w:val="en-US"/>
              </w:rPr>
            </w:pPr>
          </w:p>
        </w:tc>
      </w:tr>
    </w:tbl>
    <w:p w14:paraId="7A352BF8" w14:textId="77777777" w:rsidR="00146473" w:rsidRPr="007B0F03" w:rsidRDefault="00146473" w:rsidP="00146473">
      <w:pPr>
        <w:pStyle w:val="nsayfalarmetinstili"/>
        <w:rPr>
          <w:rFonts w:cs="Calibri"/>
          <w:b/>
          <w:bCs/>
          <w:lang w:val="de-DE"/>
        </w:rPr>
      </w:pPr>
    </w:p>
    <w:p w14:paraId="64E4BBF5" w14:textId="23902D82" w:rsidR="00E67C92" w:rsidRDefault="00E67C92" w:rsidP="00E67C92">
      <w:pPr>
        <w:rPr>
          <w:rFonts w:eastAsia="TheSansLight"/>
        </w:rPr>
      </w:pPr>
    </w:p>
    <w:p w14:paraId="6D2E9077" w14:textId="2E6926EF" w:rsidR="0059466B" w:rsidRDefault="0059466B" w:rsidP="00E67C92">
      <w:pPr>
        <w:rPr>
          <w:rFonts w:eastAsia="TheSansLight"/>
        </w:rPr>
      </w:pPr>
    </w:p>
    <w:p w14:paraId="1307627D" w14:textId="1D5A09B6" w:rsidR="0059466B" w:rsidRDefault="0059466B" w:rsidP="00E67C92">
      <w:pPr>
        <w:rPr>
          <w:rFonts w:eastAsia="TheSansLight"/>
        </w:rPr>
      </w:pPr>
    </w:p>
    <w:p w14:paraId="22335CB7" w14:textId="2778AAE7" w:rsidR="0059466B" w:rsidRDefault="0059466B" w:rsidP="00E67C92">
      <w:pPr>
        <w:rPr>
          <w:rFonts w:eastAsia="TheSansLight"/>
        </w:rPr>
      </w:pPr>
    </w:p>
    <w:p w14:paraId="5B413243" w14:textId="6F322614" w:rsidR="0059466B" w:rsidRDefault="0059466B" w:rsidP="00E67C92">
      <w:pPr>
        <w:rPr>
          <w:rFonts w:eastAsia="TheSansLight"/>
        </w:rPr>
      </w:pPr>
    </w:p>
    <w:p w14:paraId="71EBC320" w14:textId="7CA9982F" w:rsidR="0059466B" w:rsidRDefault="0059466B" w:rsidP="00E67C92">
      <w:pPr>
        <w:rPr>
          <w:rFonts w:eastAsia="TheSansLight"/>
        </w:rPr>
      </w:pPr>
    </w:p>
    <w:p w14:paraId="3E58B34B" w14:textId="77777777" w:rsidR="0059466B" w:rsidRDefault="0059466B" w:rsidP="0059466B">
      <w:pPr>
        <w:rPr>
          <w:rFonts w:eastAsia="TheSansLight"/>
        </w:rPr>
      </w:pPr>
    </w:p>
    <w:p w14:paraId="6BE30CC6" w14:textId="139E1473" w:rsidR="0059466B" w:rsidRPr="007B0F03" w:rsidRDefault="0059466B" w:rsidP="0059466B">
      <w:pPr>
        <w:pStyle w:val="nsayfalarmetinstili"/>
        <w:rPr>
          <w:rFonts w:cs="Calibri"/>
          <w:b/>
          <w:bCs/>
        </w:rPr>
      </w:pPr>
      <w:r>
        <w:rPr>
          <w:rFonts w:cs="Calibri"/>
          <w:b/>
          <w:bCs/>
        </w:rPr>
        <w:lastRenderedPageBreak/>
        <w:t>3. STUDENT PERSONAL INFORMATION</w:t>
      </w:r>
    </w:p>
    <w:tbl>
      <w:tblPr>
        <w:tblW w:w="0" w:type="auto"/>
        <w:tblCellMar>
          <w:left w:w="0" w:type="dxa"/>
          <w:right w:w="0" w:type="dxa"/>
        </w:tblCellMar>
        <w:tblLook w:val="0000" w:firstRow="0" w:lastRow="0" w:firstColumn="0" w:lastColumn="0" w:noHBand="0" w:noVBand="0"/>
      </w:tblPr>
      <w:tblGrid>
        <w:gridCol w:w="2840"/>
        <w:gridCol w:w="5663"/>
      </w:tblGrid>
      <w:tr w:rsidR="0059466B" w:rsidRPr="007B0F03" w14:paraId="3B668310" w14:textId="77777777" w:rsidTr="00AC3D43">
        <w:tc>
          <w:tcPr>
            <w:tcW w:w="2840" w:type="dxa"/>
          </w:tcPr>
          <w:p w14:paraId="006E018B" w14:textId="77777777" w:rsidR="0059466B" w:rsidRPr="00EF2771" w:rsidRDefault="0059466B" w:rsidP="00AC3D43">
            <w:pPr>
              <w:rPr>
                <w:rFonts w:cs="Calibri"/>
                <w:b/>
              </w:rPr>
            </w:pPr>
            <w:r>
              <w:rPr>
                <w:rFonts w:cs="Calibri"/>
                <w:b/>
              </w:rPr>
              <w:t>Name SURNAME</w:t>
            </w:r>
            <w:r w:rsidRPr="00EF2771">
              <w:rPr>
                <w:rFonts w:cs="Calibri"/>
                <w:b/>
              </w:rPr>
              <w:t xml:space="preserve"> </w:t>
            </w:r>
          </w:p>
        </w:tc>
        <w:tc>
          <w:tcPr>
            <w:tcW w:w="5663" w:type="dxa"/>
          </w:tcPr>
          <w:p w14:paraId="173DDD7B" w14:textId="68260910" w:rsidR="0059466B" w:rsidRPr="007B0F03" w:rsidRDefault="0059466B" w:rsidP="00AC3D43">
            <w:pPr>
              <w:rPr>
                <w:rFonts w:cs="Calibri"/>
                <w:lang w:val="en-US"/>
              </w:rPr>
            </w:pPr>
            <w:r w:rsidRPr="007B0F03">
              <w:rPr>
                <w:rFonts w:cs="Calibri"/>
                <w:lang w:val="en-US"/>
              </w:rPr>
              <w:t>:</w:t>
            </w:r>
          </w:p>
        </w:tc>
      </w:tr>
      <w:tr w:rsidR="0059466B" w:rsidRPr="007B0F03" w14:paraId="7D023A3B" w14:textId="77777777" w:rsidTr="00AC3D43">
        <w:tc>
          <w:tcPr>
            <w:tcW w:w="2840" w:type="dxa"/>
          </w:tcPr>
          <w:p w14:paraId="66BED7D0" w14:textId="098FAE80" w:rsidR="0059466B" w:rsidRPr="00EF2771" w:rsidRDefault="00C278ED" w:rsidP="00AC3D43">
            <w:pPr>
              <w:rPr>
                <w:rFonts w:cs="Calibri"/>
                <w:b/>
              </w:rPr>
            </w:pPr>
            <w:r>
              <w:rPr>
                <w:rFonts w:cs="Calibri"/>
                <w:b/>
              </w:rPr>
              <w:t>Birth Place and Date</w:t>
            </w:r>
          </w:p>
        </w:tc>
        <w:tc>
          <w:tcPr>
            <w:tcW w:w="5663" w:type="dxa"/>
          </w:tcPr>
          <w:p w14:paraId="426A245F" w14:textId="77777777" w:rsidR="0059466B" w:rsidRPr="007B0F03" w:rsidRDefault="0059466B" w:rsidP="00AC3D43">
            <w:pPr>
              <w:rPr>
                <w:rFonts w:cs="Calibri"/>
                <w:lang w:val="en-US"/>
              </w:rPr>
            </w:pPr>
            <w:r w:rsidRPr="007B0F03">
              <w:rPr>
                <w:rFonts w:cs="Calibri"/>
                <w:lang w:val="en-US"/>
              </w:rPr>
              <w:t>:</w:t>
            </w:r>
          </w:p>
        </w:tc>
      </w:tr>
      <w:tr w:rsidR="0059466B" w:rsidRPr="007B0F03" w14:paraId="53B48A16" w14:textId="77777777" w:rsidTr="00AC3D43">
        <w:tc>
          <w:tcPr>
            <w:tcW w:w="2840" w:type="dxa"/>
          </w:tcPr>
          <w:p w14:paraId="5980F4F3" w14:textId="77777777" w:rsidR="0059466B" w:rsidRPr="00EF2771" w:rsidRDefault="0059466B" w:rsidP="00AC3D43">
            <w:pPr>
              <w:rPr>
                <w:rFonts w:cs="Calibri"/>
                <w:b/>
              </w:rPr>
            </w:pPr>
            <w:r>
              <w:rPr>
                <w:rFonts w:cs="Calibri"/>
                <w:b/>
              </w:rPr>
              <w:t>Foreign Language</w:t>
            </w:r>
          </w:p>
        </w:tc>
        <w:tc>
          <w:tcPr>
            <w:tcW w:w="5663" w:type="dxa"/>
          </w:tcPr>
          <w:p w14:paraId="4341F082" w14:textId="77777777" w:rsidR="0059466B" w:rsidRPr="007B0F03" w:rsidRDefault="0059466B" w:rsidP="00AC3D43">
            <w:pPr>
              <w:rPr>
                <w:rFonts w:cs="Calibri"/>
                <w:lang w:val="en-US"/>
              </w:rPr>
            </w:pPr>
            <w:r w:rsidRPr="007B0F03">
              <w:rPr>
                <w:rFonts w:cs="Calibri"/>
                <w:lang w:val="en-US"/>
              </w:rPr>
              <w:t>:</w:t>
            </w:r>
          </w:p>
        </w:tc>
      </w:tr>
      <w:tr w:rsidR="0059466B" w:rsidRPr="007B0F03" w14:paraId="56A51A84" w14:textId="77777777" w:rsidTr="00AC3D43">
        <w:tc>
          <w:tcPr>
            <w:tcW w:w="2840" w:type="dxa"/>
          </w:tcPr>
          <w:p w14:paraId="5022462F" w14:textId="40A9BD12" w:rsidR="0059466B" w:rsidRPr="00EF2771" w:rsidRDefault="0059466B" w:rsidP="00AC3D43">
            <w:pPr>
              <w:rPr>
                <w:rFonts w:cs="Calibri"/>
                <w:b/>
              </w:rPr>
            </w:pPr>
            <w:r w:rsidRPr="00EF2771">
              <w:rPr>
                <w:rFonts w:cs="Calibri"/>
                <w:b/>
              </w:rPr>
              <w:t>E-</w:t>
            </w:r>
            <w:r w:rsidR="00C278ED">
              <w:rPr>
                <w:rFonts w:cs="Calibri"/>
                <w:b/>
              </w:rPr>
              <w:t>mail</w:t>
            </w:r>
          </w:p>
        </w:tc>
        <w:tc>
          <w:tcPr>
            <w:tcW w:w="5663" w:type="dxa"/>
          </w:tcPr>
          <w:p w14:paraId="4DEB4AE5" w14:textId="77777777" w:rsidR="0059466B" w:rsidRPr="007B0F03" w:rsidRDefault="0059466B" w:rsidP="00AC3D43">
            <w:pPr>
              <w:rPr>
                <w:rFonts w:cs="Calibri"/>
                <w:lang w:val="en-US"/>
              </w:rPr>
            </w:pPr>
            <w:r w:rsidRPr="007B0F03">
              <w:rPr>
                <w:rFonts w:cs="Calibri"/>
                <w:lang w:val="en-US"/>
              </w:rPr>
              <w:t>:</w:t>
            </w:r>
          </w:p>
        </w:tc>
      </w:tr>
    </w:tbl>
    <w:p w14:paraId="16F7264D" w14:textId="77777777" w:rsidR="0059466B" w:rsidRPr="007B0F03" w:rsidRDefault="0059466B" w:rsidP="0059466B">
      <w:pPr>
        <w:pStyle w:val="nsayfalarmetinstili"/>
        <w:rPr>
          <w:rFonts w:cs="Calibri"/>
          <w:b/>
          <w:bCs/>
        </w:rPr>
      </w:pPr>
    </w:p>
    <w:p w14:paraId="7DA4C750" w14:textId="77777777" w:rsidR="00461830" w:rsidRPr="007B0F03" w:rsidRDefault="00461830" w:rsidP="00461830">
      <w:pPr>
        <w:pStyle w:val="nsayfalarmetinstili"/>
        <w:rPr>
          <w:rFonts w:cs="Calibri"/>
          <w:b/>
          <w:bCs/>
        </w:rPr>
      </w:pPr>
      <w:r>
        <w:rPr>
          <w:rFonts w:cs="Calibri"/>
          <w:b/>
          <w:bCs/>
        </w:rPr>
        <w:t>EDUCATION STATUS</w:t>
      </w:r>
    </w:p>
    <w:tbl>
      <w:tblPr>
        <w:tblW w:w="0" w:type="auto"/>
        <w:tblCellMar>
          <w:left w:w="0" w:type="dxa"/>
          <w:right w:w="0" w:type="dxa"/>
        </w:tblCellMar>
        <w:tblLook w:val="0000" w:firstRow="0" w:lastRow="0" w:firstColumn="0" w:lastColumn="0" w:noHBand="0" w:noVBand="0"/>
      </w:tblPr>
      <w:tblGrid>
        <w:gridCol w:w="1808"/>
        <w:gridCol w:w="2271"/>
        <w:gridCol w:w="2987"/>
        <w:gridCol w:w="1437"/>
      </w:tblGrid>
      <w:tr w:rsidR="0059466B" w:rsidRPr="007B0F03" w14:paraId="77854D38" w14:textId="77777777" w:rsidTr="00AC3D43">
        <w:tc>
          <w:tcPr>
            <w:tcW w:w="1808" w:type="dxa"/>
          </w:tcPr>
          <w:p w14:paraId="68D52141" w14:textId="2AC580D5" w:rsidR="0059466B" w:rsidRPr="00EF2771" w:rsidRDefault="0059466B" w:rsidP="00AC3D43">
            <w:pPr>
              <w:rPr>
                <w:rFonts w:cs="Calibri"/>
                <w:b/>
              </w:rPr>
            </w:pPr>
            <w:r w:rsidRPr="00EF2771">
              <w:rPr>
                <w:rFonts w:cs="Calibri"/>
                <w:b/>
              </w:rPr>
              <w:t>De</w:t>
            </w:r>
            <w:r w:rsidR="00461830">
              <w:rPr>
                <w:rFonts w:cs="Calibri"/>
                <w:b/>
              </w:rPr>
              <w:t>gree</w:t>
            </w:r>
          </w:p>
        </w:tc>
        <w:tc>
          <w:tcPr>
            <w:tcW w:w="2271" w:type="dxa"/>
          </w:tcPr>
          <w:p w14:paraId="536998A6" w14:textId="390C7C93" w:rsidR="0059466B" w:rsidRPr="00EF2771" w:rsidRDefault="00461830" w:rsidP="00AC3D43">
            <w:pPr>
              <w:rPr>
                <w:rFonts w:cs="Calibri"/>
                <w:b/>
              </w:rPr>
            </w:pPr>
            <w:r>
              <w:rPr>
                <w:rFonts w:cs="Calibri"/>
                <w:b/>
              </w:rPr>
              <w:t>Field</w:t>
            </w:r>
          </w:p>
        </w:tc>
        <w:tc>
          <w:tcPr>
            <w:tcW w:w="2987" w:type="dxa"/>
          </w:tcPr>
          <w:p w14:paraId="1511F093" w14:textId="77777777" w:rsidR="0059466B" w:rsidRPr="00EF2771" w:rsidRDefault="0059466B" w:rsidP="00AC3D43">
            <w:pPr>
              <w:rPr>
                <w:rFonts w:cs="Calibri"/>
                <w:b/>
                <w:lang w:val="en-US"/>
              </w:rPr>
            </w:pPr>
            <w:r>
              <w:rPr>
                <w:rFonts w:cs="Calibri"/>
                <w:b/>
                <w:lang w:val="en-US"/>
              </w:rPr>
              <w:t>School</w:t>
            </w:r>
            <w:r w:rsidRPr="00EF2771">
              <w:rPr>
                <w:rFonts w:cs="Calibri"/>
                <w:b/>
                <w:lang w:val="en-US"/>
              </w:rPr>
              <w:t>/</w:t>
            </w:r>
            <w:r>
              <w:rPr>
                <w:rFonts w:cs="Calibri"/>
                <w:b/>
                <w:lang w:val="en-US"/>
              </w:rPr>
              <w:t>University</w:t>
            </w:r>
          </w:p>
        </w:tc>
        <w:tc>
          <w:tcPr>
            <w:tcW w:w="1437" w:type="dxa"/>
          </w:tcPr>
          <w:p w14:paraId="6C46E9D4" w14:textId="77777777" w:rsidR="0059466B" w:rsidRPr="00EF2771" w:rsidRDefault="0059466B" w:rsidP="00AC3D43">
            <w:pPr>
              <w:rPr>
                <w:rFonts w:cs="Calibri"/>
                <w:b/>
              </w:rPr>
            </w:pPr>
            <w:r>
              <w:rPr>
                <w:rFonts w:cs="Calibri"/>
                <w:b/>
              </w:rPr>
              <w:t>Graduation Year</w:t>
            </w:r>
          </w:p>
        </w:tc>
      </w:tr>
      <w:tr w:rsidR="0059466B" w:rsidRPr="007B0F03" w14:paraId="78A59641" w14:textId="77777777" w:rsidTr="00AC3D43">
        <w:tc>
          <w:tcPr>
            <w:tcW w:w="1808" w:type="dxa"/>
          </w:tcPr>
          <w:p w14:paraId="4FF04A10" w14:textId="4EB88D3C" w:rsidR="0059466B" w:rsidRPr="007B0F03" w:rsidRDefault="00F76305" w:rsidP="00AC3D43">
            <w:pPr>
              <w:rPr>
                <w:rFonts w:cs="Calibri"/>
                <w:lang w:val="en-US"/>
              </w:rPr>
            </w:pPr>
            <w:r>
              <w:rPr>
                <w:rFonts w:cs="Calibri"/>
                <w:lang w:val="en-US"/>
              </w:rPr>
              <w:t>High School</w:t>
            </w:r>
          </w:p>
        </w:tc>
        <w:tc>
          <w:tcPr>
            <w:tcW w:w="2271" w:type="dxa"/>
          </w:tcPr>
          <w:p w14:paraId="5056373B" w14:textId="77777777" w:rsidR="0059466B" w:rsidRPr="007B0F03" w:rsidRDefault="0059466B" w:rsidP="00AC3D43">
            <w:pPr>
              <w:adjustRightInd w:val="0"/>
              <w:spacing w:line="360" w:lineRule="auto"/>
              <w:rPr>
                <w:rFonts w:cs="Calibri"/>
                <w:lang w:val="en-US"/>
              </w:rPr>
            </w:pPr>
          </w:p>
        </w:tc>
        <w:tc>
          <w:tcPr>
            <w:tcW w:w="2987" w:type="dxa"/>
          </w:tcPr>
          <w:p w14:paraId="1691B019" w14:textId="77777777" w:rsidR="0059466B" w:rsidRPr="007B0F03" w:rsidRDefault="0059466B" w:rsidP="00AC3D43">
            <w:pPr>
              <w:adjustRightInd w:val="0"/>
              <w:spacing w:line="360" w:lineRule="auto"/>
              <w:rPr>
                <w:rFonts w:cs="Calibri"/>
                <w:lang w:val="en-US"/>
              </w:rPr>
            </w:pPr>
          </w:p>
        </w:tc>
        <w:tc>
          <w:tcPr>
            <w:tcW w:w="1437" w:type="dxa"/>
          </w:tcPr>
          <w:p w14:paraId="6E1D6481" w14:textId="77777777" w:rsidR="0059466B" w:rsidRPr="007B0F03" w:rsidRDefault="0059466B" w:rsidP="00AC3D43">
            <w:pPr>
              <w:adjustRightInd w:val="0"/>
              <w:spacing w:line="360" w:lineRule="auto"/>
              <w:rPr>
                <w:rFonts w:cs="Calibri"/>
                <w:lang w:val="en-US"/>
              </w:rPr>
            </w:pPr>
          </w:p>
        </w:tc>
      </w:tr>
    </w:tbl>
    <w:p w14:paraId="487BCB81" w14:textId="77777777" w:rsidR="0059466B" w:rsidRPr="007B0F03" w:rsidRDefault="0059466B" w:rsidP="0059466B">
      <w:pPr>
        <w:rPr>
          <w:rFonts w:cs="Calibri"/>
        </w:rPr>
      </w:pPr>
    </w:p>
    <w:p w14:paraId="0F6A6CB1" w14:textId="5800F347" w:rsidR="00F76305" w:rsidRPr="008D52C5" w:rsidRDefault="00461830" w:rsidP="00F76305">
      <w:pPr>
        <w:pStyle w:val="nsayfalarmetinstili"/>
        <w:rPr>
          <w:rFonts w:cs="Calibri"/>
          <w:b/>
          <w:bCs/>
          <w:lang w:val="en-US"/>
        </w:rPr>
      </w:pPr>
      <w:r>
        <w:rPr>
          <w:rFonts w:cs="Calibri"/>
          <w:b/>
          <w:bCs/>
        </w:rPr>
        <w:t>JOB</w:t>
      </w:r>
      <w:r w:rsidR="00466F1C">
        <w:rPr>
          <w:rFonts w:cs="Calibri"/>
          <w:b/>
          <w:bCs/>
        </w:rPr>
        <w:t>/INTERNSHIP</w:t>
      </w:r>
      <w:r>
        <w:rPr>
          <w:rFonts w:cs="Calibri"/>
          <w:b/>
          <w:bCs/>
        </w:rPr>
        <w:t xml:space="preserve"> EXPERIENCES</w:t>
      </w:r>
      <w:r w:rsidR="0059466B" w:rsidRPr="007B0F03">
        <w:rPr>
          <w:rFonts w:cs="Calibri"/>
        </w:rPr>
        <w:t xml:space="preserve"> </w:t>
      </w:r>
    </w:p>
    <w:tbl>
      <w:tblPr>
        <w:tblW w:w="0" w:type="auto"/>
        <w:tblCellMar>
          <w:left w:w="0" w:type="dxa"/>
          <w:right w:w="0" w:type="dxa"/>
        </w:tblCellMar>
        <w:tblLook w:val="0000" w:firstRow="0" w:lastRow="0" w:firstColumn="0" w:lastColumn="0" w:noHBand="0" w:noVBand="0"/>
      </w:tblPr>
      <w:tblGrid>
        <w:gridCol w:w="2694"/>
        <w:gridCol w:w="3222"/>
        <w:gridCol w:w="2587"/>
      </w:tblGrid>
      <w:tr w:rsidR="00466F1C" w:rsidRPr="007B0F03" w14:paraId="278EFC67" w14:textId="77777777" w:rsidTr="00E16D13">
        <w:tc>
          <w:tcPr>
            <w:tcW w:w="2694" w:type="dxa"/>
          </w:tcPr>
          <w:p w14:paraId="069F36E2" w14:textId="77777777" w:rsidR="00466F1C" w:rsidRPr="00EF2771" w:rsidRDefault="00466F1C" w:rsidP="00E16D13">
            <w:pPr>
              <w:rPr>
                <w:rFonts w:cs="Calibri"/>
                <w:b/>
              </w:rPr>
            </w:pPr>
            <w:r w:rsidRPr="00EF2771">
              <w:rPr>
                <w:rFonts w:cs="Calibri"/>
                <w:b/>
              </w:rPr>
              <w:t>Y</w:t>
            </w:r>
            <w:r>
              <w:rPr>
                <w:rFonts w:cs="Calibri"/>
                <w:b/>
              </w:rPr>
              <w:t>ear</w:t>
            </w:r>
          </w:p>
        </w:tc>
        <w:tc>
          <w:tcPr>
            <w:tcW w:w="3222" w:type="dxa"/>
          </w:tcPr>
          <w:p w14:paraId="250925C3" w14:textId="77777777" w:rsidR="00466F1C" w:rsidRPr="00EF2771" w:rsidRDefault="00466F1C" w:rsidP="00E16D13">
            <w:pPr>
              <w:rPr>
                <w:rFonts w:cs="Calibri"/>
                <w:b/>
              </w:rPr>
            </w:pPr>
            <w:r w:rsidRPr="00EF2771">
              <w:rPr>
                <w:rFonts w:cs="Calibri"/>
                <w:b/>
              </w:rPr>
              <w:t>Firm</w:t>
            </w:r>
          </w:p>
        </w:tc>
        <w:tc>
          <w:tcPr>
            <w:tcW w:w="2587" w:type="dxa"/>
          </w:tcPr>
          <w:p w14:paraId="6AFA8360" w14:textId="77777777" w:rsidR="00466F1C" w:rsidRPr="00EF2771" w:rsidRDefault="00466F1C" w:rsidP="00E16D13">
            <w:pPr>
              <w:rPr>
                <w:rFonts w:cs="Calibri"/>
                <w:b/>
                <w:lang w:val="en-US"/>
              </w:rPr>
            </w:pPr>
            <w:r>
              <w:rPr>
                <w:rFonts w:cs="Calibri"/>
                <w:b/>
                <w:lang w:val="en-US"/>
              </w:rPr>
              <w:t>Duty</w:t>
            </w:r>
          </w:p>
        </w:tc>
      </w:tr>
      <w:tr w:rsidR="00466F1C" w:rsidRPr="007B0F03" w14:paraId="733F39DE" w14:textId="77777777" w:rsidTr="00E16D13">
        <w:tc>
          <w:tcPr>
            <w:tcW w:w="2694" w:type="dxa"/>
          </w:tcPr>
          <w:p w14:paraId="3375BF14" w14:textId="77777777" w:rsidR="00466F1C" w:rsidRPr="007B0F03" w:rsidRDefault="00466F1C" w:rsidP="00E16D13">
            <w:pPr>
              <w:rPr>
                <w:rFonts w:cs="Calibri"/>
                <w:lang w:val="en-US"/>
              </w:rPr>
            </w:pPr>
            <w:r>
              <w:rPr>
                <w:rFonts w:cs="Calibri"/>
                <w:lang w:val="en-US"/>
              </w:rPr>
              <w:t xml:space="preserve">Dec. </w:t>
            </w:r>
            <w:r w:rsidRPr="007B0F03">
              <w:rPr>
                <w:rFonts w:cs="Calibri"/>
                <w:lang w:val="en-US"/>
              </w:rPr>
              <w:t>20</w:t>
            </w:r>
            <w:r>
              <w:rPr>
                <w:rFonts w:cs="Calibri"/>
                <w:lang w:val="en-US"/>
              </w:rPr>
              <w:t>22 – March 2023</w:t>
            </w:r>
          </w:p>
        </w:tc>
        <w:tc>
          <w:tcPr>
            <w:tcW w:w="3222" w:type="dxa"/>
          </w:tcPr>
          <w:p w14:paraId="47303CEE" w14:textId="77777777" w:rsidR="00466F1C" w:rsidRPr="007B0F03" w:rsidRDefault="00466F1C" w:rsidP="00E16D13">
            <w:pPr>
              <w:adjustRightInd w:val="0"/>
              <w:spacing w:line="360" w:lineRule="auto"/>
              <w:rPr>
                <w:rFonts w:cs="Calibri"/>
                <w:lang w:val="en-US"/>
              </w:rPr>
            </w:pPr>
          </w:p>
        </w:tc>
        <w:tc>
          <w:tcPr>
            <w:tcW w:w="2587" w:type="dxa"/>
          </w:tcPr>
          <w:p w14:paraId="209E480F" w14:textId="77777777" w:rsidR="00466F1C" w:rsidRPr="007B0F03" w:rsidRDefault="00466F1C" w:rsidP="00E16D13">
            <w:pPr>
              <w:adjustRightInd w:val="0"/>
              <w:spacing w:line="360" w:lineRule="auto"/>
              <w:rPr>
                <w:rFonts w:cs="Calibri"/>
                <w:lang w:val="en-US"/>
              </w:rPr>
            </w:pPr>
          </w:p>
        </w:tc>
      </w:tr>
      <w:tr w:rsidR="00466F1C" w:rsidRPr="007B0F03" w14:paraId="46908279" w14:textId="77777777" w:rsidTr="00E16D13">
        <w:tc>
          <w:tcPr>
            <w:tcW w:w="2694" w:type="dxa"/>
          </w:tcPr>
          <w:p w14:paraId="5B9BF25B" w14:textId="77777777" w:rsidR="00466F1C" w:rsidRPr="007B0F03" w:rsidRDefault="00466F1C" w:rsidP="00E16D13">
            <w:pPr>
              <w:rPr>
                <w:rFonts w:cs="Calibri"/>
                <w:lang w:val="en-US"/>
              </w:rPr>
            </w:pPr>
            <w:r>
              <w:rPr>
                <w:rFonts w:cs="Calibri"/>
                <w:lang w:val="en-US"/>
              </w:rPr>
              <w:t xml:space="preserve">July </w:t>
            </w:r>
            <w:r w:rsidRPr="007B0F03">
              <w:rPr>
                <w:rFonts w:cs="Calibri"/>
                <w:lang w:val="en-US"/>
              </w:rPr>
              <w:t>20</w:t>
            </w:r>
            <w:r>
              <w:rPr>
                <w:rFonts w:cs="Calibri"/>
                <w:lang w:val="en-US"/>
              </w:rPr>
              <w:t>21 – Aug. 2021</w:t>
            </w:r>
          </w:p>
        </w:tc>
        <w:tc>
          <w:tcPr>
            <w:tcW w:w="3222" w:type="dxa"/>
          </w:tcPr>
          <w:p w14:paraId="08AD7EE1" w14:textId="77777777" w:rsidR="00466F1C" w:rsidRPr="007B0F03" w:rsidRDefault="00466F1C" w:rsidP="00E16D13">
            <w:pPr>
              <w:adjustRightInd w:val="0"/>
              <w:spacing w:line="360" w:lineRule="auto"/>
              <w:rPr>
                <w:rFonts w:cs="Calibri"/>
                <w:lang w:val="en-US"/>
              </w:rPr>
            </w:pPr>
          </w:p>
        </w:tc>
        <w:tc>
          <w:tcPr>
            <w:tcW w:w="2587" w:type="dxa"/>
          </w:tcPr>
          <w:p w14:paraId="02E92DD9" w14:textId="77777777" w:rsidR="00466F1C" w:rsidRPr="007B0F03" w:rsidRDefault="00466F1C" w:rsidP="00E16D13">
            <w:pPr>
              <w:adjustRightInd w:val="0"/>
              <w:spacing w:line="360" w:lineRule="auto"/>
              <w:rPr>
                <w:rFonts w:cs="Calibri"/>
                <w:lang w:val="en-US"/>
              </w:rPr>
            </w:pPr>
          </w:p>
        </w:tc>
      </w:tr>
      <w:tr w:rsidR="00466F1C" w:rsidRPr="007B0F03" w14:paraId="3E3C2291" w14:textId="77777777" w:rsidTr="00E16D13">
        <w:tc>
          <w:tcPr>
            <w:tcW w:w="2694" w:type="dxa"/>
          </w:tcPr>
          <w:p w14:paraId="30EA2EFB" w14:textId="77777777" w:rsidR="00466F1C" w:rsidRPr="007B0F03" w:rsidRDefault="00466F1C" w:rsidP="00E16D13">
            <w:pPr>
              <w:rPr>
                <w:rFonts w:cs="Calibri"/>
                <w:lang w:val="en-US"/>
              </w:rPr>
            </w:pPr>
            <w:r>
              <w:rPr>
                <w:rFonts w:cs="Calibri"/>
                <w:lang w:val="en-US"/>
              </w:rPr>
              <w:t xml:space="preserve">Sept. </w:t>
            </w:r>
            <w:r w:rsidRPr="007B0F03">
              <w:rPr>
                <w:rFonts w:cs="Calibri"/>
                <w:lang w:val="en-US"/>
              </w:rPr>
              <w:t>20</w:t>
            </w:r>
            <w:r>
              <w:rPr>
                <w:rFonts w:cs="Calibri"/>
                <w:lang w:val="en-US"/>
              </w:rPr>
              <w:t>19 – Jan. 2020</w:t>
            </w:r>
          </w:p>
        </w:tc>
        <w:tc>
          <w:tcPr>
            <w:tcW w:w="3222" w:type="dxa"/>
          </w:tcPr>
          <w:p w14:paraId="2319278E" w14:textId="77777777" w:rsidR="00466F1C" w:rsidRPr="007B0F03" w:rsidRDefault="00466F1C" w:rsidP="00E16D13">
            <w:pPr>
              <w:adjustRightInd w:val="0"/>
              <w:spacing w:line="360" w:lineRule="auto"/>
              <w:rPr>
                <w:rFonts w:cs="Calibri"/>
                <w:lang w:val="en-US"/>
              </w:rPr>
            </w:pPr>
          </w:p>
        </w:tc>
        <w:tc>
          <w:tcPr>
            <w:tcW w:w="2587" w:type="dxa"/>
          </w:tcPr>
          <w:p w14:paraId="170F3A4C" w14:textId="77777777" w:rsidR="00466F1C" w:rsidRPr="007B0F03" w:rsidRDefault="00466F1C" w:rsidP="00E16D13">
            <w:pPr>
              <w:adjustRightInd w:val="0"/>
              <w:spacing w:line="360" w:lineRule="auto"/>
              <w:rPr>
                <w:rFonts w:cs="Calibri"/>
                <w:lang w:val="en-US"/>
              </w:rPr>
            </w:pPr>
          </w:p>
        </w:tc>
      </w:tr>
    </w:tbl>
    <w:p w14:paraId="1BF3376E" w14:textId="77777777" w:rsidR="0059466B" w:rsidRDefault="0059466B" w:rsidP="0059466B">
      <w:pPr>
        <w:rPr>
          <w:rFonts w:cs="Calibri"/>
          <w:b/>
          <w:bCs/>
          <w:lang w:val="de-DE"/>
        </w:rPr>
      </w:pPr>
    </w:p>
    <w:p w14:paraId="5CA236CC" w14:textId="3A8AD000" w:rsidR="0059466B" w:rsidRPr="007B0F03" w:rsidRDefault="0059466B" w:rsidP="0059466B">
      <w:pPr>
        <w:rPr>
          <w:rFonts w:cs="Calibri"/>
          <w:b/>
          <w:bCs/>
          <w:lang w:val="de-DE"/>
        </w:rPr>
      </w:pPr>
      <w:r>
        <w:rPr>
          <w:rFonts w:cs="Calibri"/>
          <w:b/>
          <w:bCs/>
          <w:lang w:val="de-DE"/>
        </w:rPr>
        <w:br w:type="page"/>
      </w:r>
      <w:r w:rsidR="00D200B1">
        <w:rPr>
          <w:rFonts w:cs="Calibri"/>
          <w:b/>
          <w:bCs/>
          <w:lang w:val="de-DE"/>
        </w:rPr>
        <w:lastRenderedPageBreak/>
        <w:t>PUBLICATIONS</w:t>
      </w:r>
    </w:p>
    <w:p w14:paraId="3E135860" w14:textId="77777777" w:rsidR="00D200B1" w:rsidRPr="008D52C5" w:rsidRDefault="0059466B" w:rsidP="00D200B1">
      <w:pPr>
        <w:pStyle w:val="nsayfalarmetinstili"/>
        <w:rPr>
          <w:rFonts w:cs="Calibri"/>
          <w:b/>
          <w:bCs/>
          <w:lang w:val="en-US"/>
        </w:rPr>
      </w:pPr>
      <w:r>
        <w:rPr>
          <w:rFonts w:cs="Calibri"/>
          <w:b/>
          <w:bCs/>
        </w:rPr>
        <w:t>Article</w:t>
      </w:r>
      <w:r w:rsidR="00D200B1">
        <w:rPr>
          <w:rFonts w:cs="Calibri"/>
          <w:b/>
          <w:bCs/>
        </w:rPr>
        <w:t>s</w:t>
      </w:r>
      <w:r w:rsidRPr="007B0F03">
        <w:rPr>
          <w:rFonts w:cs="Calibri"/>
          <w:b/>
          <w:bCs/>
        </w:rPr>
        <w:t xml:space="preserve"> </w:t>
      </w:r>
      <w:r w:rsidR="00D200B1" w:rsidRPr="007B0F03">
        <w:rPr>
          <w:rFonts w:cs="Calibri"/>
          <w:highlight w:val="yellow"/>
        </w:rPr>
        <w:t>(</w:t>
      </w:r>
      <w:r w:rsidR="00D200B1" w:rsidRPr="004F6169">
        <w:rPr>
          <w:rFonts w:cs="Calibri"/>
          <w:highlight w:val="yellow"/>
        </w:rPr>
        <w:t>If you do not have information about this field, delete it.)</w:t>
      </w:r>
    </w:p>
    <w:tbl>
      <w:tblPr>
        <w:tblW w:w="0" w:type="auto"/>
        <w:tblCellMar>
          <w:left w:w="0" w:type="dxa"/>
          <w:right w:w="0" w:type="dxa"/>
        </w:tblCellMar>
        <w:tblLook w:val="0000" w:firstRow="0" w:lastRow="0" w:firstColumn="0" w:lastColumn="0" w:noHBand="0" w:noVBand="0"/>
      </w:tblPr>
      <w:tblGrid>
        <w:gridCol w:w="1810"/>
        <w:gridCol w:w="6693"/>
      </w:tblGrid>
      <w:tr w:rsidR="0059466B" w:rsidRPr="007B0F03" w14:paraId="4B76D405" w14:textId="77777777" w:rsidTr="00AC3D43">
        <w:tc>
          <w:tcPr>
            <w:tcW w:w="1810" w:type="dxa"/>
          </w:tcPr>
          <w:p w14:paraId="376ECEC6" w14:textId="77777777" w:rsidR="0059466B" w:rsidRPr="007B0F03" w:rsidRDefault="0059466B" w:rsidP="00AC3D43">
            <w:pPr>
              <w:rPr>
                <w:rFonts w:cs="Calibri"/>
                <w:lang w:val="en-US"/>
              </w:rPr>
            </w:pPr>
            <w:r w:rsidRPr="007B0F03">
              <w:rPr>
                <w:rFonts w:cs="Calibri"/>
                <w:lang w:val="en-US"/>
              </w:rPr>
              <w:t>1.</w:t>
            </w:r>
          </w:p>
        </w:tc>
        <w:tc>
          <w:tcPr>
            <w:tcW w:w="6693" w:type="dxa"/>
          </w:tcPr>
          <w:p w14:paraId="30FF413F" w14:textId="77777777" w:rsidR="0059466B" w:rsidRPr="007B0F03" w:rsidRDefault="0059466B" w:rsidP="00AC3D43">
            <w:pPr>
              <w:adjustRightInd w:val="0"/>
              <w:spacing w:line="360" w:lineRule="auto"/>
              <w:rPr>
                <w:rFonts w:cs="Calibri"/>
                <w:b/>
                <w:lang w:val="en-US"/>
              </w:rPr>
            </w:pPr>
          </w:p>
        </w:tc>
      </w:tr>
      <w:tr w:rsidR="0059466B" w:rsidRPr="007B0F03" w14:paraId="0770ACE9" w14:textId="77777777" w:rsidTr="00AC3D43">
        <w:tc>
          <w:tcPr>
            <w:tcW w:w="1810" w:type="dxa"/>
          </w:tcPr>
          <w:p w14:paraId="28B09E42" w14:textId="77777777" w:rsidR="0059466B" w:rsidRPr="007B0F03" w:rsidRDefault="0059466B" w:rsidP="00AC3D43">
            <w:pPr>
              <w:rPr>
                <w:rFonts w:cs="Calibri"/>
                <w:lang w:val="en-US"/>
              </w:rPr>
            </w:pPr>
            <w:r w:rsidRPr="007B0F03">
              <w:rPr>
                <w:rFonts w:cs="Calibri"/>
                <w:lang w:val="en-US"/>
              </w:rPr>
              <w:t>2.</w:t>
            </w:r>
          </w:p>
        </w:tc>
        <w:tc>
          <w:tcPr>
            <w:tcW w:w="6693" w:type="dxa"/>
          </w:tcPr>
          <w:p w14:paraId="1AB406AC" w14:textId="77777777" w:rsidR="0059466B" w:rsidRPr="007B0F03" w:rsidRDefault="0059466B" w:rsidP="00AC3D43">
            <w:pPr>
              <w:adjustRightInd w:val="0"/>
              <w:spacing w:line="360" w:lineRule="auto"/>
              <w:rPr>
                <w:rFonts w:cs="Calibri"/>
                <w:b/>
                <w:lang w:val="en-US"/>
              </w:rPr>
            </w:pPr>
          </w:p>
        </w:tc>
      </w:tr>
    </w:tbl>
    <w:p w14:paraId="08A61182" w14:textId="77777777" w:rsidR="0059466B" w:rsidRPr="007B0F03" w:rsidRDefault="0059466B" w:rsidP="0059466B">
      <w:pPr>
        <w:pStyle w:val="nsayfalarmetinstili"/>
        <w:rPr>
          <w:rFonts w:cs="Calibri"/>
          <w:b/>
          <w:bCs/>
          <w:lang w:val="de-DE"/>
        </w:rPr>
      </w:pPr>
    </w:p>
    <w:p w14:paraId="415FD0A6" w14:textId="77777777" w:rsidR="00A22A88" w:rsidRPr="008D52C5" w:rsidRDefault="0059466B" w:rsidP="00A22A88">
      <w:pPr>
        <w:pStyle w:val="nsayfalarmetinstili"/>
        <w:rPr>
          <w:rFonts w:cs="Calibri"/>
          <w:b/>
          <w:bCs/>
          <w:lang w:val="en-US"/>
        </w:rPr>
      </w:pPr>
      <w:r>
        <w:rPr>
          <w:rFonts w:cs="Calibri"/>
          <w:b/>
          <w:bCs/>
        </w:rPr>
        <w:t>Proceeding</w:t>
      </w:r>
      <w:r w:rsidR="00A22A88">
        <w:rPr>
          <w:rFonts w:cs="Calibri"/>
          <w:b/>
          <w:bCs/>
        </w:rPr>
        <w:t>s</w:t>
      </w:r>
      <w:r w:rsidRPr="007B0F03">
        <w:rPr>
          <w:rFonts w:cs="Calibri"/>
        </w:rPr>
        <w:t xml:space="preserve"> </w:t>
      </w:r>
      <w:r w:rsidR="00A22A88" w:rsidRPr="007B0F03">
        <w:rPr>
          <w:rFonts w:cs="Calibri"/>
          <w:highlight w:val="yellow"/>
        </w:rPr>
        <w:t>(</w:t>
      </w:r>
      <w:r w:rsidR="00A22A88" w:rsidRPr="004F6169">
        <w:rPr>
          <w:rFonts w:cs="Calibri"/>
          <w:highlight w:val="yellow"/>
        </w:rPr>
        <w:t>If you do not have information about this field, delete it.)</w:t>
      </w:r>
    </w:p>
    <w:tbl>
      <w:tblPr>
        <w:tblW w:w="0" w:type="auto"/>
        <w:tblCellMar>
          <w:left w:w="0" w:type="dxa"/>
          <w:right w:w="0" w:type="dxa"/>
        </w:tblCellMar>
        <w:tblLook w:val="0000" w:firstRow="0" w:lastRow="0" w:firstColumn="0" w:lastColumn="0" w:noHBand="0" w:noVBand="0"/>
      </w:tblPr>
      <w:tblGrid>
        <w:gridCol w:w="1810"/>
        <w:gridCol w:w="6693"/>
      </w:tblGrid>
      <w:tr w:rsidR="0059466B" w:rsidRPr="007B0F03" w14:paraId="45915B92" w14:textId="77777777" w:rsidTr="00AC3D43">
        <w:tc>
          <w:tcPr>
            <w:tcW w:w="1810" w:type="dxa"/>
          </w:tcPr>
          <w:p w14:paraId="500760C9" w14:textId="77777777" w:rsidR="0059466B" w:rsidRPr="007B0F03" w:rsidRDefault="0059466B" w:rsidP="00AC3D43">
            <w:pPr>
              <w:rPr>
                <w:rFonts w:cs="Calibri"/>
                <w:lang w:val="en-US"/>
              </w:rPr>
            </w:pPr>
            <w:r w:rsidRPr="007B0F03">
              <w:rPr>
                <w:rFonts w:cs="Calibri"/>
                <w:lang w:val="en-US"/>
              </w:rPr>
              <w:t>1.</w:t>
            </w:r>
          </w:p>
        </w:tc>
        <w:tc>
          <w:tcPr>
            <w:tcW w:w="6693" w:type="dxa"/>
          </w:tcPr>
          <w:p w14:paraId="4618EEE3" w14:textId="77777777" w:rsidR="0059466B" w:rsidRPr="007B0F03" w:rsidRDefault="0059466B" w:rsidP="00AC3D43">
            <w:pPr>
              <w:adjustRightInd w:val="0"/>
              <w:spacing w:line="360" w:lineRule="auto"/>
              <w:rPr>
                <w:rFonts w:cs="Calibri"/>
                <w:b/>
                <w:lang w:val="en-US"/>
              </w:rPr>
            </w:pPr>
          </w:p>
        </w:tc>
      </w:tr>
      <w:tr w:rsidR="0059466B" w:rsidRPr="007B0F03" w14:paraId="201534F2" w14:textId="77777777" w:rsidTr="00AC3D43">
        <w:tc>
          <w:tcPr>
            <w:tcW w:w="1810" w:type="dxa"/>
          </w:tcPr>
          <w:p w14:paraId="7472D976" w14:textId="77777777" w:rsidR="0059466B" w:rsidRPr="007B0F03" w:rsidRDefault="0059466B" w:rsidP="00AC3D43">
            <w:pPr>
              <w:rPr>
                <w:rFonts w:cs="Calibri"/>
                <w:lang w:val="en-US"/>
              </w:rPr>
            </w:pPr>
            <w:r w:rsidRPr="007B0F03">
              <w:rPr>
                <w:rFonts w:cs="Calibri"/>
                <w:lang w:val="en-US"/>
              </w:rPr>
              <w:t>2.</w:t>
            </w:r>
          </w:p>
        </w:tc>
        <w:tc>
          <w:tcPr>
            <w:tcW w:w="6693" w:type="dxa"/>
          </w:tcPr>
          <w:p w14:paraId="750D7382" w14:textId="77777777" w:rsidR="0059466B" w:rsidRPr="007B0F03" w:rsidRDefault="0059466B" w:rsidP="00AC3D43">
            <w:pPr>
              <w:adjustRightInd w:val="0"/>
              <w:spacing w:line="360" w:lineRule="auto"/>
              <w:rPr>
                <w:rFonts w:cs="Calibri"/>
                <w:b/>
                <w:lang w:val="en-US"/>
              </w:rPr>
            </w:pPr>
          </w:p>
        </w:tc>
      </w:tr>
    </w:tbl>
    <w:p w14:paraId="2365C219" w14:textId="77777777" w:rsidR="00CD2B9F" w:rsidRPr="008D52C5" w:rsidRDefault="0059466B" w:rsidP="00CD2B9F">
      <w:pPr>
        <w:pStyle w:val="nsayfalarmetinstili"/>
        <w:rPr>
          <w:rFonts w:cs="Calibri"/>
          <w:b/>
          <w:bCs/>
          <w:lang w:val="en-US"/>
        </w:rPr>
      </w:pPr>
      <w:r>
        <w:rPr>
          <w:rFonts w:cs="Calibri"/>
          <w:b/>
          <w:bCs/>
        </w:rPr>
        <w:t>Book</w:t>
      </w:r>
      <w:r w:rsidR="00CD2B9F">
        <w:rPr>
          <w:rFonts w:cs="Calibri"/>
          <w:b/>
          <w:bCs/>
        </w:rPr>
        <w:t>s</w:t>
      </w:r>
      <w:r w:rsidRPr="007B0F03">
        <w:rPr>
          <w:rFonts w:cs="Calibri"/>
        </w:rPr>
        <w:t xml:space="preserve"> </w:t>
      </w:r>
      <w:r w:rsidR="00CD2B9F" w:rsidRPr="007B0F03">
        <w:rPr>
          <w:rFonts w:cs="Calibri"/>
          <w:highlight w:val="yellow"/>
        </w:rPr>
        <w:t>(</w:t>
      </w:r>
      <w:r w:rsidR="00CD2B9F" w:rsidRPr="004F6169">
        <w:rPr>
          <w:rFonts w:cs="Calibri"/>
          <w:highlight w:val="yellow"/>
        </w:rPr>
        <w:t>If you do not have information about this field, delete it.)</w:t>
      </w:r>
    </w:p>
    <w:tbl>
      <w:tblPr>
        <w:tblW w:w="0" w:type="auto"/>
        <w:tblCellMar>
          <w:left w:w="0" w:type="dxa"/>
          <w:right w:w="0" w:type="dxa"/>
        </w:tblCellMar>
        <w:tblLook w:val="0000" w:firstRow="0" w:lastRow="0" w:firstColumn="0" w:lastColumn="0" w:noHBand="0" w:noVBand="0"/>
      </w:tblPr>
      <w:tblGrid>
        <w:gridCol w:w="1810"/>
        <w:gridCol w:w="6693"/>
      </w:tblGrid>
      <w:tr w:rsidR="0059466B" w:rsidRPr="007B0F03" w14:paraId="0E5EAE4A" w14:textId="77777777" w:rsidTr="00AC3D43">
        <w:tc>
          <w:tcPr>
            <w:tcW w:w="1810" w:type="dxa"/>
          </w:tcPr>
          <w:p w14:paraId="652356CA" w14:textId="77777777" w:rsidR="0059466B" w:rsidRPr="007B0F03" w:rsidRDefault="0059466B" w:rsidP="00AC3D43">
            <w:pPr>
              <w:rPr>
                <w:rFonts w:cs="Calibri"/>
                <w:lang w:val="en-US"/>
              </w:rPr>
            </w:pPr>
            <w:r w:rsidRPr="007B0F03">
              <w:rPr>
                <w:rFonts w:cs="Calibri"/>
                <w:lang w:val="en-US"/>
              </w:rPr>
              <w:t>1.</w:t>
            </w:r>
          </w:p>
        </w:tc>
        <w:tc>
          <w:tcPr>
            <w:tcW w:w="6693" w:type="dxa"/>
          </w:tcPr>
          <w:p w14:paraId="17C57D25" w14:textId="77777777" w:rsidR="0059466B" w:rsidRPr="007B0F03" w:rsidRDefault="0059466B" w:rsidP="00AC3D43">
            <w:pPr>
              <w:adjustRightInd w:val="0"/>
              <w:spacing w:line="360" w:lineRule="auto"/>
              <w:rPr>
                <w:rFonts w:cs="Calibri"/>
                <w:b/>
                <w:lang w:val="en-US"/>
              </w:rPr>
            </w:pPr>
          </w:p>
        </w:tc>
      </w:tr>
      <w:tr w:rsidR="0059466B" w:rsidRPr="007B0F03" w14:paraId="143DBC6E" w14:textId="77777777" w:rsidTr="00AC3D43">
        <w:tc>
          <w:tcPr>
            <w:tcW w:w="1810" w:type="dxa"/>
          </w:tcPr>
          <w:p w14:paraId="6151090C" w14:textId="77777777" w:rsidR="0059466B" w:rsidRPr="007B0F03" w:rsidRDefault="0059466B" w:rsidP="00AC3D43">
            <w:pPr>
              <w:rPr>
                <w:rFonts w:cs="Calibri"/>
                <w:lang w:val="en-US"/>
              </w:rPr>
            </w:pPr>
            <w:r w:rsidRPr="007B0F03">
              <w:rPr>
                <w:rFonts w:cs="Calibri"/>
                <w:lang w:val="en-US"/>
              </w:rPr>
              <w:t>2.</w:t>
            </w:r>
          </w:p>
        </w:tc>
        <w:tc>
          <w:tcPr>
            <w:tcW w:w="6693" w:type="dxa"/>
          </w:tcPr>
          <w:p w14:paraId="7CD50C17" w14:textId="77777777" w:rsidR="0059466B" w:rsidRPr="007B0F03" w:rsidRDefault="0059466B" w:rsidP="00AC3D43">
            <w:pPr>
              <w:adjustRightInd w:val="0"/>
              <w:spacing w:line="360" w:lineRule="auto"/>
              <w:rPr>
                <w:rFonts w:cs="Calibri"/>
                <w:b/>
                <w:lang w:val="en-US"/>
              </w:rPr>
            </w:pPr>
          </w:p>
        </w:tc>
      </w:tr>
    </w:tbl>
    <w:p w14:paraId="7B6277D4" w14:textId="77777777" w:rsidR="004F6169" w:rsidRPr="008D52C5" w:rsidRDefault="0059466B" w:rsidP="004F6169">
      <w:pPr>
        <w:pStyle w:val="nsayfalarmetinstili"/>
        <w:rPr>
          <w:rFonts w:cs="Calibri"/>
          <w:b/>
          <w:bCs/>
          <w:lang w:val="en-US"/>
        </w:rPr>
      </w:pPr>
      <w:r w:rsidRPr="007B0F03">
        <w:rPr>
          <w:rFonts w:cs="Calibri"/>
          <w:b/>
          <w:bCs/>
        </w:rPr>
        <w:t>Proje</w:t>
      </w:r>
      <w:r>
        <w:rPr>
          <w:rFonts w:cs="Calibri"/>
          <w:b/>
          <w:bCs/>
        </w:rPr>
        <w:t>ct</w:t>
      </w:r>
      <w:r w:rsidR="004F6169">
        <w:rPr>
          <w:rFonts w:cs="Calibri"/>
          <w:b/>
          <w:bCs/>
        </w:rPr>
        <w:t>s</w:t>
      </w:r>
      <w:r w:rsidRPr="007B0F03">
        <w:rPr>
          <w:rFonts w:cs="Calibri"/>
        </w:rPr>
        <w:t xml:space="preserve"> </w:t>
      </w:r>
      <w:r w:rsidR="004F6169" w:rsidRPr="007B0F03">
        <w:rPr>
          <w:rFonts w:cs="Calibri"/>
          <w:highlight w:val="yellow"/>
        </w:rPr>
        <w:t>(</w:t>
      </w:r>
      <w:r w:rsidR="004F6169" w:rsidRPr="004F6169">
        <w:rPr>
          <w:rFonts w:cs="Calibri"/>
          <w:highlight w:val="yellow"/>
        </w:rPr>
        <w:t>If you do not have information about this field, delete it.)</w:t>
      </w:r>
    </w:p>
    <w:tbl>
      <w:tblPr>
        <w:tblW w:w="0" w:type="auto"/>
        <w:tblCellMar>
          <w:left w:w="0" w:type="dxa"/>
          <w:right w:w="0" w:type="dxa"/>
        </w:tblCellMar>
        <w:tblLook w:val="0000" w:firstRow="0" w:lastRow="0" w:firstColumn="0" w:lastColumn="0" w:noHBand="0" w:noVBand="0"/>
      </w:tblPr>
      <w:tblGrid>
        <w:gridCol w:w="1810"/>
        <w:gridCol w:w="6693"/>
      </w:tblGrid>
      <w:tr w:rsidR="0059466B" w:rsidRPr="007B0F03" w14:paraId="4586335A" w14:textId="77777777" w:rsidTr="00AC3D43">
        <w:tc>
          <w:tcPr>
            <w:tcW w:w="1810" w:type="dxa"/>
          </w:tcPr>
          <w:p w14:paraId="04FF147C" w14:textId="77777777" w:rsidR="0059466B" w:rsidRPr="007B0F03" w:rsidRDefault="0059466B" w:rsidP="00AC3D43">
            <w:pPr>
              <w:rPr>
                <w:rFonts w:cs="Calibri"/>
                <w:lang w:val="en-US"/>
              </w:rPr>
            </w:pPr>
            <w:r w:rsidRPr="007B0F03">
              <w:rPr>
                <w:rFonts w:cs="Calibri"/>
                <w:lang w:val="en-US"/>
              </w:rPr>
              <w:t>1.</w:t>
            </w:r>
          </w:p>
        </w:tc>
        <w:tc>
          <w:tcPr>
            <w:tcW w:w="6693" w:type="dxa"/>
          </w:tcPr>
          <w:p w14:paraId="48C19537" w14:textId="77777777" w:rsidR="0059466B" w:rsidRPr="007B0F03" w:rsidRDefault="0059466B" w:rsidP="00AC3D43">
            <w:pPr>
              <w:adjustRightInd w:val="0"/>
              <w:spacing w:line="360" w:lineRule="auto"/>
              <w:rPr>
                <w:rFonts w:cs="Calibri"/>
                <w:b/>
                <w:lang w:val="en-US"/>
              </w:rPr>
            </w:pPr>
          </w:p>
        </w:tc>
      </w:tr>
      <w:tr w:rsidR="0059466B" w:rsidRPr="007B0F03" w14:paraId="4A8388E6" w14:textId="77777777" w:rsidTr="00AC3D43">
        <w:tc>
          <w:tcPr>
            <w:tcW w:w="1810" w:type="dxa"/>
          </w:tcPr>
          <w:p w14:paraId="486CCB67" w14:textId="77777777" w:rsidR="0059466B" w:rsidRPr="007B0F03" w:rsidRDefault="0059466B" w:rsidP="00AC3D43">
            <w:pPr>
              <w:rPr>
                <w:rFonts w:cs="Calibri"/>
                <w:lang w:val="en-US"/>
              </w:rPr>
            </w:pPr>
            <w:r w:rsidRPr="007B0F03">
              <w:rPr>
                <w:rFonts w:cs="Calibri"/>
                <w:lang w:val="en-US"/>
              </w:rPr>
              <w:t>2.</w:t>
            </w:r>
          </w:p>
        </w:tc>
        <w:tc>
          <w:tcPr>
            <w:tcW w:w="6693" w:type="dxa"/>
          </w:tcPr>
          <w:p w14:paraId="10C401BE" w14:textId="77777777" w:rsidR="0059466B" w:rsidRPr="007B0F03" w:rsidRDefault="0059466B" w:rsidP="00AC3D43">
            <w:pPr>
              <w:adjustRightInd w:val="0"/>
              <w:spacing w:line="360" w:lineRule="auto"/>
              <w:rPr>
                <w:rFonts w:cs="Calibri"/>
                <w:b/>
                <w:lang w:val="en-US"/>
              </w:rPr>
            </w:pPr>
          </w:p>
        </w:tc>
      </w:tr>
    </w:tbl>
    <w:p w14:paraId="3327C635" w14:textId="1994B64C" w:rsidR="0059466B" w:rsidRPr="008D52C5" w:rsidRDefault="0059466B" w:rsidP="0059466B">
      <w:pPr>
        <w:pStyle w:val="nsayfalarmetinstili"/>
        <w:rPr>
          <w:rFonts w:cs="Calibri"/>
          <w:b/>
          <w:bCs/>
          <w:lang w:val="en-US"/>
        </w:rPr>
      </w:pPr>
      <w:r w:rsidRPr="008D52C5">
        <w:rPr>
          <w:rFonts w:cs="Calibri"/>
          <w:b/>
          <w:bCs/>
          <w:lang w:val="en-US"/>
        </w:rPr>
        <w:t>Awards</w:t>
      </w:r>
      <w:r w:rsidR="004F6169" w:rsidRPr="008D52C5">
        <w:rPr>
          <w:rFonts w:cs="Calibri"/>
          <w:b/>
          <w:bCs/>
          <w:lang w:val="en-US"/>
        </w:rPr>
        <w:t xml:space="preserve"> </w:t>
      </w:r>
      <w:r w:rsidRPr="007B0F03">
        <w:rPr>
          <w:rFonts w:cs="Calibri"/>
          <w:highlight w:val="yellow"/>
        </w:rPr>
        <w:t>(</w:t>
      </w:r>
      <w:r w:rsidR="004F6169" w:rsidRPr="004F6169">
        <w:rPr>
          <w:rFonts w:cs="Calibri"/>
          <w:highlight w:val="yellow"/>
        </w:rPr>
        <w:t>If you do not have information about this field, delete it.)</w:t>
      </w:r>
    </w:p>
    <w:tbl>
      <w:tblPr>
        <w:tblW w:w="0" w:type="auto"/>
        <w:tblCellMar>
          <w:left w:w="0" w:type="dxa"/>
          <w:right w:w="0" w:type="dxa"/>
        </w:tblCellMar>
        <w:tblLook w:val="0000" w:firstRow="0" w:lastRow="0" w:firstColumn="0" w:lastColumn="0" w:noHBand="0" w:noVBand="0"/>
      </w:tblPr>
      <w:tblGrid>
        <w:gridCol w:w="1810"/>
        <w:gridCol w:w="6693"/>
      </w:tblGrid>
      <w:tr w:rsidR="0059466B" w:rsidRPr="007B0F03" w14:paraId="1D035540" w14:textId="77777777" w:rsidTr="00AC3D43">
        <w:tc>
          <w:tcPr>
            <w:tcW w:w="1810" w:type="dxa"/>
          </w:tcPr>
          <w:p w14:paraId="17EBB340" w14:textId="77777777" w:rsidR="0059466B" w:rsidRPr="007B0F03" w:rsidRDefault="0059466B" w:rsidP="00AC3D43">
            <w:pPr>
              <w:rPr>
                <w:rFonts w:cs="Calibri"/>
                <w:lang w:val="en-US"/>
              </w:rPr>
            </w:pPr>
            <w:r w:rsidRPr="007B0F03">
              <w:rPr>
                <w:rFonts w:cs="Calibri"/>
                <w:lang w:val="en-US"/>
              </w:rPr>
              <w:t>1.</w:t>
            </w:r>
          </w:p>
        </w:tc>
        <w:tc>
          <w:tcPr>
            <w:tcW w:w="6693" w:type="dxa"/>
          </w:tcPr>
          <w:p w14:paraId="4848697A" w14:textId="77777777" w:rsidR="0059466B" w:rsidRPr="007B0F03" w:rsidRDefault="0059466B" w:rsidP="00AC3D43">
            <w:pPr>
              <w:adjustRightInd w:val="0"/>
              <w:spacing w:line="360" w:lineRule="auto"/>
              <w:rPr>
                <w:rFonts w:cs="Calibri"/>
                <w:b/>
                <w:lang w:val="en-US"/>
              </w:rPr>
            </w:pPr>
          </w:p>
        </w:tc>
      </w:tr>
      <w:tr w:rsidR="0059466B" w:rsidRPr="007B0F03" w14:paraId="75AB8D85" w14:textId="77777777" w:rsidTr="00AC3D43">
        <w:tc>
          <w:tcPr>
            <w:tcW w:w="1810" w:type="dxa"/>
          </w:tcPr>
          <w:p w14:paraId="23EA2941" w14:textId="77777777" w:rsidR="0059466B" w:rsidRPr="007B0F03" w:rsidRDefault="0059466B" w:rsidP="00AC3D43">
            <w:pPr>
              <w:rPr>
                <w:rFonts w:cs="Calibri"/>
                <w:lang w:val="en-US"/>
              </w:rPr>
            </w:pPr>
            <w:r w:rsidRPr="007B0F03">
              <w:rPr>
                <w:rFonts w:cs="Calibri"/>
                <w:lang w:val="en-US"/>
              </w:rPr>
              <w:t>2.</w:t>
            </w:r>
          </w:p>
        </w:tc>
        <w:tc>
          <w:tcPr>
            <w:tcW w:w="6693" w:type="dxa"/>
          </w:tcPr>
          <w:p w14:paraId="693D7482" w14:textId="77777777" w:rsidR="0059466B" w:rsidRPr="007B0F03" w:rsidRDefault="0059466B" w:rsidP="00AC3D43">
            <w:pPr>
              <w:adjustRightInd w:val="0"/>
              <w:spacing w:line="360" w:lineRule="auto"/>
              <w:rPr>
                <w:rFonts w:cs="Calibri"/>
                <w:b/>
                <w:lang w:val="en-US"/>
              </w:rPr>
            </w:pPr>
          </w:p>
        </w:tc>
      </w:tr>
    </w:tbl>
    <w:p w14:paraId="3B476E21" w14:textId="77777777" w:rsidR="0059466B" w:rsidRPr="00E67C92" w:rsidRDefault="0059466B" w:rsidP="00E67C92">
      <w:pPr>
        <w:rPr>
          <w:rFonts w:eastAsia="TheSansLight"/>
        </w:rPr>
      </w:pPr>
    </w:p>
    <w:sectPr w:rsidR="0059466B" w:rsidRPr="00E67C92" w:rsidSect="00F3047C">
      <w:footerReference w:type="default" r:id="rId15"/>
      <w:footnotePr>
        <w:numRestart w:val="eachPage"/>
      </w:footnotePr>
      <w:pgSz w:w="11906" w:h="16838" w:code="9"/>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DB78B7" w14:textId="77777777" w:rsidR="00106FD2" w:rsidRDefault="00106FD2">
      <w:r>
        <w:separator/>
      </w:r>
    </w:p>
  </w:endnote>
  <w:endnote w:type="continuationSeparator" w:id="0">
    <w:p w14:paraId="4C12E9EC" w14:textId="77777777" w:rsidR="00106FD2" w:rsidRDefault="00106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heSansLight">
    <w:altName w:val="MS Gothic"/>
    <w:panose1 w:val="00000000000000000000"/>
    <w:charset w:val="80"/>
    <w:family w:val="auto"/>
    <w:notTrueType/>
    <w:pitch w:val="default"/>
    <w:sig w:usb0="00000000" w:usb1="08070000" w:usb2="00000010" w:usb3="00000000" w:csb0="0002001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 w:name="CharterBT-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mbria Math">
    <w:panose1 w:val="02040503050406030204"/>
    <w:charset w:val="A2"/>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8881786"/>
      <w:docPartObj>
        <w:docPartGallery w:val="Page Numbers (Bottom of Page)"/>
        <w:docPartUnique/>
      </w:docPartObj>
    </w:sdtPr>
    <w:sdtEndPr/>
    <w:sdtContent>
      <w:p w14:paraId="570AD92E" w14:textId="59DEAA5D" w:rsidR="000D7F75" w:rsidRDefault="000D7F75">
        <w:pPr>
          <w:pStyle w:val="Altbilgi"/>
          <w:jc w:val="center"/>
        </w:pPr>
        <w:r>
          <w:fldChar w:fldCharType="begin"/>
        </w:r>
        <w:r>
          <w:instrText>PAGE   \* MERGEFORMAT</w:instrText>
        </w:r>
        <w:r>
          <w:fldChar w:fldCharType="separate"/>
        </w:r>
        <w:r w:rsidR="00BA54E8">
          <w:rPr>
            <w:noProof/>
          </w:rPr>
          <w:t>1</w:t>
        </w:r>
        <w:r>
          <w:fldChar w:fldCharType="end"/>
        </w:r>
      </w:p>
    </w:sdtContent>
  </w:sdt>
  <w:p w14:paraId="563A9679" w14:textId="77777777" w:rsidR="000D7F75" w:rsidRDefault="000D7F7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2047266"/>
      <w:docPartObj>
        <w:docPartGallery w:val="Page Numbers (Bottom of Page)"/>
        <w:docPartUnique/>
      </w:docPartObj>
    </w:sdtPr>
    <w:sdtEndPr/>
    <w:sdtContent>
      <w:p w14:paraId="6CAEA150" w14:textId="5B5AAAC7" w:rsidR="000D7F75" w:rsidRDefault="000D7F75">
        <w:pPr>
          <w:pStyle w:val="Altbilgi"/>
          <w:jc w:val="center"/>
        </w:pPr>
        <w:r>
          <w:fldChar w:fldCharType="begin"/>
        </w:r>
        <w:r>
          <w:instrText>PAGE   \* MERGEFORMAT</w:instrText>
        </w:r>
        <w:r>
          <w:fldChar w:fldCharType="separate"/>
        </w:r>
        <w:r w:rsidR="00BA54E8">
          <w:rPr>
            <w:noProof/>
          </w:rPr>
          <w:t>21</w:t>
        </w:r>
        <w:r>
          <w:fldChar w:fldCharType="end"/>
        </w:r>
      </w:p>
    </w:sdtContent>
  </w:sdt>
  <w:p w14:paraId="026F7D44" w14:textId="77777777" w:rsidR="000D7F75" w:rsidRDefault="000D7F75">
    <w:pPr>
      <w:pStyle w:val="Altbilgi"/>
    </w:pPr>
  </w:p>
  <w:p w14:paraId="0DCEEB5D" w14:textId="77777777" w:rsidR="000D7F75" w:rsidRDefault="000D7F7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702F77" w14:textId="77777777" w:rsidR="00106FD2" w:rsidRDefault="00106FD2">
      <w:r>
        <w:separator/>
      </w:r>
    </w:p>
  </w:footnote>
  <w:footnote w:type="continuationSeparator" w:id="0">
    <w:p w14:paraId="1292E545" w14:textId="77777777" w:rsidR="00106FD2" w:rsidRDefault="00106FD2">
      <w:r>
        <w:continuationSeparator/>
      </w:r>
    </w:p>
  </w:footnote>
  <w:footnote w:id="1">
    <w:p w14:paraId="2FC5BE7D" w14:textId="649EE831" w:rsidR="000D7F75" w:rsidRDefault="000D7F75" w:rsidP="00A6674B">
      <w:pPr>
        <w:pStyle w:val="DipnotMetni"/>
      </w:pPr>
      <w:r>
        <w:rPr>
          <w:rStyle w:val="DipnotBavurusu"/>
        </w:rPr>
        <w:footnoteRef/>
      </w:r>
      <w:r>
        <w:t xml:space="preserve"> </w:t>
      </w:r>
      <w:r w:rsidRPr="00051138">
        <w:rPr>
          <w:rFonts w:cs="Arial"/>
        </w:rPr>
        <w:t>Our university has 10 Faculties, 2 Institutes, the Vocational School of Higher Education, the Vocational School for National Palaces and Historical Buildings, the Vocational School for Foreign Languages and more than 25,000 students.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41A7606"/>
    <w:lvl w:ilvl="0">
      <w:start w:val="1"/>
      <w:numFmt w:val="bullet"/>
      <w:pStyle w:val="ListeMaddemi"/>
      <w:lvlText w:val=""/>
      <w:lvlJc w:val="left"/>
      <w:pPr>
        <w:tabs>
          <w:tab w:val="num" w:pos="360"/>
        </w:tabs>
        <w:ind w:left="360" w:hanging="360"/>
      </w:pPr>
      <w:rPr>
        <w:rFonts w:ascii="Symbol" w:hAnsi="Symbol" w:hint="default"/>
      </w:rPr>
    </w:lvl>
  </w:abstractNum>
  <w:abstractNum w:abstractNumId="1" w15:restartNumberingAfterBreak="0">
    <w:nsid w:val="03A15A65"/>
    <w:multiLevelType w:val="hybridMultilevel"/>
    <w:tmpl w:val="4A4A8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E464F"/>
    <w:multiLevelType w:val="multilevel"/>
    <w:tmpl w:val="AAE0E14A"/>
    <w:lvl w:ilvl="0">
      <w:start w:val="1"/>
      <w:numFmt w:val="upperLetter"/>
      <w:pStyle w:val="Ek-Balk1"/>
      <w:suff w:val="nothing"/>
      <w:lvlText w:val="%1-"/>
      <w:lvlJc w:val="right"/>
      <w:pPr>
        <w:ind w:left="720" w:hanging="360"/>
      </w:pPr>
      <w:rPr>
        <w:rFonts w:ascii="Calibri" w:hAnsi="Calibri" w:hint="default"/>
        <w:b w:val="0"/>
        <w:i w:val="0"/>
        <w:vanish w:val="0"/>
        <w:color w:val="FFFFFF" w:themeColor="background1"/>
        <w:spacing w:val="0"/>
        <w:w w:val="100"/>
        <w:kern w:val="16"/>
        <w:position w:val="0"/>
        <w:sz w:val="24"/>
        <w:u w:val="none"/>
        <w14:ligatures w14:val="none"/>
        <w14:numSpacing w14:val="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4914063"/>
    <w:multiLevelType w:val="hybridMultilevel"/>
    <w:tmpl w:val="A05A3680"/>
    <w:lvl w:ilvl="0" w:tplc="1A10557A">
      <w:start w:val="1"/>
      <w:numFmt w:val="bullet"/>
      <w:pStyle w:val="StilMaddearetliSymbolsimgeSol0cmAsl127cm"/>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6B97318"/>
    <w:multiLevelType w:val="multilevel"/>
    <w:tmpl w:val="C992701E"/>
    <w:lvl w:ilvl="0">
      <w:start w:val="1"/>
      <w:numFmt w:val="decimal"/>
      <w:suff w:val="nothing"/>
      <w:lvlText w:val="%1."/>
      <w:lvlJc w:val="right"/>
      <w:pPr>
        <w:ind w:left="360" w:hanging="360"/>
      </w:pPr>
      <w:rPr>
        <w:rFonts w:ascii="Calibri" w:hAnsi="Calibri" w:hint="default"/>
        <w:b w:val="0"/>
        <w:i w:val="0"/>
        <w:vanish w:val="0"/>
        <w:color w:val="FFFFFF" w:themeColor="background1"/>
        <w:sz w:val="24"/>
        <w:u w:val="none"/>
      </w:rPr>
    </w:lvl>
    <w:lvl w:ilvl="1">
      <w:start w:val="1"/>
      <w:numFmt w:val="decimal"/>
      <w:lvlText w:val="%1.%2"/>
      <w:lvlJc w:val="left"/>
      <w:pPr>
        <w:tabs>
          <w:tab w:val="num" w:pos="1003"/>
        </w:tabs>
        <w:ind w:left="1003" w:hanging="578"/>
      </w:pPr>
      <w:rPr>
        <w:rFonts w:cs="Times New Roman" w:hint="default"/>
        <w:b/>
        <w:bCs w:val="0"/>
        <w:i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839" w:hanging="839"/>
      </w:pPr>
      <w:rPr>
        <w:rFonts w:ascii="Calibri" w:hAnsi="Calibri" w:cs="Times New Roman" w:hint="default"/>
        <w:b/>
        <w:bCs w:val="0"/>
        <w:i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9F90C18"/>
    <w:multiLevelType w:val="hybridMultilevel"/>
    <w:tmpl w:val="5F1648B2"/>
    <w:lvl w:ilvl="0" w:tplc="62721BE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B6F1E0B"/>
    <w:multiLevelType w:val="multilevel"/>
    <w:tmpl w:val="93442ECA"/>
    <w:styleLink w:val="StilMaddearetliSymbolsimge"/>
    <w:lvl w:ilvl="0">
      <w:start w:val="1"/>
      <w:numFmt w:val="bullet"/>
      <w:suff w:val="space"/>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0190D83"/>
    <w:multiLevelType w:val="hybridMultilevel"/>
    <w:tmpl w:val="1B9CA7F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3762250"/>
    <w:multiLevelType w:val="hybridMultilevel"/>
    <w:tmpl w:val="38601C0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C2E265A"/>
    <w:multiLevelType w:val="multilevel"/>
    <w:tmpl w:val="6D28336A"/>
    <w:lvl w:ilvl="0">
      <w:start w:val="1"/>
      <w:numFmt w:val="decimal"/>
      <w:suff w:val="nothing"/>
      <w:lvlText w:val="%1"/>
      <w:lvlJc w:val="left"/>
      <w:pPr>
        <w:ind w:left="720" w:hanging="380"/>
      </w:pPr>
      <w:rPr>
        <w:rFonts w:hint="default"/>
        <w:sz w:val="40"/>
        <w:szCs w:val="60"/>
      </w:rPr>
    </w:lvl>
    <w:lvl w:ilvl="1">
      <w:start w:val="1"/>
      <w:numFmt w:val="decimal"/>
      <w:isLgl/>
      <w:lvlText w:val="%1.%2"/>
      <w:lvlJc w:val="left"/>
      <w:pPr>
        <w:ind w:left="0" w:firstLine="0"/>
      </w:pPr>
      <w:rPr>
        <w:rFonts w:hint="default"/>
      </w:rPr>
    </w:lvl>
    <w:lvl w:ilvl="2">
      <w:start w:val="1"/>
      <w:numFmt w:val="decimal"/>
      <w:isLgl/>
      <w:lvlText w:val="%1.%2.%3"/>
      <w:lvlJc w:val="left"/>
      <w:pPr>
        <w:ind w:left="720" w:hanging="720"/>
      </w:pPr>
      <w:rPr>
        <w:rFonts w:hint="default"/>
      </w:rPr>
    </w:lvl>
    <w:lvl w:ilvl="3">
      <w:start w:val="1"/>
      <w:numFmt w:val="decimal"/>
      <w:isLgl/>
      <w:suff w:val="space"/>
      <w:lvlText w:val="%1.%2.%3.%4"/>
      <w:lvlJc w:val="left"/>
      <w:pPr>
        <w:ind w:left="680" w:hanging="680"/>
      </w:pPr>
      <w:rPr>
        <w:rFonts w:hint="default"/>
      </w:rPr>
    </w:lvl>
    <w:lvl w:ilvl="4">
      <w:start w:val="1"/>
      <w:numFmt w:val="decimal"/>
      <w:isLgl/>
      <w:lvlText w:val="%1.%2.%3.%4.%5"/>
      <w:lvlJc w:val="left"/>
      <w:pPr>
        <w:ind w:left="720" w:hanging="380"/>
      </w:pPr>
      <w:rPr>
        <w:rFonts w:hint="default"/>
      </w:rPr>
    </w:lvl>
    <w:lvl w:ilvl="5">
      <w:start w:val="1"/>
      <w:numFmt w:val="decimal"/>
      <w:isLgl/>
      <w:lvlText w:val="%1.%2.%3.%4.%5.%6"/>
      <w:lvlJc w:val="left"/>
      <w:pPr>
        <w:ind w:left="720" w:hanging="380"/>
      </w:pPr>
      <w:rPr>
        <w:rFonts w:hint="default"/>
      </w:rPr>
    </w:lvl>
    <w:lvl w:ilvl="6">
      <w:start w:val="1"/>
      <w:numFmt w:val="decimal"/>
      <w:isLgl/>
      <w:lvlText w:val="%1.%2.%3.%4.%5.%6.%7"/>
      <w:lvlJc w:val="left"/>
      <w:pPr>
        <w:ind w:left="720" w:hanging="380"/>
      </w:pPr>
      <w:rPr>
        <w:rFonts w:hint="default"/>
      </w:rPr>
    </w:lvl>
    <w:lvl w:ilvl="7">
      <w:start w:val="1"/>
      <w:numFmt w:val="decimal"/>
      <w:isLgl/>
      <w:lvlText w:val="%1.%2.%3.%4.%5.%6.%7.%8"/>
      <w:lvlJc w:val="left"/>
      <w:pPr>
        <w:ind w:left="720" w:hanging="380"/>
      </w:pPr>
      <w:rPr>
        <w:rFonts w:hint="default"/>
      </w:rPr>
    </w:lvl>
    <w:lvl w:ilvl="8">
      <w:start w:val="1"/>
      <w:numFmt w:val="decimal"/>
      <w:isLgl/>
      <w:lvlText w:val="%1.%2.%3.%4.%5.%6.%7.%8.%9"/>
      <w:lvlJc w:val="left"/>
      <w:pPr>
        <w:ind w:left="720" w:hanging="380"/>
      </w:pPr>
      <w:rPr>
        <w:rFonts w:hint="default"/>
      </w:rPr>
    </w:lvl>
  </w:abstractNum>
  <w:abstractNum w:abstractNumId="10" w15:restartNumberingAfterBreak="0">
    <w:nsid w:val="2F8653FD"/>
    <w:multiLevelType w:val="multilevel"/>
    <w:tmpl w:val="D94A6E64"/>
    <w:styleLink w:val="StilMaddearetliSymbolsimgeSol063cmAsl063cm"/>
    <w:lvl w:ilvl="0">
      <w:start w:val="1"/>
      <w:numFmt w:val="bullet"/>
      <w:lvlText w:val=""/>
      <w:lvlJc w:val="left"/>
      <w:pPr>
        <w:ind w:left="1134" w:hanging="774"/>
      </w:pPr>
      <w:rPr>
        <w:rFonts w:ascii="Symbol" w:hAnsi="Symbol" w:hint="default"/>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5E965D2"/>
    <w:multiLevelType w:val="multilevel"/>
    <w:tmpl w:val="88DE1134"/>
    <w:lvl w:ilvl="0">
      <w:start w:val="1"/>
      <w:numFmt w:val="decimal"/>
      <w:suff w:val="nothing"/>
      <w:lvlText w:val="%1."/>
      <w:lvlJc w:val="right"/>
      <w:pPr>
        <w:ind w:left="360" w:hanging="360"/>
      </w:pPr>
      <w:rPr>
        <w:rFonts w:ascii="Calibri" w:hAnsi="Calibri" w:hint="default"/>
        <w:b w:val="0"/>
        <w:i w:val="0"/>
        <w:vanish w:val="0"/>
        <w:color w:val="FFFFFF" w:themeColor="background1"/>
        <w:sz w:val="24"/>
        <w:u w:val="none"/>
      </w:rPr>
    </w:lvl>
    <w:lvl w:ilvl="1">
      <w:start w:val="1"/>
      <w:numFmt w:val="decimal"/>
      <w:lvlText w:val="%1.%2"/>
      <w:lvlJc w:val="left"/>
      <w:pPr>
        <w:tabs>
          <w:tab w:val="num" w:pos="1003"/>
        </w:tabs>
        <w:ind w:left="1003" w:hanging="578"/>
      </w:pPr>
      <w:rPr>
        <w:rFonts w:cs="Times New Roman" w:hint="default"/>
        <w:b/>
        <w:bCs w:val="0"/>
        <w:i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839" w:hanging="839"/>
      </w:pPr>
      <w:rPr>
        <w:rFonts w:ascii="Calibri" w:hAnsi="Calibri" w:cs="Times New Roman" w:hint="default"/>
        <w:b/>
        <w:bCs w:val="0"/>
        <w:i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371568B7"/>
    <w:multiLevelType w:val="hybridMultilevel"/>
    <w:tmpl w:val="194CDDBE"/>
    <w:lvl w:ilvl="0" w:tplc="6974EB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3D72FD"/>
    <w:multiLevelType w:val="multilevel"/>
    <w:tmpl w:val="61F8D78C"/>
    <w:styleLink w:val="StilNumaralandrlmanahatSymbolsimge1"/>
    <w:lvl w:ilvl="0">
      <w:start w:val="1"/>
      <w:numFmt w:val="bullet"/>
      <w:lvlText w:val=""/>
      <w:lvlJc w:val="left"/>
      <w:pPr>
        <w:ind w:left="567" w:hanging="567"/>
      </w:pPr>
      <w:rPr>
        <w:rFonts w:ascii="Symbol" w:hAnsi="Symbol" w:hint="default"/>
        <w:sz w:val="24"/>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41690944"/>
    <w:multiLevelType w:val="hybridMultilevel"/>
    <w:tmpl w:val="69AA15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9D2745"/>
    <w:multiLevelType w:val="multilevel"/>
    <w:tmpl w:val="4C64FB2C"/>
    <w:styleLink w:val="StilNumaralandrlmanahatSymbolsimge"/>
    <w:lvl w:ilvl="0">
      <w:start w:val="1"/>
      <w:numFmt w:val="bullet"/>
      <w:lvlText w:val=""/>
      <w:lvlJc w:val="left"/>
      <w:pPr>
        <w:ind w:left="360" w:hanging="360"/>
      </w:pPr>
      <w:rPr>
        <w:rFonts w:ascii="Symbol" w:hAnsi="Symbol" w:hint="default"/>
        <w:sz w:val="24"/>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50D24D67"/>
    <w:multiLevelType w:val="multilevel"/>
    <w:tmpl w:val="87CACC34"/>
    <w:lvl w:ilvl="0">
      <w:start w:val="1"/>
      <w:numFmt w:val="upperLetter"/>
      <w:suff w:val="nothing"/>
      <w:lvlText w:val="%1-"/>
      <w:lvlJc w:val="left"/>
      <w:pPr>
        <w:ind w:left="0" w:firstLine="0"/>
      </w:pPr>
      <w:rPr>
        <w:rFonts w:hint="default"/>
      </w:rPr>
    </w:lvl>
    <w:lvl w:ilvl="1">
      <w:start w:val="1"/>
      <w:numFmt w:val="decimal"/>
      <w:lvlRestart w:val="0"/>
      <w:suff w:val="nothing"/>
      <w:lvlText w:val="%1-%2"/>
      <w:lvlJc w:val="left"/>
      <w:pPr>
        <w:ind w:left="0" w:firstLine="0"/>
      </w:pPr>
      <w:rPr>
        <w:rFonts w:hint="default"/>
      </w:rPr>
    </w:lvl>
    <w:lvl w:ilvl="2">
      <w:start w:val="1"/>
      <w:numFmt w:val="decimal"/>
      <w:lvlText w:val="%1-%2.%3"/>
      <w:lvlJc w:val="righ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7" w15:restartNumberingAfterBreak="0">
    <w:nsid w:val="54057D47"/>
    <w:multiLevelType w:val="multilevel"/>
    <w:tmpl w:val="92DA6038"/>
    <w:lvl w:ilvl="0">
      <w:start w:val="1"/>
      <w:numFmt w:val="upperLetter"/>
      <w:suff w:val="nothing"/>
      <w:lvlText w:val="%1-"/>
      <w:lvlJc w:val="left"/>
      <w:pPr>
        <w:ind w:left="0" w:firstLine="0"/>
      </w:pPr>
      <w:rPr>
        <w:rFonts w:hint="default"/>
      </w:rPr>
    </w:lvl>
    <w:lvl w:ilvl="1">
      <w:start w:val="1"/>
      <w:numFmt w:val="decimal"/>
      <w:lvlRestart w:val="0"/>
      <w:pStyle w:val="Ek-Balk2"/>
      <w:suff w:val="space"/>
      <w:lvlText w:val="%1-%2"/>
      <w:lvlJc w:val="left"/>
      <w:pPr>
        <w:ind w:left="0" w:firstLine="0"/>
      </w:pPr>
      <w:rPr>
        <w:rFonts w:hint="default"/>
      </w:rPr>
    </w:lvl>
    <w:lvl w:ilvl="2">
      <w:start w:val="1"/>
      <w:numFmt w:val="decimal"/>
      <w:suff w:val="space"/>
      <w:lvlText w:val="%1-%2.%3"/>
      <w:lvlJc w:val="right"/>
      <w:pPr>
        <w:ind w:left="0" w:firstLine="0"/>
      </w:pPr>
      <w:rPr>
        <w:rFonts w:hint="default"/>
      </w:rPr>
    </w:lvl>
    <w:lvl w:ilvl="3">
      <w:start w:val="1"/>
      <w:numFmt w:val="decimal"/>
      <w:pStyle w:val="Ek-Balk3"/>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8" w15:restartNumberingAfterBreak="0">
    <w:nsid w:val="547F42E3"/>
    <w:multiLevelType w:val="hybridMultilevel"/>
    <w:tmpl w:val="F78EB180"/>
    <w:lvl w:ilvl="0" w:tplc="041F000F">
      <w:start w:val="8"/>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56CC14EA"/>
    <w:multiLevelType w:val="hybridMultilevel"/>
    <w:tmpl w:val="239692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76766C"/>
    <w:multiLevelType w:val="multilevel"/>
    <w:tmpl w:val="E5C200C4"/>
    <w:lvl w:ilvl="0">
      <w:start w:val="1"/>
      <w:numFmt w:val="decimal"/>
      <w:pStyle w:val="Balk1"/>
      <w:suff w:val="nothing"/>
      <w:lvlText w:val="%1."/>
      <w:lvlJc w:val="right"/>
      <w:pPr>
        <w:ind w:left="360" w:hanging="360"/>
      </w:pPr>
      <w:rPr>
        <w:rFonts w:ascii="Calibri" w:hAnsi="Calibri" w:hint="default"/>
        <w:b w:val="0"/>
        <w:i w:val="0"/>
        <w:vanish w:val="0"/>
        <w:color w:val="FFFFFF" w:themeColor="background1"/>
        <w:sz w:val="24"/>
        <w:u w:val="none"/>
      </w:rPr>
    </w:lvl>
    <w:lvl w:ilvl="1">
      <w:start w:val="1"/>
      <w:numFmt w:val="decimal"/>
      <w:pStyle w:val="Balk2"/>
      <w:lvlText w:val="%1.%2"/>
      <w:lvlJc w:val="left"/>
      <w:pPr>
        <w:tabs>
          <w:tab w:val="num" w:pos="1146"/>
        </w:tabs>
        <w:ind w:left="1146" w:hanging="578"/>
      </w:pPr>
      <w:rPr>
        <w:rFonts w:cs="Times New Roman" w:hint="default"/>
        <w:b/>
        <w:bCs w:val="0"/>
        <w:i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alk3"/>
      <w:lvlText w:val="%1.%2.%3"/>
      <w:lvlJc w:val="left"/>
      <w:pPr>
        <w:tabs>
          <w:tab w:val="num" w:pos="720"/>
        </w:tabs>
        <w:ind w:left="720" w:hanging="720"/>
      </w:pPr>
      <w:rPr>
        <w:rFonts w:hint="default"/>
        <w:b/>
      </w:rPr>
    </w:lvl>
    <w:lvl w:ilvl="3">
      <w:start w:val="1"/>
      <w:numFmt w:val="decimal"/>
      <w:pStyle w:val="Balk4"/>
      <w:lvlText w:val="%1.%2.%3.%4"/>
      <w:lvlJc w:val="left"/>
      <w:pPr>
        <w:tabs>
          <w:tab w:val="num" w:pos="1080"/>
        </w:tabs>
        <w:ind w:left="839" w:hanging="839"/>
      </w:pPr>
      <w:rPr>
        <w:rFonts w:ascii="Calibri" w:hAnsi="Calibri" w:cs="Times New Roman" w:hint="default"/>
        <w:b/>
        <w:bCs w:val="0"/>
        <w:i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21" w15:restartNumberingAfterBreak="0">
    <w:nsid w:val="5CAA397F"/>
    <w:multiLevelType w:val="multilevel"/>
    <w:tmpl w:val="E4A2A9BE"/>
    <w:lvl w:ilvl="0">
      <w:start w:val="1"/>
      <w:numFmt w:val="upperLetter"/>
      <w:suff w:val="nothing"/>
      <w:lvlText w:val="%1-"/>
      <w:lvlJc w:val="left"/>
      <w:pPr>
        <w:ind w:left="720" w:hanging="360"/>
      </w:pPr>
      <w:rPr>
        <w:rFonts w:hint="default"/>
      </w:rPr>
    </w:lvl>
    <w:lvl w:ilvl="1">
      <w:start w:val="1"/>
      <w:numFmt w:val="decimal"/>
      <w:lvlRestart w:val="0"/>
      <w:suff w:val="nothing"/>
      <w:lvlText w:val="%1-%2"/>
      <w:lvlJc w:val="left"/>
      <w:pPr>
        <w:ind w:left="360" w:hanging="360"/>
      </w:pPr>
      <w:rPr>
        <w:rFonts w:hint="default"/>
      </w:rPr>
    </w:lvl>
    <w:lvl w:ilvl="2">
      <w:start w:val="1"/>
      <w:numFmt w:val="decimal"/>
      <w:lvlText w:val="%1-%2.%3"/>
      <w:lvlJc w:val="right"/>
      <w:pPr>
        <w:ind w:left="2160" w:hanging="180"/>
      </w:pPr>
      <w:rPr>
        <w:rFonts w:hint="default"/>
      </w:rPr>
    </w:lvl>
    <w:lvl w:ilvl="3">
      <w:start w:val="1"/>
      <w:numFmt w:val="decimal"/>
      <w:lvlText w:val="%1-%2.%3.%4"/>
      <w:lvlJc w:val="left"/>
      <w:pPr>
        <w:ind w:left="2880" w:hanging="360"/>
      </w:pPr>
      <w:rPr>
        <w:rFonts w:hint="default"/>
      </w:rPr>
    </w:lvl>
    <w:lvl w:ilvl="4">
      <w:start w:val="1"/>
      <w:numFmt w:val="decimal"/>
      <w:lvlText w:val="%1-%2.%3.%4.%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D857BB0"/>
    <w:multiLevelType w:val="multilevel"/>
    <w:tmpl w:val="E4A2A9BE"/>
    <w:lvl w:ilvl="0">
      <w:start w:val="1"/>
      <w:numFmt w:val="upperLetter"/>
      <w:suff w:val="nothing"/>
      <w:lvlText w:val="%1-"/>
      <w:lvlJc w:val="left"/>
      <w:pPr>
        <w:ind w:left="720" w:hanging="360"/>
      </w:pPr>
      <w:rPr>
        <w:rFonts w:hint="default"/>
      </w:rPr>
    </w:lvl>
    <w:lvl w:ilvl="1">
      <w:start w:val="1"/>
      <w:numFmt w:val="decimal"/>
      <w:lvlRestart w:val="0"/>
      <w:suff w:val="nothing"/>
      <w:lvlText w:val="%1-%2"/>
      <w:lvlJc w:val="left"/>
      <w:pPr>
        <w:ind w:left="360" w:hanging="360"/>
      </w:pPr>
      <w:rPr>
        <w:rFonts w:hint="default"/>
      </w:rPr>
    </w:lvl>
    <w:lvl w:ilvl="2">
      <w:start w:val="1"/>
      <w:numFmt w:val="decimal"/>
      <w:lvlText w:val="%1-%2.%3"/>
      <w:lvlJc w:val="right"/>
      <w:pPr>
        <w:ind w:left="2160" w:hanging="180"/>
      </w:pPr>
      <w:rPr>
        <w:rFonts w:hint="default"/>
      </w:rPr>
    </w:lvl>
    <w:lvl w:ilvl="3">
      <w:start w:val="1"/>
      <w:numFmt w:val="decimal"/>
      <w:lvlText w:val="%1-%2.%3.%4"/>
      <w:lvlJc w:val="left"/>
      <w:pPr>
        <w:ind w:left="2880" w:hanging="360"/>
      </w:pPr>
      <w:rPr>
        <w:rFonts w:hint="default"/>
      </w:rPr>
    </w:lvl>
    <w:lvl w:ilvl="4">
      <w:start w:val="1"/>
      <w:numFmt w:val="decimal"/>
      <w:lvlText w:val="%1-%2.%3.%4.%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67E762C5"/>
    <w:multiLevelType w:val="multilevel"/>
    <w:tmpl w:val="631A7092"/>
    <w:lvl w:ilvl="0">
      <w:start w:val="1"/>
      <w:numFmt w:val="decimal"/>
      <w:lvlText w:val="%1."/>
      <w:lvlJc w:val="left"/>
      <w:pPr>
        <w:ind w:left="420" w:hanging="360"/>
      </w:pPr>
      <w:rPr>
        <w:rFonts w:cs="Times New Roman" w:hint="default"/>
      </w:rPr>
    </w:lvl>
    <w:lvl w:ilvl="1">
      <w:start w:val="1"/>
      <w:numFmt w:val="decimal"/>
      <w:isLgl/>
      <w:lvlText w:val="%1.%2"/>
      <w:lvlJc w:val="left"/>
      <w:pPr>
        <w:ind w:left="420" w:hanging="360"/>
      </w:pPr>
      <w:rPr>
        <w:rFonts w:cs="Times New Roman" w:hint="default"/>
      </w:rPr>
    </w:lvl>
    <w:lvl w:ilvl="2">
      <w:start w:val="1"/>
      <w:numFmt w:val="decimal"/>
      <w:isLgl/>
      <w:lvlText w:val="%1.%2.%3"/>
      <w:lvlJc w:val="left"/>
      <w:pPr>
        <w:ind w:left="780" w:hanging="720"/>
      </w:pPr>
      <w:rPr>
        <w:rFonts w:cs="Times New Roman" w:hint="default"/>
      </w:rPr>
    </w:lvl>
    <w:lvl w:ilvl="3">
      <w:start w:val="1"/>
      <w:numFmt w:val="decimal"/>
      <w:isLgl/>
      <w:lvlText w:val="%1.%2.%3.%4"/>
      <w:lvlJc w:val="left"/>
      <w:pPr>
        <w:ind w:left="780" w:hanging="720"/>
      </w:pPr>
      <w:rPr>
        <w:rFonts w:cs="Times New Roman" w:hint="default"/>
      </w:rPr>
    </w:lvl>
    <w:lvl w:ilvl="4">
      <w:start w:val="1"/>
      <w:numFmt w:val="decimal"/>
      <w:isLgl/>
      <w:lvlText w:val="%1.%2.%3.%4.%5"/>
      <w:lvlJc w:val="left"/>
      <w:pPr>
        <w:ind w:left="1140" w:hanging="1080"/>
      </w:pPr>
      <w:rPr>
        <w:rFonts w:cs="Times New Roman" w:hint="default"/>
      </w:rPr>
    </w:lvl>
    <w:lvl w:ilvl="5">
      <w:start w:val="1"/>
      <w:numFmt w:val="decimal"/>
      <w:isLgl/>
      <w:lvlText w:val="%1.%2.%3.%4.%5.%6"/>
      <w:lvlJc w:val="left"/>
      <w:pPr>
        <w:ind w:left="1500" w:hanging="1440"/>
      </w:pPr>
      <w:rPr>
        <w:rFonts w:cs="Times New Roman" w:hint="default"/>
      </w:rPr>
    </w:lvl>
    <w:lvl w:ilvl="6">
      <w:start w:val="1"/>
      <w:numFmt w:val="decimal"/>
      <w:isLgl/>
      <w:lvlText w:val="%1.%2.%3.%4.%5.%6.%7"/>
      <w:lvlJc w:val="left"/>
      <w:pPr>
        <w:ind w:left="1500" w:hanging="1440"/>
      </w:pPr>
      <w:rPr>
        <w:rFonts w:cs="Times New Roman" w:hint="default"/>
      </w:rPr>
    </w:lvl>
    <w:lvl w:ilvl="7">
      <w:start w:val="1"/>
      <w:numFmt w:val="decimal"/>
      <w:isLgl/>
      <w:lvlText w:val="%1.%2.%3.%4.%5.%6.%7.%8"/>
      <w:lvlJc w:val="left"/>
      <w:pPr>
        <w:ind w:left="1860" w:hanging="1800"/>
      </w:pPr>
      <w:rPr>
        <w:rFonts w:cs="Times New Roman" w:hint="default"/>
      </w:rPr>
    </w:lvl>
    <w:lvl w:ilvl="8">
      <w:start w:val="1"/>
      <w:numFmt w:val="decimal"/>
      <w:isLgl/>
      <w:lvlText w:val="%1.%2.%3.%4.%5.%6.%7.%8.%9"/>
      <w:lvlJc w:val="left"/>
      <w:pPr>
        <w:ind w:left="1860" w:hanging="1800"/>
      </w:pPr>
      <w:rPr>
        <w:rFonts w:cs="Times New Roman" w:hint="default"/>
      </w:rPr>
    </w:lvl>
  </w:abstractNum>
  <w:abstractNum w:abstractNumId="24" w15:restartNumberingAfterBreak="0">
    <w:nsid w:val="6F6C5C0B"/>
    <w:multiLevelType w:val="hybridMultilevel"/>
    <w:tmpl w:val="AB2A05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A02F7C"/>
    <w:multiLevelType w:val="hybridMultilevel"/>
    <w:tmpl w:val="E392E204"/>
    <w:lvl w:ilvl="0" w:tplc="8F42849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0FE073D"/>
    <w:multiLevelType w:val="hybridMultilevel"/>
    <w:tmpl w:val="9BCA387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74327B9"/>
    <w:multiLevelType w:val="hybridMultilevel"/>
    <w:tmpl w:val="ED8E0564"/>
    <w:lvl w:ilvl="0" w:tplc="041F000F">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22FEDDB4">
      <w:start w:val="6"/>
      <w:numFmt w:val="decimal"/>
      <w:lvlText w:val="%5"/>
      <w:lvlJc w:val="left"/>
      <w:pPr>
        <w:tabs>
          <w:tab w:val="num" w:pos="3600"/>
        </w:tabs>
        <w:ind w:left="3600" w:hanging="360"/>
      </w:pPr>
      <w:rPr>
        <w:rFonts w:hint="default"/>
      </w:r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7A0E4D88"/>
    <w:multiLevelType w:val="multilevel"/>
    <w:tmpl w:val="4C64FB2C"/>
    <w:styleLink w:val="StilNumaralandrlmanahatSymbolsimgeSol0cmAsl"/>
    <w:lvl w:ilvl="0">
      <w:start w:val="1"/>
      <w:numFmt w:val="bullet"/>
      <w:lvlText w:val=""/>
      <w:lvlJc w:val="left"/>
      <w:pPr>
        <w:ind w:left="360" w:hanging="360"/>
      </w:pPr>
      <w:rPr>
        <w:rFonts w:ascii="Times New Roman" w:hAnsi="Times New Roman" w:cs="Times New Roman" w:hint="default"/>
        <w:sz w:val="24"/>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7BC80C72"/>
    <w:multiLevelType w:val="hybridMultilevel"/>
    <w:tmpl w:val="6CD22C8C"/>
    <w:lvl w:ilvl="0" w:tplc="62721BE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C284B82"/>
    <w:multiLevelType w:val="hybridMultilevel"/>
    <w:tmpl w:val="DE70220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28"/>
  </w:num>
  <w:num w:numId="3">
    <w:abstractNumId w:val="15"/>
  </w:num>
  <w:num w:numId="4">
    <w:abstractNumId w:val="13"/>
  </w:num>
  <w:num w:numId="5">
    <w:abstractNumId w:val="6"/>
  </w:num>
  <w:num w:numId="6">
    <w:abstractNumId w:val="10"/>
  </w:num>
  <w:num w:numId="7">
    <w:abstractNumId w:val="3"/>
  </w:num>
  <w:num w:numId="8">
    <w:abstractNumId w:val="2"/>
  </w:num>
  <w:num w:numId="9">
    <w:abstractNumId w:val="22"/>
  </w:num>
  <w:num w:numId="10">
    <w:abstractNumId w:val="21"/>
  </w:num>
  <w:num w:numId="11">
    <w:abstractNumId w:val="16"/>
  </w:num>
  <w:num w:numId="12">
    <w:abstractNumId w:val="29"/>
  </w:num>
  <w:num w:numId="13">
    <w:abstractNumId w:val="25"/>
  </w:num>
  <w:num w:numId="14">
    <w:abstractNumId w:val="17"/>
  </w:num>
  <w:num w:numId="15">
    <w:abstractNumId w:val="5"/>
  </w:num>
  <w:num w:numId="16">
    <w:abstractNumId w:val="4"/>
  </w:num>
  <w:num w:numId="17">
    <w:abstractNumId w:val="0"/>
  </w:num>
  <w:num w:numId="18">
    <w:abstractNumId w:val="27"/>
  </w:num>
  <w:num w:numId="19">
    <w:abstractNumId w:val="18"/>
  </w:num>
  <w:num w:numId="20">
    <w:abstractNumId w:val="26"/>
  </w:num>
  <w:num w:numId="21">
    <w:abstractNumId w:val="8"/>
  </w:num>
  <w:num w:numId="22">
    <w:abstractNumId w:val="30"/>
  </w:num>
  <w:num w:numId="23">
    <w:abstractNumId w:val="7"/>
  </w:num>
  <w:num w:numId="24">
    <w:abstractNumId w:val="11"/>
  </w:num>
  <w:num w:numId="25">
    <w:abstractNumId w:val="20"/>
  </w:num>
  <w:num w:numId="26">
    <w:abstractNumId w:val="23"/>
  </w:num>
  <w:num w:numId="27">
    <w:abstractNumId w:val="1"/>
  </w:num>
  <w:num w:numId="28">
    <w:abstractNumId w:val="12"/>
  </w:num>
  <w:num w:numId="29">
    <w:abstractNumId w:val="14"/>
  </w:num>
  <w:num w:numId="30">
    <w:abstractNumId w:val="24"/>
  </w:num>
  <w:num w:numId="31">
    <w:abstractNumId w:val="19"/>
  </w:num>
  <w:num w:numId="32">
    <w:abstractNumId w:val="9"/>
  </w:num>
  <w:num w:numId="33">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activeWritingStyle w:appName="MSWord" w:lang="de-DE" w:vendorID="64" w:dllVersion="131078" w:nlCheck="1" w:checkStyle="0"/>
  <w:activeWritingStyle w:appName="MSWord" w:lang="en-US" w:vendorID="64" w:dllVersion="131078" w:nlCheck="1" w:checkStyle="1"/>
  <w:proofState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2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5A2"/>
    <w:rsid w:val="00000A78"/>
    <w:rsid w:val="00002231"/>
    <w:rsid w:val="00004A30"/>
    <w:rsid w:val="00010742"/>
    <w:rsid w:val="00012613"/>
    <w:rsid w:val="00012A2F"/>
    <w:rsid w:val="000132F6"/>
    <w:rsid w:val="000143CD"/>
    <w:rsid w:val="00014B53"/>
    <w:rsid w:val="00014C95"/>
    <w:rsid w:val="000205ED"/>
    <w:rsid w:val="000233B6"/>
    <w:rsid w:val="00027602"/>
    <w:rsid w:val="00032724"/>
    <w:rsid w:val="00034827"/>
    <w:rsid w:val="00034B72"/>
    <w:rsid w:val="000354CE"/>
    <w:rsid w:val="0003707F"/>
    <w:rsid w:val="00041D00"/>
    <w:rsid w:val="00042683"/>
    <w:rsid w:val="0004526A"/>
    <w:rsid w:val="00046096"/>
    <w:rsid w:val="0005024C"/>
    <w:rsid w:val="00051138"/>
    <w:rsid w:val="00051668"/>
    <w:rsid w:val="00051B4A"/>
    <w:rsid w:val="0005488B"/>
    <w:rsid w:val="00055B8B"/>
    <w:rsid w:val="00055F79"/>
    <w:rsid w:val="00056D05"/>
    <w:rsid w:val="000643E1"/>
    <w:rsid w:val="00064E09"/>
    <w:rsid w:val="00066C74"/>
    <w:rsid w:val="0006710B"/>
    <w:rsid w:val="00073A0A"/>
    <w:rsid w:val="00077A48"/>
    <w:rsid w:val="00080CA8"/>
    <w:rsid w:val="00080D4B"/>
    <w:rsid w:val="00090CF6"/>
    <w:rsid w:val="000913F0"/>
    <w:rsid w:val="00095A86"/>
    <w:rsid w:val="00096AE4"/>
    <w:rsid w:val="00097774"/>
    <w:rsid w:val="000A3507"/>
    <w:rsid w:val="000A4FB4"/>
    <w:rsid w:val="000A6CE6"/>
    <w:rsid w:val="000A7549"/>
    <w:rsid w:val="000A75E5"/>
    <w:rsid w:val="000A7C2D"/>
    <w:rsid w:val="000C09D5"/>
    <w:rsid w:val="000C4CDC"/>
    <w:rsid w:val="000C50C6"/>
    <w:rsid w:val="000C6D20"/>
    <w:rsid w:val="000C7AA7"/>
    <w:rsid w:val="000D16E7"/>
    <w:rsid w:val="000D7CBD"/>
    <w:rsid w:val="000D7F75"/>
    <w:rsid w:val="000E1B61"/>
    <w:rsid w:val="000E1DFA"/>
    <w:rsid w:val="000E7EA9"/>
    <w:rsid w:val="000F0A75"/>
    <w:rsid w:val="000F7E59"/>
    <w:rsid w:val="00101829"/>
    <w:rsid w:val="00101ABA"/>
    <w:rsid w:val="001055D2"/>
    <w:rsid w:val="0010575A"/>
    <w:rsid w:val="00106FD2"/>
    <w:rsid w:val="00107B85"/>
    <w:rsid w:val="0011150E"/>
    <w:rsid w:val="00112261"/>
    <w:rsid w:val="00113A63"/>
    <w:rsid w:val="00114E7E"/>
    <w:rsid w:val="00117AFA"/>
    <w:rsid w:val="0012374C"/>
    <w:rsid w:val="00125A3E"/>
    <w:rsid w:val="00133583"/>
    <w:rsid w:val="001349C2"/>
    <w:rsid w:val="00137005"/>
    <w:rsid w:val="00137E0E"/>
    <w:rsid w:val="001403EC"/>
    <w:rsid w:val="00141636"/>
    <w:rsid w:val="00141A96"/>
    <w:rsid w:val="0014299F"/>
    <w:rsid w:val="00146473"/>
    <w:rsid w:val="001500D5"/>
    <w:rsid w:val="00153432"/>
    <w:rsid w:val="00157CEC"/>
    <w:rsid w:val="00161AA2"/>
    <w:rsid w:val="00162EF9"/>
    <w:rsid w:val="0016378B"/>
    <w:rsid w:val="00165C6E"/>
    <w:rsid w:val="00166544"/>
    <w:rsid w:val="00166DCC"/>
    <w:rsid w:val="00170E66"/>
    <w:rsid w:val="00171A55"/>
    <w:rsid w:val="00172EB6"/>
    <w:rsid w:val="00173CF1"/>
    <w:rsid w:val="00176405"/>
    <w:rsid w:val="001774E2"/>
    <w:rsid w:val="001814A3"/>
    <w:rsid w:val="0018203E"/>
    <w:rsid w:val="00186D64"/>
    <w:rsid w:val="00187101"/>
    <w:rsid w:val="0019059D"/>
    <w:rsid w:val="00191463"/>
    <w:rsid w:val="00195F29"/>
    <w:rsid w:val="0019730C"/>
    <w:rsid w:val="001A11F5"/>
    <w:rsid w:val="001A4132"/>
    <w:rsid w:val="001A4B56"/>
    <w:rsid w:val="001A6DDC"/>
    <w:rsid w:val="001A75EC"/>
    <w:rsid w:val="001A778A"/>
    <w:rsid w:val="001B32C2"/>
    <w:rsid w:val="001B47E1"/>
    <w:rsid w:val="001B6C19"/>
    <w:rsid w:val="001B767C"/>
    <w:rsid w:val="001C4757"/>
    <w:rsid w:val="001C5D28"/>
    <w:rsid w:val="001C5E37"/>
    <w:rsid w:val="001C676D"/>
    <w:rsid w:val="001C7E6A"/>
    <w:rsid w:val="001D0938"/>
    <w:rsid w:val="001D09A7"/>
    <w:rsid w:val="001D646A"/>
    <w:rsid w:val="001D7C64"/>
    <w:rsid w:val="001E0AB5"/>
    <w:rsid w:val="001E2B0E"/>
    <w:rsid w:val="001E30B6"/>
    <w:rsid w:val="001E5444"/>
    <w:rsid w:val="001E773F"/>
    <w:rsid w:val="001E79AD"/>
    <w:rsid w:val="001F2E8B"/>
    <w:rsid w:val="001F2EC9"/>
    <w:rsid w:val="001F6100"/>
    <w:rsid w:val="001F6A1A"/>
    <w:rsid w:val="002015C2"/>
    <w:rsid w:val="0020175D"/>
    <w:rsid w:val="00202467"/>
    <w:rsid w:val="00202B43"/>
    <w:rsid w:val="00203786"/>
    <w:rsid w:val="00204C3A"/>
    <w:rsid w:val="002058F6"/>
    <w:rsid w:val="002059F4"/>
    <w:rsid w:val="00205E8F"/>
    <w:rsid w:val="00207376"/>
    <w:rsid w:val="002102F1"/>
    <w:rsid w:val="00211680"/>
    <w:rsid w:val="00212ADC"/>
    <w:rsid w:val="00212F4C"/>
    <w:rsid w:val="00213C02"/>
    <w:rsid w:val="00214EAA"/>
    <w:rsid w:val="00217ABA"/>
    <w:rsid w:val="00220F6C"/>
    <w:rsid w:val="00221759"/>
    <w:rsid w:val="00221A69"/>
    <w:rsid w:val="00222A83"/>
    <w:rsid w:val="002248CD"/>
    <w:rsid w:val="00225B62"/>
    <w:rsid w:val="00232F48"/>
    <w:rsid w:val="00234B7C"/>
    <w:rsid w:val="002413AA"/>
    <w:rsid w:val="00243618"/>
    <w:rsid w:val="00244693"/>
    <w:rsid w:val="00245CF6"/>
    <w:rsid w:val="00247361"/>
    <w:rsid w:val="002474AF"/>
    <w:rsid w:val="00247EFC"/>
    <w:rsid w:val="00251095"/>
    <w:rsid w:val="002522CA"/>
    <w:rsid w:val="00252A17"/>
    <w:rsid w:val="00253A3B"/>
    <w:rsid w:val="00253A42"/>
    <w:rsid w:val="00256C3F"/>
    <w:rsid w:val="0026271E"/>
    <w:rsid w:val="0026274A"/>
    <w:rsid w:val="00264409"/>
    <w:rsid w:val="00267A92"/>
    <w:rsid w:val="002704B3"/>
    <w:rsid w:val="00271DFA"/>
    <w:rsid w:val="00272CA5"/>
    <w:rsid w:val="00273A40"/>
    <w:rsid w:val="002768B8"/>
    <w:rsid w:val="00281264"/>
    <w:rsid w:val="002822FC"/>
    <w:rsid w:val="00287C28"/>
    <w:rsid w:val="00290D1B"/>
    <w:rsid w:val="00291478"/>
    <w:rsid w:val="00294739"/>
    <w:rsid w:val="002A079C"/>
    <w:rsid w:val="002A174A"/>
    <w:rsid w:val="002A191F"/>
    <w:rsid w:val="002A3BAC"/>
    <w:rsid w:val="002A49DF"/>
    <w:rsid w:val="002B29DC"/>
    <w:rsid w:val="002B4F07"/>
    <w:rsid w:val="002B5060"/>
    <w:rsid w:val="002C0123"/>
    <w:rsid w:val="002C114C"/>
    <w:rsid w:val="002C3830"/>
    <w:rsid w:val="002C609A"/>
    <w:rsid w:val="002C7C3C"/>
    <w:rsid w:val="002D0F51"/>
    <w:rsid w:val="002D102A"/>
    <w:rsid w:val="002D1D5D"/>
    <w:rsid w:val="002D28BA"/>
    <w:rsid w:val="002D371E"/>
    <w:rsid w:val="002D50E6"/>
    <w:rsid w:val="002E09F7"/>
    <w:rsid w:val="002E0A70"/>
    <w:rsid w:val="002E5F70"/>
    <w:rsid w:val="002F040F"/>
    <w:rsid w:val="002F1492"/>
    <w:rsid w:val="002F24D4"/>
    <w:rsid w:val="002F4499"/>
    <w:rsid w:val="002F53F5"/>
    <w:rsid w:val="002F5F50"/>
    <w:rsid w:val="00301FFA"/>
    <w:rsid w:val="0030280B"/>
    <w:rsid w:val="00303CA8"/>
    <w:rsid w:val="00304979"/>
    <w:rsid w:val="00305593"/>
    <w:rsid w:val="003065E8"/>
    <w:rsid w:val="00307C17"/>
    <w:rsid w:val="003130BC"/>
    <w:rsid w:val="00314C54"/>
    <w:rsid w:val="0031737F"/>
    <w:rsid w:val="003236DF"/>
    <w:rsid w:val="00324C39"/>
    <w:rsid w:val="0032526B"/>
    <w:rsid w:val="0032643B"/>
    <w:rsid w:val="003276BB"/>
    <w:rsid w:val="00327AD3"/>
    <w:rsid w:val="00331AC3"/>
    <w:rsid w:val="00332D75"/>
    <w:rsid w:val="00333AA7"/>
    <w:rsid w:val="00334676"/>
    <w:rsid w:val="0033479F"/>
    <w:rsid w:val="00335F83"/>
    <w:rsid w:val="00337FF9"/>
    <w:rsid w:val="00341267"/>
    <w:rsid w:val="0034210E"/>
    <w:rsid w:val="00343C1A"/>
    <w:rsid w:val="003466E7"/>
    <w:rsid w:val="003504D1"/>
    <w:rsid w:val="00354302"/>
    <w:rsid w:val="00354A72"/>
    <w:rsid w:val="00354C7F"/>
    <w:rsid w:val="0036519A"/>
    <w:rsid w:val="003673DA"/>
    <w:rsid w:val="003704E6"/>
    <w:rsid w:val="003707CD"/>
    <w:rsid w:val="0037201E"/>
    <w:rsid w:val="00372F89"/>
    <w:rsid w:val="0037541A"/>
    <w:rsid w:val="00383767"/>
    <w:rsid w:val="00384D83"/>
    <w:rsid w:val="00385A7C"/>
    <w:rsid w:val="00386F42"/>
    <w:rsid w:val="0039017F"/>
    <w:rsid w:val="00390724"/>
    <w:rsid w:val="00391089"/>
    <w:rsid w:val="00391C09"/>
    <w:rsid w:val="00392962"/>
    <w:rsid w:val="0039423C"/>
    <w:rsid w:val="00395A0B"/>
    <w:rsid w:val="00395CB7"/>
    <w:rsid w:val="003A0743"/>
    <w:rsid w:val="003A1C08"/>
    <w:rsid w:val="003A209A"/>
    <w:rsid w:val="003A2134"/>
    <w:rsid w:val="003A38D1"/>
    <w:rsid w:val="003A38FD"/>
    <w:rsid w:val="003A4A5A"/>
    <w:rsid w:val="003A6830"/>
    <w:rsid w:val="003A6A65"/>
    <w:rsid w:val="003B10B8"/>
    <w:rsid w:val="003B40BA"/>
    <w:rsid w:val="003B4439"/>
    <w:rsid w:val="003B5A18"/>
    <w:rsid w:val="003C0397"/>
    <w:rsid w:val="003C211A"/>
    <w:rsid w:val="003C374C"/>
    <w:rsid w:val="003C5C97"/>
    <w:rsid w:val="003C6A35"/>
    <w:rsid w:val="003D1217"/>
    <w:rsid w:val="003D3075"/>
    <w:rsid w:val="003E1031"/>
    <w:rsid w:val="003E1A43"/>
    <w:rsid w:val="003E2525"/>
    <w:rsid w:val="003E4404"/>
    <w:rsid w:val="003E6A96"/>
    <w:rsid w:val="003F0DC5"/>
    <w:rsid w:val="003F1A40"/>
    <w:rsid w:val="003F2389"/>
    <w:rsid w:val="003F3903"/>
    <w:rsid w:val="003F437A"/>
    <w:rsid w:val="00405450"/>
    <w:rsid w:val="00410CB9"/>
    <w:rsid w:val="00410E19"/>
    <w:rsid w:val="00411180"/>
    <w:rsid w:val="004133E5"/>
    <w:rsid w:val="00420663"/>
    <w:rsid w:val="00421069"/>
    <w:rsid w:val="0042190B"/>
    <w:rsid w:val="00422EBB"/>
    <w:rsid w:val="0042731F"/>
    <w:rsid w:val="004273F0"/>
    <w:rsid w:val="004307D8"/>
    <w:rsid w:val="004325F5"/>
    <w:rsid w:val="00432BD0"/>
    <w:rsid w:val="00433D2A"/>
    <w:rsid w:val="004351BC"/>
    <w:rsid w:val="00435348"/>
    <w:rsid w:val="004355EC"/>
    <w:rsid w:val="00437C8D"/>
    <w:rsid w:val="00444103"/>
    <w:rsid w:val="00446608"/>
    <w:rsid w:val="00446788"/>
    <w:rsid w:val="00451B5D"/>
    <w:rsid w:val="00454492"/>
    <w:rsid w:val="00454668"/>
    <w:rsid w:val="004557D9"/>
    <w:rsid w:val="00456038"/>
    <w:rsid w:val="0045695D"/>
    <w:rsid w:val="00457C59"/>
    <w:rsid w:val="00461830"/>
    <w:rsid w:val="004629B6"/>
    <w:rsid w:val="00464079"/>
    <w:rsid w:val="00464339"/>
    <w:rsid w:val="00466499"/>
    <w:rsid w:val="00466F1C"/>
    <w:rsid w:val="00467671"/>
    <w:rsid w:val="0047150D"/>
    <w:rsid w:val="00472AF1"/>
    <w:rsid w:val="00472E88"/>
    <w:rsid w:val="004757DB"/>
    <w:rsid w:val="004761CD"/>
    <w:rsid w:val="004806FF"/>
    <w:rsid w:val="00480EAD"/>
    <w:rsid w:val="00481545"/>
    <w:rsid w:val="00483DF8"/>
    <w:rsid w:val="004903C5"/>
    <w:rsid w:val="00497197"/>
    <w:rsid w:val="00497FC8"/>
    <w:rsid w:val="004A00A7"/>
    <w:rsid w:val="004A14D5"/>
    <w:rsid w:val="004A2F3C"/>
    <w:rsid w:val="004A654F"/>
    <w:rsid w:val="004B3559"/>
    <w:rsid w:val="004B3D95"/>
    <w:rsid w:val="004B494B"/>
    <w:rsid w:val="004B530D"/>
    <w:rsid w:val="004B5BFD"/>
    <w:rsid w:val="004B5DF6"/>
    <w:rsid w:val="004B62DA"/>
    <w:rsid w:val="004C0D83"/>
    <w:rsid w:val="004C55DE"/>
    <w:rsid w:val="004D5C95"/>
    <w:rsid w:val="004D65D9"/>
    <w:rsid w:val="004D6670"/>
    <w:rsid w:val="004D78EE"/>
    <w:rsid w:val="004E4CCF"/>
    <w:rsid w:val="004E7726"/>
    <w:rsid w:val="004E79E8"/>
    <w:rsid w:val="004E7E3B"/>
    <w:rsid w:val="004F0E36"/>
    <w:rsid w:val="004F0F6B"/>
    <w:rsid w:val="004F1AD4"/>
    <w:rsid w:val="004F6169"/>
    <w:rsid w:val="0050020B"/>
    <w:rsid w:val="005013A4"/>
    <w:rsid w:val="00501FB1"/>
    <w:rsid w:val="005052EC"/>
    <w:rsid w:val="00506C8E"/>
    <w:rsid w:val="00506F99"/>
    <w:rsid w:val="00507698"/>
    <w:rsid w:val="00512F23"/>
    <w:rsid w:val="00513235"/>
    <w:rsid w:val="005134CF"/>
    <w:rsid w:val="0051525C"/>
    <w:rsid w:val="00520CE6"/>
    <w:rsid w:val="005223FC"/>
    <w:rsid w:val="005237C3"/>
    <w:rsid w:val="0052440E"/>
    <w:rsid w:val="00530F24"/>
    <w:rsid w:val="00532594"/>
    <w:rsid w:val="00533CCA"/>
    <w:rsid w:val="005359BC"/>
    <w:rsid w:val="005373E1"/>
    <w:rsid w:val="005379DD"/>
    <w:rsid w:val="00541D81"/>
    <w:rsid w:val="00542FF4"/>
    <w:rsid w:val="0054351E"/>
    <w:rsid w:val="00546F66"/>
    <w:rsid w:val="00547833"/>
    <w:rsid w:val="005502D6"/>
    <w:rsid w:val="0055139A"/>
    <w:rsid w:val="0055160A"/>
    <w:rsid w:val="005516A6"/>
    <w:rsid w:val="00553014"/>
    <w:rsid w:val="00554C46"/>
    <w:rsid w:val="00554C8C"/>
    <w:rsid w:val="00556D49"/>
    <w:rsid w:val="00560A4A"/>
    <w:rsid w:val="005634E2"/>
    <w:rsid w:val="00563ADB"/>
    <w:rsid w:val="0056606D"/>
    <w:rsid w:val="005674FB"/>
    <w:rsid w:val="00570DCD"/>
    <w:rsid w:val="005711C4"/>
    <w:rsid w:val="00572865"/>
    <w:rsid w:val="00572BE9"/>
    <w:rsid w:val="00576D11"/>
    <w:rsid w:val="00577978"/>
    <w:rsid w:val="005813D6"/>
    <w:rsid w:val="00581BB6"/>
    <w:rsid w:val="005849B8"/>
    <w:rsid w:val="00594321"/>
    <w:rsid w:val="0059466B"/>
    <w:rsid w:val="00595EFB"/>
    <w:rsid w:val="005974A5"/>
    <w:rsid w:val="005A1350"/>
    <w:rsid w:val="005A2C89"/>
    <w:rsid w:val="005B0F49"/>
    <w:rsid w:val="005B2D6B"/>
    <w:rsid w:val="005B53F4"/>
    <w:rsid w:val="005B7F90"/>
    <w:rsid w:val="005C0CB5"/>
    <w:rsid w:val="005C1475"/>
    <w:rsid w:val="005C413F"/>
    <w:rsid w:val="005D0FB7"/>
    <w:rsid w:val="005D19B3"/>
    <w:rsid w:val="005D1CB4"/>
    <w:rsid w:val="005D3CCF"/>
    <w:rsid w:val="005D4CDB"/>
    <w:rsid w:val="005D56E5"/>
    <w:rsid w:val="005E2B7D"/>
    <w:rsid w:val="005E4E89"/>
    <w:rsid w:val="005E4EA6"/>
    <w:rsid w:val="005E511B"/>
    <w:rsid w:val="005E6AA2"/>
    <w:rsid w:val="005F0000"/>
    <w:rsid w:val="005F1E84"/>
    <w:rsid w:val="005F2BD7"/>
    <w:rsid w:val="005F3716"/>
    <w:rsid w:val="005F6C95"/>
    <w:rsid w:val="005F6CBA"/>
    <w:rsid w:val="00600875"/>
    <w:rsid w:val="00601146"/>
    <w:rsid w:val="00607885"/>
    <w:rsid w:val="006108F3"/>
    <w:rsid w:val="006117F3"/>
    <w:rsid w:val="00614EDE"/>
    <w:rsid w:val="00615D36"/>
    <w:rsid w:val="00617A37"/>
    <w:rsid w:val="00621639"/>
    <w:rsid w:val="00622577"/>
    <w:rsid w:val="00624BF4"/>
    <w:rsid w:val="006308FF"/>
    <w:rsid w:val="006400E6"/>
    <w:rsid w:val="006422B4"/>
    <w:rsid w:val="0064585F"/>
    <w:rsid w:val="00652B37"/>
    <w:rsid w:val="00653731"/>
    <w:rsid w:val="00653E82"/>
    <w:rsid w:val="0065416D"/>
    <w:rsid w:val="0065423B"/>
    <w:rsid w:val="00657834"/>
    <w:rsid w:val="0066050B"/>
    <w:rsid w:val="0066081C"/>
    <w:rsid w:val="0066093D"/>
    <w:rsid w:val="006623EE"/>
    <w:rsid w:val="006670F5"/>
    <w:rsid w:val="0067124B"/>
    <w:rsid w:val="00674A86"/>
    <w:rsid w:val="00680AFA"/>
    <w:rsid w:val="00686C42"/>
    <w:rsid w:val="00687EA6"/>
    <w:rsid w:val="006908A6"/>
    <w:rsid w:val="00693985"/>
    <w:rsid w:val="00694D02"/>
    <w:rsid w:val="00697C6B"/>
    <w:rsid w:val="006A2490"/>
    <w:rsid w:val="006A25C5"/>
    <w:rsid w:val="006A69F6"/>
    <w:rsid w:val="006A7F61"/>
    <w:rsid w:val="006B5226"/>
    <w:rsid w:val="006C021B"/>
    <w:rsid w:val="006C33AF"/>
    <w:rsid w:val="006C3ABE"/>
    <w:rsid w:val="006C3D15"/>
    <w:rsid w:val="006C3D3D"/>
    <w:rsid w:val="006C5263"/>
    <w:rsid w:val="006C5A8E"/>
    <w:rsid w:val="006C62B7"/>
    <w:rsid w:val="006C6F56"/>
    <w:rsid w:val="006D3E31"/>
    <w:rsid w:val="006D711E"/>
    <w:rsid w:val="006E0EFF"/>
    <w:rsid w:val="006E4062"/>
    <w:rsid w:val="006E408F"/>
    <w:rsid w:val="006E4CA2"/>
    <w:rsid w:val="006E5CF7"/>
    <w:rsid w:val="006E61A0"/>
    <w:rsid w:val="006E7493"/>
    <w:rsid w:val="006F145D"/>
    <w:rsid w:val="00702DAC"/>
    <w:rsid w:val="0070473B"/>
    <w:rsid w:val="00705D60"/>
    <w:rsid w:val="0070601D"/>
    <w:rsid w:val="00710CEE"/>
    <w:rsid w:val="0071260E"/>
    <w:rsid w:val="007143A0"/>
    <w:rsid w:val="00714561"/>
    <w:rsid w:val="0071636E"/>
    <w:rsid w:val="00722675"/>
    <w:rsid w:val="00724B32"/>
    <w:rsid w:val="00730102"/>
    <w:rsid w:val="00730C72"/>
    <w:rsid w:val="00733BA4"/>
    <w:rsid w:val="0073484D"/>
    <w:rsid w:val="00735D20"/>
    <w:rsid w:val="00736928"/>
    <w:rsid w:val="00740DB5"/>
    <w:rsid w:val="007410CF"/>
    <w:rsid w:val="00746CE1"/>
    <w:rsid w:val="00750C2C"/>
    <w:rsid w:val="00756285"/>
    <w:rsid w:val="0076097C"/>
    <w:rsid w:val="00760DDB"/>
    <w:rsid w:val="00762B3D"/>
    <w:rsid w:val="007668E4"/>
    <w:rsid w:val="007733AD"/>
    <w:rsid w:val="00774DDF"/>
    <w:rsid w:val="00777FFD"/>
    <w:rsid w:val="00786040"/>
    <w:rsid w:val="00790787"/>
    <w:rsid w:val="00791E88"/>
    <w:rsid w:val="0079284F"/>
    <w:rsid w:val="00794872"/>
    <w:rsid w:val="007A2E31"/>
    <w:rsid w:val="007A4673"/>
    <w:rsid w:val="007A4B91"/>
    <w:rsid w:val="007A501F"/>
    <w:rsid w:val="007A7B56"/>
    <w:rsid w:val="007B0F03"/>
    <w:rsid w:val="007B3B8B"/>
    <w:rsid w:val="007B41DF"/>
    <w:rsid w:val="007B528F"/>
    <w:rsid w:val="007B6426"/>
    <w:rsid w:val="007B6862"/>
    <w:rsid w:val="007B6F3E"/>
    <w:rsid w:val="007B72F9"/>
    <w:rsid w:val="007C0D16"/>
    <w:rsid w:val="007C1EDB"/>
    <w:rsid w:val="007C21A0"/>
    <w:rsid w:val="007C33A7"/>
    <w:rsid w:val="007C5011"/>
    <w:rsid w:val="007D09B4"/>
    <w:rsid w:val="007D237E"/>
    <w:rsid w:val="007D2DAE"/>
    <w:rsid w:val="007D4996"/>
    <w:rsid w:val="007D5F77"/>
    <w:rsid w:val="007D62D4"/>
    <w:rsid w:val="007D684C"/>
    <w:rsid w:val="007D776C"/>
    <w:rsid w:val="007E1214"/>
    <w:rsid w:val="007E6CB3"/>
    <w:rsid w:val="007F070B"/>
    <w:rsid w:val="007F2689"/>
    <w:rsid w:val="007F3A56"/>
    <w:rsid w:val="00806B71"/>
    <w:rsid w:val="00807201"/>
    <w:rsid w:val="008128EF"/>
    <w:rsid w:val="00813A4F"/>
    <w:rsid w:val="00813E9C"/>
    <w:rsid w:val="0081401E"/>
    <w:rsid w:val="00821D1D"/>
    <w:rsid w:val="00823B56"/>
    <w:rsid w:val="00825CE6"/>
    <w:rsid w:val="0082682F"/>
    <w:rsid w:val="00830E22"/>
    <w:rsid w:val="00831F16"/>
    <w:rsid w:val="00832D1E"/>
    <w:rsid w:val="00835158"/>
    <w:rsid w:val="0083515C"/>
    <w:rsid w:val="008364A5"/>
    <w:rsid w:val="0083756A"/>
    <w:rsid w:val="00841502"/>
    <w:rsid w:val="00842806"/>
    <w:rsid w:val="00843C07"/>
    <w:rsid w:val="00845040"/>
    <w:rsid w:val="00845AF5"/>
    <w:rsid w:val="00845B42"/>
    <w:rsid w:val="00847F05"/>
    <w:rsid w:val="008512DC"/>
    <w:rsid w:val="00852274"/>
    <w:rsid w:val="008607B7"/>
    <w:rsid w:val="00865175"/>
    <w:rsid w:val="00865BB1"/>
    <w:rsid w:val="00870F7D"/>
    <w:rsid w:val="00873EB8"/>
    <w:rsid w:val="00875759"/>
    <w:rsid w:val="00876DED"/>
    <w:rsid w:val="00876E60"/>
    <w:rsid w:val="00883F6F"/>
    <w:rsid w:val="00884CDD"/>
    <w:rsid w:val="00893136"/>
    <w:rsid w:val="008954D3"/>
    <w:rsid w:val="00895867"/>
    <w:rsid w:val="00895E91"/>
    <w:rsid w:val="008968B2"/>
    <w:rsid w:val="008A0103"/>
    <w:rsid w:val="008A1518"/>
    <w:rsid w:val="008A2BFF"/>
    <w:rsid w:val="008A6997"/>
    <w:rsid w:val="008A765C"/>
    <w:rsid w:val="008B02EC"/>
    <w:rsid w:val="008B2709"/>
    <w:rsid w:val="008B3144"/>
    <w:rsid w:val="008B4B56"/>
    <w:rsid w:val="008B50C0"/>
    <w:rsid w:val="008B5CC3"/>
    <w:rsid w:val="008B6D31"/>
    <w:rsid w:val="008C0484"/>
    <w:rsid w:val="008C0A2D"/>
    <w:rsid w:val="008C0E27"/>
    <w:rsid w:val="008C17B7"/>
    <w:rsid w:val="008C30EF"/>
    <w:rsid w:val="008C431D"/>
    <w:rsid w:val="008C541F"/>
    <w:rsid w:val="008C60FC"/>
    <w:rsid w:val="008C692C"/>
    <w:rsid w:val="008C75B6"/>
    <w:rsid w:val="008D0145"/>
    <w:rsid w:val="008D04A7"/>
    <w:rsid w:val="008D15DB"/>
    <w:rsid w:val="008D50BD"/>
    <w:rsid w:val="008D52C5"/>
    <w:rsid w:val="008D5593"/>
    <w:rsid w:val="008D74AB"/>
    <w:rsid w:val="008E034F"/>
    <w:rsid w:val="008E2EDE"/>
    <w:rsid w:val="008E3CEC"/>
    <w:rsid w:val="008E43AF"/>
    <w:rsid w:val="008E4B89"/>
    <w:rsid w:val="008E54BE"/>
    <w:rsid w:val="008E647D"/>
    <w:rsid w:val="008E6D6A"/>
    <w:rsid w:val="008F1C22"/>
    <w:rsid w:val="008F1DCB"/>
    <w:rsid w:val="008F2ECB"/>
    <w:rsid w:val="008F51C1"/>
    <w:rsid w:val="00906EC7"/>
    <w:rsid w:val="00911FFC"/>
    <w:rsid w:val="00917181"/>
    <w:rsid w:val="00925507"/>
    <w:rsid w:val="009326B6"/>
    <w:rsid w:val="009329A3"/>
    <w:rsid w:val="00936A84"/>
    <w:rsid w:val="00936D54"/>
    <w:rsid w:val="0094101A"/>
    <w:rsid w:val="009439F5"/>
    <w:rsid w:val="00944DFC"/>
    <w:rsid w:val="00947CCC"/>
    <w:rsid w:val="00947E58"/>
    <w:rsid w:val="0095537B"/>
    <w:rsid w:val="00960496"/>
    <w:rsid w:val="009606A1"/>
    <w:rsid w:val="0096301A"/>
    <w:rsid w:val="00965BC5"/>
    <w:rsid w:val="00966724"/>
    <w:rsid w:val="009719AF"/>
    <w:rsid w:val="00976441"/>
    <w:rsid w:val="0098171C"/>
    <w:rsid w:val="00983A05"/>
    <w:rsid w:val="00983E12"/>
    <w:rsid w:val="009868E7"/>
    <w:rsid w:val="009902E6"/>
    <w:rsid w:val="009A2B9E"/>
    <w:rsid w:val="009A30FA"/>
    <w:rsid w:val="009B0C55"/>
    <w:rsid w:val="009B3DAF"/>
    <w:rsid w:val="009B6B61"/>
    <w:rsid w:val="009C37BC"/>
    <w:rsid w:val="009C3CD2"/>
    <w:rsid w:val="009C454C"/>
    <w:rsid w:val="009C71A0"/>
    <w:rsid w:val="009C7E8B"/>
    <w:rsid w:val="009D04E4"/>
    <w:rsid w:val="009D513D"/>
    <w:rsid w:val="009D5F89"/>
    <w:rsid w:val="009E18DD"/>
    <w:rsid w:val="009E6BC6"/>
    <w:rsid w:val="009E705C"/>
    <w:rsid w:val="009E7780"/>
    <w:rsid w:val="009E7980"/>
    <w:rsid w:val="009E7D3A"/>
    <w:rsid w:val="009F040B"/>
    <w:rsid w:val="009F22A7"/>
    <w:rsid w:val="009F7EB8"/>
    <w:rsid w:val="00A00847"/>
    <w:rsid w:val="00A04449"/>
    <w:rsid w:val="00A045A5"/>
    <w:rsid w:val="00A05807"/>
    <w:rsid w:val="00A15AC3"/>
    <w:rsid w:val="00A2022F"/>
    <w:rsid w:val="00A22A88"/>
    <w:rsid w:val="00A22DB9"/>
    <w:rsid w:val="00A244B3"/>
    <w:rsid w:val="00A2711D"/>
    <w:rsid w:val="00A27632"/>
    <w:rsid w:val="00A3056E"/>
    <w:rsid w:val="00A335EE"/>
    <w:rsid w:val="00A3441B"/>
    <w:rsid w:val="00A34B8E"/>
    <w:rsid w:val="00A353E6"/>
    <w:rsid w:val="00A403EF"/>
    <w:rsid w:val="00A40501"/>
    <w:rsid w:val="00A57826"/>
    <w:rsid w:val="00A61642"/>
    <w:rsid w:val="00A65C60"/>
    <w:rsid w:val="00A6674B"/>
    <w:rsid w:val="00A667FF"/>
    <w:rsid w:val="00A668F1"/>
    <w:rsid w:val="00A67397"/>
    <w:rsid w:val="00A72ED7"/>
    <w:rsid w:val="00A75980"/>
    <w:rsid w:val="00A76908"/>
    <w:rsid w:val="00A80325"/>
    <w:rsid w:val="00A83D03"/>
    <w:rsid w:val="00A841FF"/>
    <w:rsid w:val="00A84BC0"/>
    <w:rsid w:val="00A90224"/>
    <w:rsid w:val="00A903A0"/>
    <w:rsid w:val="00A9310B"/>
    <w:rsid w:val="00A93B9C"/>
    <w:rsid w:val="00A95D4F"/>
    <w:rsid w:val="00A979C7"/>
    <w:rsid w:val="00AA136B"/>
    <w:rsid w:val="00AA4949"/>
    <w:rsid w:val="00AA5740"/>
    <w:rsid w:val="00AA587F"/>
    <w:rsid w:val="00AB0BB2"/>
    <w:rsid w:val="00AB0F0B"/>
    <w:rsid w:val="00AB2E92"/>
    <w:rsid w:val="00AB61B4"/>
    <w:rsid w:val="00AC342C"/>
    <w:rsid w:val="00AC3D43"/>
    <w:rsid w:val="00AC5939"/>
    <w:rsid w:val="00AC5D51"/>
    <w:rsid w:val="00AD02C0"/>
    <w:rsid w:val="00AD2351"/>
    <w:rsid w:val="00AD246D"/>
    <w:rsid w:val="00AE1593"/>
    <w:rsid w:val="00AE235F"/>
    <w:rsid w:val="00AE25A2"/>
    <w:rsid w:val="00AE2B5D"/>
    <w:rsid w:val="00AE3349"/>
    <w:rsid w:val="00AE3E1F"/>
    <w:rsid w:val="00AE40BE"/>
    <w:rsid w:val="00AE5191"/>
    <w:rsid w:val="00AE7E69"/>
    <w:rsid w:val="00AF0C29"/>
    <w:rsid w:val="00AF1E53"/>
    <w:rsid w:val="00AF2E7F"/>
    <w:rsid w:val="00AF5293"/>
    <w:rsid w:val="00B02FA7"/>
    <w:rsid w:val="00B03956"/>
    <w:rsid w:val="00B040BA"/>
    <w:rsid w:val="00B04542"/>
    <w:rsid w:val="00B063A7"/>
    <w:rsid w:val="00B07533"/>
    <w:rsid w:val="00B1128A"/>
    <w:rsid w:val="00B12BDD"/>
    <w:rsid w:val="00B131F4"/>
    <w:rsid w:val="00B16E5A"/>
    <w:rsid w:val="00B20A45"/>
    <w:rsid w:val="00B2300B"/>
    <w:rsid w:val="00B268E9"/>
    <w:rsid w:val="00B311C2"/>
    <w:rsid w:val="00B326DB"/>
    <w:rsid w:val="00B329A4"/>
    <w:rsid w:val="00B3489E"/>
    <w:rsid w:val="00B34BFD"/>
    <w:rsid w:val="00B3517B"/>
    <w:rsid w:val="00B40DD5"/>
    <w:rsid w:val="00B42A01"/>
    <w:rsid w:val="00B433ED"/>
    <w:rsid w:val="00B44E85"/>
    <w:rsid w:val="00B4506B"/>
    <w:rsid w:val="00B4723C"/>
    <w:rsid w:val="00B5570C"/>
    <w:rsid w:val="00B5589B"/>
    <w:rsid w:val="00B55C61"/>
    <w:rsid w:val="00B634B7"/>
    <w:rsid w:val="00B644CC"/>
    <w:rsid w:val="00B71B39"/>
    <w:rsid w:val="00B724F5"/>
    <w:rsid w:val="00B73096"/>
    <w:rsid w:val="00B762E1"/>
    <w:rsid w:val="00B77CA5"/>
    <w:rsid w:val="00B81C90"/>
    <w:rsid w:val="00B821E4"/>
    <w:rsid w:val="00B82AA3"/>
    <w:rsid w:val="00B840F8"/>
    <w:rsid w:val="00B85390"/>
    <w:rsid w:val="00B87573"/>
    <w:rsid w:val="00B87FDF"/>
    <w:rsid w:val="00B92370"/>
    <w:rsid w:val="00B937FF"/>
    <w:rsid w:val="00B9594D"/>
    <w:rsid w:val="00B95FD5"/>
    <w:rsid w:val="00B97EC3"/>
    <w:rsid w:val="00BA2BCD"/>
    <w:rsid w:val="00BA2C87"/>
    <w:rsid w:val="00BA3BB4"/>
    <w:rsid w:val="00BA4DAB"/>
    <w:rsid w:val="00BA54E8"/>
    <w:rsid w:val="00BB0BF4"/>
    <w:rsid w:val="00BB7934"/>
    <w:rsid w:val="00BB7AB3"/>
    <w:rsid w:val="00BC01DC"/>
    <w:rsid w:val="00BC0439"/>
    <w:rsid w:val="00BC0470"/>
    <w:rsid w:val="00BC143B"/>
    <w:rsid w:val="00BC2291"/>
    <w:rsid w:val="00BC537C"/>
    <w:rsid w:val="00BC5EC2"/>
    <w:rsid w:val="00BC7495"/>
    <w:rsid w:val="00BC7D22"/>
    <w:rsid w:val="00BD1707"/>
    <w:rsid w:val="00BD2972"/>
    <w:rsid w:val="00BD3233"/>
    <w:rsid w:val="00BD50D6"/>
    <w:rsid w:val="00BD518F"/>
    <w:rsid w:val="00BD58C3"/>
    <w:rsid w:val="00BD68E9"/>
    <w:rsid w:val="00BE4AC8"/>
    <w:rsid w:val="00BE5373"/>
    <w:rsid w:val="00BF5600"/>
    <w:rsid w:val="00BF7230"/>
    <w:rsid w:val="00C0146C"/>
    <w:rsid w:val="00C0397A"/>
    <w:rsid w:val="00C07508"/>
    <w:rsid w:val="00C11624"/>
    <w:rsid w:val="00C2206B"/>
    <w:rsid w:val="00C22180"/>
    <w:rsid w:val="00C23F8A"/>
    <w:rsid w:val="00C278ED"/>
    <w:rsid w:val="00C31C8B"/>
    <w:rsid w:val="00C35422"/>
    <w:rsid w:val="00C3717D"/>
    <w:rsid w:val="00C4070E"/>
    <w:rsid w:val="00C43445"/>
    <w:rsid w:val="00C45D70"/>
    <w:rsid w:val="00C47240"/>
    <w:rsid w:val="00C47E6B"/>
    <w:rsid w:val="00C51655"/>
    <w:rsid w:val="00C5441E"/>
    <w:rsid w:val="00C54D44"/>
    <w:rsid w:val="00C561C0"/>
    <w:rsid w:val="00C60786"/>
    <w:rsid w:val="00C62F0B"/>
    <w:rsid w:val="00C6420C"/>
    <w:rsid w:val="00C65819"/>
    <w:rsid w:val="00C65FC4"/>
    <w:rsid w:val="00C67F81"/>
    <w:rsid w:val="00C67FDD"/>
    <w:rsid w:val="00C747C0"/>
    <w:rsid w:val="00C754A1"/>
    <w:rsid w:val="00C76C34"/>
    <w:rsid w:val="00C76E04"/>
    <w:rsid w:val="00C80AB4"/>
    <w:rsid w:val="00C820BF"/>
    <w:rsid w:val="00C8259E"/>
    <w:rsid w:val="00C836B8"/>
    <w:rsid w:val="00C849AC"/>
    <w:rsid w:val="00C90D7B"/>
    <w:rsid w:val="00C9120E"/>
    <w:rsid w:val="00C91E87"/>
    <w:rsid w:val="00C934D3"/>
    <w:rsid w:val="00C94286"/>
    <w:rsid w:val="00C94535"/>
    <w:rsid w:val="00C9525C"/>
    <w:rsid w:val="00CA1014"/>
    <w:rsid w:val="00CA336D"/>
    <w:rsid w:val="00CA33CE"/>
    <w:rsid w:val="00CA4CF0"/>
    <w:rsid w:val="00CA679C"/>
    <w:rsid w:val="00CB3053"/>
    <w:rsid w:val="00CB3A63"/>
    <w:rsid w:val="00CC553E"/>
    <w:rsid w:val="00CC7511"/>
    <w:rsid w:val="00CD2042"/>
    <w:rsid w:val="00CD2B9F"/>
    <w:rsid w:val="00CD3527"/>
    <w:rsid w:val="00CD4397"/>
    <w:rsid w:val="00CD55B2"/>
    <w:rsid w:val="00CD57FC"/>
    <w:rsid w:val="00CE3B9E"/>
    <w:rsid w:val="00CF0A35"/>
    <w:rsid w:val="00CF4D3D"/>
    <w:rsid w:val="00D01A62"/>
    <w:rsid w:val="00D02651"/>
    <w:rsid w:val="00D0417E"/>
    <w:rsid w:val="00D058F4"/>
    <w:rsid w:val="00D077C3"/>
    <w:rsid w:val="00D16A8B"/>
    <w:rsid w:val="00D17AD1"/>
    <w:rsid w:val="00D200B1"/>
    <w:rsid w:val="00D21131"/>
    <w:rsid w:val="00D21976"/>
    <w:rsid w:val="00D21ACC"/>
    <w:rsid w:val="00D22B5E"/>
    <w:rsid w:val="00D2635C"/>
    <w:rsid w:val="00D27AE5"/>
    <w:rsid w:val="00D27E5D"/>
    <w:rsid w:val="00D333BD"/>
    <w:rsid w:val="00D37C3D"/>
    <w:rsid w:val="00D42C8C"/>
    <w:rsid w:val="00D45C00"/>
    <w:rsid w:val="00D461C6"/>
    <w:rsid w:val="00D47817"/>
    <w:rsid w:val="00D520EC"/>
    <w:rsid w:val="00D532CC"/>
    <w:rsid w:val="00D55BD1"/>
    <w:rsid w:val="00D55F69"/>
    <w:rsid w:val="00D569EF"/>
    <w:rsid w:val="00D56B69"/>
    <w:rsid w:val="00D61367"/>
    <w:rsid w:val="00D62EA3"/>
    <w:rsid w:val="00D64C61"/>
    <w:rsid w:val="00D65F47"/>
    <w:rsid w:val="00D668B9"/>
    <w:rsid w:val="00D6792C"/>
    <w:rsid w:val="00D77CAA"/>
    <w:rsid w:val="00D80C81"/>
    <w:rsid w:val="00D815DC"/>
    <w:rsid w:val="00D876A9"/>
    <w:rsid w:val="00D913B7"/>
    <w:rsid w:val="00D9150F"/>
    <w:rsid w:val="00D92C20"/>
    <w:rsid w:val="00D92F85"/>
    <w:rsid w:val="00D93523"/>
    <w:rsid w:val="00D96CDF"/>
    <w:rsid w:val="00DA09DA"/>
    <w:rsid w:val="00DA2F1A"/>
    <w:rsid w:val="00DA3249"/>
    <w:rsid w:val="00DA3E7B"/>
    <w:rsid w:val="00DA5770"/>
    <w:rsid w:val="00DB1544"/>
    <w:rsid w:val="00DB2CD6"/>
    <w:rsid w:val="00DC3A1F"/>
    <w:rsid w:val="00DC3E6B"/>
    <w:rsid w:val="00DC540C"/>
    <w:rsid w:val="00DC58AF"/>
    <w:rsid w:val="00DC7261"/>
    <w:rsid w:val="00DD5534"/>
    <w:rsid w:val="00DD5DB6"/>
    <w:rsid w:val="00DE01A7"/>
    <w:rsid w:val="00DE19FC"/>
    <w:rsid w:val="00DE247D"/>
    <w:rsid w:val="00DE3BF8"/>
    <w:rsid w:val="00DE5A18"/>
    <w:rsid w:val="00DE691F"/>
    <w:rsid w:val="00DE6B3F"/>
    <w:rsid w:val="00DE700B"/>
    <w:rsid w:val="00DF01E2"/>
    <w:rsid w:val="00DF45CA"/>
    <w:rsid w:val="00DF49D5"/>
    <w:rsid w:val="00DF4F3B"/>
    <w:rsid w:val="00DF50F7"/>
    <w:rsid w:val="00DF79B6"/>
    <w:rsid w:val="00DF7C09"/>
    <w:rsid w:val="00E000E7"/>
    <w:rsid w:val="00E02B90"/>
    <w:rsid w:val="00E06980"/>
    <w:rsid w:val="00E11FE7"/>
    <w:rsid w:val="00E12931"/>
    <w:rsid w:val="00E14B65"/>
    <w:rsid w:val="00E163E9"/>
    <w:rsid w:val="00E16D13"/>
    <w:rsid w:val="00E171BB"/>
    <w:rsid w:val="00E171C5"/>
    <w:rsid w:val="00E174D8"/>
    <w:rsid w:val="00E2134E"/>
    <w:rsid w:val="00E21BBC"/>
    <w:rsid w:val="00E222EF"/>
    <w:rsid w:val="00E227F0"/>
    <w:rsid w:val="00E2594E"/>
    <w:rsid w:val="00E34F96"/>
    <w:rsid w:val="00E36C0F"/>
    <w:rsid w:val="00E37C15"/>
    <w:rsid w:val="00E37EA7"/>
    <w:rsid w:val="00E4053B"/>
    <w:rsid w:val="00E41907"/>
    <w:rsid w:val="00E50E68"/>
    <w:rsid w:val="00E525E0"/>
    <w:rsid w:val="00E52654"/>
    <w:rsid w:val="00E52A54"/>
    <w:rsid w:val="00E533F7"/>
    <w:rsid w:val="00E543F6"/>
    <w:rsid w:val="00E548E4"/>
    <w:rsid w:val="00E54C2E"/>
    <w:rsid w:val="00E62024"/>
    <w:rsid w:val="00E66266"/>
    <w:rsid w:val="00E66CD0"/>
    <w:rsid w:val="00E67C92"/>
    <w:rsid w:val="00E73210"/>
    <w:rsid w:val="00E754C8"/>
    <w:rsid w:val="00E763A9"/>
    <w:rsid w:val="00E7677C"/>
    <w:rsid w:val="00E76925"/>
    <w:rsid w:val="00E76A80"/>
    <w:rsid w:val="00E76E14"/>
    <w:rsid w:val="00E77475"/>
    <w:rsid w:val="00E8105E"/>
    <w:rsid w:val="00E84CBA"/>
    <w:rsid w:val="00E91371"/>
    <w:rsid w:val="00E91457"/>
    <w:rsid w:val="00E91E45"/>
    <w:rsid w:val="00E9778F"/>
    <w:rsid w:val="00EA0D2C"/>
    <w:rsid w:val="00EA2276"/>
    <w:rsid w:val="00EA3880"/>
    <w:rsid w:val="00EA4CF9"/>
    <w:rsid w:val="00EB2AF1"/>
    <w:rsid w:val="00EB4C95"/>
    <w:rsid w:val="00EB4EFC"/>
    <w:rsid w:val="00EB4F15"/>
    <w:rsid w:val="00EB523A"/>
    <w:rsid w:val="00EB58EA"/>
    <w:rsid w:val="00EB59A9"/>
    <w:rsid w:val="00EB5B8D"/>
    <w:rsid w:val="00EB6180"/>
    <w:rsid w:val="00EB7A5A"/>
    <w:rsid w:val="00EC2E7D"/>
    <w:rsid w:val="00EC3112"/>
    <w:rsid w:val="00EC5578"/>
    <w:rsid w:val="00EC6950"/>
    <w:rsid w:val="00ED146B"/>
    <w:rsid w:val="00ED28B1"/>
    <w:rsid w:val="00ED389B"/>
    <w:rsid w:val="00ED6BE4"/>
    <w:rsid w:val="00ED781D"/>
    <w:rsid w:val="00EE0D32"/>
    <w:rsid w:val="00EE1302"/>
    <w:rsid w:val="00EE19C5"/>
    <w:rsid w:val="00EE206D"/>
    <w:rsid w:val="00EE2E6A"/>
    <w:rsid w:val="00EE3996"/>
    <w:rsid w:val="00EE4F0F"/>
    <w:rsid w:val="00EF1144"/>
    <w:rsid w:val="00EF2771"/>
    <w:rsid w:val="00EF4B4A"/>
    <w:rsid w:val="00F01194"/>
    <w:rsid w:val="00F04A8E"/>
    <w:rsid w:val="00F2715E"/>
    <w:rsid w:val="00F3047C"/>
    <w:rsid w:val="00F32621"/>
    <w:rsid w:val="00F3317D"/>
    <w:rsid w:val="00F353B7"/>
    <w:rsid w:val="00F413E8"/>
    <w:rsid w:val="00F5185B"/>
    <w:rsid w:val="00F53A69"/>
    <w:rsid w:val="00F55313"/>
    <w:rsid w:val="00F5644C"/>
    <w:rsid w:val="00F57096"/>
    <w:rsid w:val="00F62B66"/>
    <w:rsid w:val="00F63600"/>
    <w:rsid w:val="00F63F04"/>
    <w:rsid w:val="00F642BC"/>
    <w:rsid w:val="00F64604"/>
    <w:rsid w:val="00F65357"/>
    <w:rsid w:val="00F72848"/>
    <w:rsid w:val="00F730B0"/>
    <w:rsid w:val="00F737AE"/>
    <w:rsid w:val="00F73CD6"/>
    <w:rsid w:val="00F76305"/>
    <w:rsid w:val="00F80546"/>
    <w:rsid w:val="00F8149C"/>
    <w:rsid w:val="00F81591"/>
    <w:rsid w:val="00F821CC"/>
    <w:rsid w:val="00F83F71"/>
    <w:rsid w:val="00F83FB1"/>
    <w:rsid w:val="00F85EFF"/>
    <w:rsid w:val="00F87CE3"/>
    <w:rsid w:val="00F9059A"/>
    <w:rsid w:val="00F92409"/>
    <w:rsid w:val="00F9760C"/>
    <w:rsid w:val="00F979A7"/>
    <w:rsid w:val="00FA1F5F"/>
    <w:rsid w:val="00FA20F5"/>
    <w:rsid w:val="00FA5C7A"/>
    <w:rsid w:val="00FB00B8"/>
    <w:rsid w:val="00FB0B19"/>
    <w:rsid w:val="00FB1FCD"/>
    <w:rsid w:val="00FB3916"/>
    <w:rsid w:val="00FB44F3"/>
    <w:rsid w:val="00FC3B6A"/>
    <w:rsid w:val="00FC4C1E"/>
    <w:rsid w:val="00FC4EC2"/>
    <w:rsid w:val="00FC5C5C"/>
    <w:rsid w:val="00FC70F4"/>
    <w:rsid w:val="00FC71B0"/>
    <w:rsid w:val="00FC7B1A"/>
    <w:rsid w:val="00FD04F0"/>
    <w:rsid w:val="00FD0F1F"/>
    <w:rsid w:val="00FD2E2F"/>
    <w:rsid w:val="00FD3D24"/>
    <w:rsid w:val="00FD4D73"/>
    <w:rsid w:val="00FD771A"/>
    <w:rsid w:val="00FE0C08"/>
    <w:rsid w:val="00FE1B71"/>
    <w:rsid w:val="00FE3386"/>
    <w:rsid w:val="00FE5879"/>
    <w:rsid w:val="00FE6C30"/>
    <w:rsid w:val="00FF2050"/>
    <w:rsid w:val="00FF3782"/>
    <w:rsid w:val="00FF39AA"/>
    <w:rsid w:val="00FF5507"/>
    <w:rsid w:val="00FF5FF1"/>
    <w:rsid w:val="00FF6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15CF20"/>
  <w15:docId w15:val="{4B9A85D9-60BF-4A93-B1B8-5BA4E899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tr-TR" w:eastAsia="tr-TR"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uiPriority="9" w:qFormat="1"/>
    <w:lsdException w:name="heading 5"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D5DB6"/>
    <w:pPr>
      <w:spacing w:before="120" w:after="120"/>
    </w:pPr>
    <w:rPr>
      <w:iCs/>
      <w:sz w:val="24"/>
      <w:szCs w:val="24"/>
    </w:rPr>
  </w:style>
  <w:style w:type="paragraph" w:styleId="Balk1">
    <w:name w:val="heading 1"/>
    <w:basedOn w:val="Normal"/>
    <w:next w:val="Normal"/>
    <w:link w:val="Balk1Char"/>
    <w:qFormat/>
    <w:rsid w:val="00A2022F"/>
    <w:pPr>
      <w:keepNext/>
      <w:widowControl w:val="0"/>
      <w:numPr>
        <w:numId w:val="25"/>
      </w:numPr>
      <w:tabs>
        <w:tab w:val="left" w:pos="851"/>
      </w:tabs>
      <w:spacing w:before="360" w:line="360" w:lineRule="auto"/>
      <w:jc w:val="right"/>
      <w:outlineLvl w:val="0"/>
    </w:pPr>
    <w:rPr>
      <w:rFonts w:eastAsia="TheSansLight"/>
      <w:b/>
      <w:kern w:val="28"/>
      <w:sz w:val="28"/>
      <w:szCs w:val="20"/>
      <w:lang w:eastAsia="en-US"/>
    </w:rPr>
  </w:style>
  <w:style w:type="paragraph" w:styleId="Balk2">
    <w:name w:val="heading 2"/>
    <w:basedOn w:val="Normal"/>
    <w:next w:val="Normal"/>
    <w:link w:val="Balk2Char"/>
    <w:qFormat/>
    <w:rsid w:val="00010742"/>
    <w:pPr>
      <w:keepNext/>
      <w:widowControl w:val="0"/>
      <w:numPr>
        <w:ilvl w:val="1"/>
        <w:numId w:val="25"/>
      </w:numPr>
      <w:tabs>
        <w:tab w:val="num" w:pos="578"/>
        <w:tab w:val="left" w:pos="851"/>
      </w:tabs>
      <w:spacing w:before="360" w:line="360" w:lineRule="auto"/>
      <w:outlineLvl w:val="1"/>
    </w:pPr>
    <w:rPr>
      <w:b/>
      <w:szCs w:val="20"/>
      <w:lang w:eastAsia="en-US"/>
    </w:rPr>
  </w:style>
  <w:style w:type="paragraph" w:styleId="Balk3">
    <w:name w:val="heading 3"/>
    <w:basedOn w:val="Normal"/>
    <w:next w:val="Normal"/>
    <w:qFormat/>
    <w:rsid w:val="00B87FDF"/>
    <w:pPr>
      <w:keepNext/>
      <w:widowControl w:val="0"/>
      <w:numPr>
        <w:ilvl w:val="2"/>
        <w:numId w:val="25"/>
      </w:numPr>
      <w:tabs>
        <w:tab w:val="left" w:pos="851"/>
      </w:tabs>
      <w:spacing w:before="360" w:line="360" w:lineRule="auto"/>
      <w:jc w:val="both"/>
      <w:outlineLvl w:val="2"/>
    </w:pPr>
    <w:rPr>
      <w:b/>
      <w:szCs w:val="20"/>
      <w:lang w:eastAsia="en-US"/>
    </w:rPr>
  </w:style>
  <w:style w:type="paragraph" w:styleId="Balk4">
    <w:name w:val="heading 4"/>
    <w:basedOn w:val="Normal"/>
    <w:next w:val="Normal"/>
    <w:uiPriority w:val="9"/>
    <w:qFormat/>
    <w:rsid w:val="00AE1593"/>
    <w:pPr>
      <w:keepNext/>
      <w:widowControl w:val="0"/>
      <w:numPr>
        <w:ilvl w:val="3"/>
        <w:numId w:val="25"/>
      </w:numPr>
      <w:tabs>
        <w:tab w:val="left" w:pos="839"/>
      </w:tabs>
      <w:spacing w:before="360" w:line="360" w:lineRule="auto"/>
      <w:jc w:val="both"/>
      <w:outlineLvl w:val="3"/>
    </w:pPr>
    <w:rPr>
      <w:b/>
      <w:szCs w:val="20"/>
      <w:lang w:eastAsia="en-US"/>
    </w:rPr>
  </w:style>
  <w:style w:type="paragraph" w:styleId="Balk5">
    <w:name w:val="heading 5"/>
    <w:basedOn w:val="Normal"/>
    <w:next w:val="Normal"/>
    <w:qFormat/>
    <w:rsid w:val="007B0F03"/>
    <w:pPr>
      <w:spacing w:before="360" w:line="360" w:lineRule="auto"/>
      <w:outlineLvl w:val="4"/>
    </w:pPr>
    <w:rPr>
      <w:b/>
      <w:bCs/>
      <w:iCs w:val="0"/>
      <w:szCs w:val="26"/>
    </w:rPr>
  </w:style>
  <w:style w:type="paragraph" w:styleId="Balk6">
    <w:name w:val="heading 6"/>
    <w:basedOn w:val="Normal"/>
    <w:next w:val="Normal"/>
    <w:rsid w:val="007B0F03"/>
    <w:pPr>
      <w:spacing w:before="360" w:line="360" w:lineRule="auto"/>
      <w:outlineLvl w:val="5"/>
    </w:pPr>
    <w:rPr>
      <w:b/>
      <w:bCs/>
      <w:szCs w:val="22"/>
    </w:rPr>
  </w:style>
  <w:style w:type="paragraph" w:styleId="Balk7">
    <w:name w:val="heading 7"/>
    <w:basedOn w:val="Normal"/>
    <w:next w:val="Normal"/>
    <w:qFormat/>
    <w:rsid w:val="007B0F03"/>
    <w:pPr>
      <w:widowControl w:val="0"/>
      <w:numPr>
        <w:ilvl w:val="6"/>
        <w:numId w:val="25"/>
      </w:numPr>
      <w:tabs>
        <w:tab w:val="left" w:pos="851"/>
        <w:tab w:val="right" w:pos="9072"/>
      </w:tabs>
      <w:spacing w:before="360" w:line="360" w:lineRule="auto"/>
      <w:jc w:val="both"/>
      <w:outlineLvl w:val="6"/>
    </w:pPr>
    <w:rPr>
      <w:b/>
      <w:szCs w:val="20"/>
      <w:lang w:eastAsia="en-US"/>
    </w:rPr>
  </w:style>
  <w:style w:type="paragraph" w:styleId="Balk8">
    <w:name w:val="heading 8"/>
    <w:basedOn w:val="Normal"/>
    <w:next w:val="Normal"/>
    <w:qFormat/>
    <w:rsid w:val="007B0F03"/>
    <w:pPr>
      <w:widowControl w:val="0"/>
      <w:numPr>
        <w:ilvl w:val="7"/>
        <w:numId w:val="25"/>
      </w:numPr>
      <w:tabs>
        <w:tab w:val="left" w:pos="851"/>
        <w:tab w:val="right" w:pos="9072"/>
      </w:tabs>
      <w:spacing w:before="360" w:line="360" w:lineRule="auto"/>
      <w:jc w:val="both"/>
      <w:outlineLvl w:val="7"/>
    </w:pPr>
    <w:rPr>
      <w:b/>
      <w:szCs w:val="20"/>
      <w:lang w:eastAsia="en-US"/>
    </w:rPr>
  </w:style>
  <w:style w:type="paragraph" w:styleId="Balk9">
    <w:name w:val="heading 9"/>
    <w:basedOn w:val="Normal"/>
    <w:next w:val="Normal"/>
    <w:qFormat/>
    <w:rsid w:val="007B0F03"/>
    <w:pPr>
      <w:widowControl w:val="0"/>
      <w:numPr>
        <w:ilvl w:val="8"/>
        <w:numId w:val="25"/>
      </w:numPr>
      <w:tabs>
        <w:tab w:val="left" w:pos="851"/>
        <w:tab w:val="right" w:pos="9072"/>
      </w:tabs>
      <w:spacing w:before="360" w:line="360" w:lineRule="auto"/>
      <w:outlineLvl w:val="8"/>
    </w:pPr>
    <w:rPr>
      <w:b/>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BB0BF4"/>
    <w:rPr>
      <w:rFonts w:eastAsia="TheSansLight"/>
      <w:b/>
      <w:iCs/>
      <w:kern w:val="28"/>
      <w:sz w:val="28"/>
      <w:lang w:eastAsia="en-US"/>
    </w:rPr>
  </w:style>
  <w:style w:type="character" w:customStyle="1" w:styleId="Balk2Char">
    <w:name w:val="Başlık 2 Char"/>
    <w:link w:val="Balk2"/>
    <w:rsid w:val="00010742"/>
    <w:rPr>
      <w:b/>
      <w:iCs/>
      <w:sz w:val="24"/>
      <w:lang w:eastAsia="en-US"/>
    </w:rPr>
  </w:style>
  <w:style w:type="paragraph" w:customStyle="1" w:styleId="nsayfalarbalkstili">
    <w:name w:val="ön sayfalar başlık stili"/>
    <w:basedOn w:val="nsayfalarmetinstili"/>
    <w:qFormat/>
    <w:rsid w:val="006C021B"/>
    <w:pPr>
      <w:jc w:val="center"/>
    </w:pPr>
    <w:rPr>
      <w:b/>
      <w:bCs/>
      <w:sz w:val="28"/>
    </w:rPr>
  </w:style>
  <w:style w:type="paragraph" w:customStyle="1" w:styleId="nsayfalarmetinstili">
    <w:name w:val="ön sayfalar metin stili"/>
    <w:basedOn w:val="Normal"/>
    <w:link w:val="nsayfalarmetinstiliChar"/>
    <w:rsid w:val="006C021B"/>
    <w:pPr>
      <w:jc w:val="both"/>
    </w:pPr>
    <w:rPr>
      <w:iCs w:val="0"/>
      <w:szCs w:val="20"/>
    </w:rPr>
  </w:style>
  <w:style w:type="character" w:styleId="Kpr">
    <w:name w:val="Hyperlink"/>
    <w:uiPriority w:val="99"/>
    <w:unhideWhenUsed/>
    <w:rsid w:val="002248CD"/>
    <w:rPr>
      <w:color w:val="0000FF"/>
      <w:u w:val="single"/>
    </w:rPr>
  </w:style>
  <w:style w:type="paragraph" w:customStyle="1" w:styleId="anametin">
    <w:name w:val="ana metin"/>
    <w:basedOn w:val="Normal"/>
    <w:link w:val="anametinChar"/>
    <w:qFormat/>
    <w:rsid w:val="009E18DD"/>
    <w:pPr>
      <w:spacing w:line="360" w:lineRule="auto"/>
      <w:jc w:val="both"/>
    </w:pPr>
    <w:rPr>
      <w:rFonts w:eastAsia="Arial"/>
      <w:iCs w:val="0"/>
      <w:szCs w:val="20"/>
    </w:rPr>
  </w:style>
  <w:style w:type="paragraph" w:styleId="T1">
    <w:name w:val="toc 1"/>
    <w:basedOn w:val="Normal"/>
    <w:next w:val="Normal"/>
    <w:autoRedefine/>
    <w:uiPriority w:val="39"/>
    <w:qFormat/>
    <w:rsid w:val="007C5011"/>
    <w:pPr>
      <w:spacing w:line="360" w:lineRule="auto"/>
    </w:pPr>
    <w:rPr>
      <w:noProof/>
    </w:rPr>
  </w:style>
  <w:style w:type="paragraph" w:styleId="T2">
    <w:name w:val="toc 2"/>
    <w:basedOn w:val="Normal"/>
    <w:next w:val="Normal"/>
    <w:autoRedefine/>
    <w:uiPriority w:val="39"/>
    <w:qFormat/>
    <w:rsid w:val="0006710B"/>
    <w:pPr>
      <w:tabs>
        <w:tab w:val="left" w:pos="1321"/>
        <w:tab w:val="right" w:pos="8494"/>
      </w:tabs>
      <w:spacing w:before="0" w:after="0"/>
      <w:ind w:left="720"/>
    </w:pPr>
    <w:rPr>
      <w:noProof/>
    </w:rPr>
  </w:style>
  <w:style w:type="paragraph" w:customStyle="1" w:styleId="stil0">
    <w:name w:val="stil 0"/>
    <w:basedOn w:val="Normal"/>
    <w:rsid w:val="00305593"/>
    <w:pPr>
      <w:jc w:val="center"/>
    </w:pPr>
    <w:rPr>
      <w:sz w:val="60"/>
    </w:rPr>
  </w:style>
  <w:style w:type="paragraph" w:styleId="T4">
    <w:name w:val="toc 4"/>
    <w:basedOn w:val="Normal"/>
    <w:next w:val="Normal"/>
    <w:autoRedefine/>
    <w:uiPriority w:val="39"/>
    <w:rsid w:val="00BC143B"/>
    <w:pPr>
      <w:tabs>
        <w:tab w:val="left" w:pos="2087"/>
        <w:tab w:val="right" w:leader="dot" w:pos="8494"/>
      </w:tabs>
      <w:spacing w:before="0" w:after="0"/>
      <w:ind w:left="1202"/>
    </w:pPr>
  </w:style>
  <w:style w:type="paragraph" w:styleId="T5">
    <w:name w:val="toc 5"/>
    <w:basedOn w:val="Normal"/>
    <w:next w:val="Normal"/>
    <w:autoRedefine/>
    <w:uiPriority w:val="39"/>
    <w:rsid w:val="00C47240"/>
    <w:pPr>
      <w:spacing w:before="0" w:after="0"/>
      <w:ind w:left="958"/>
    </w:pPr>
  </w:style>
  <w:style w:type="paragraph" w:styleId="T6">
    <w:name w:val="toc 6"/>
    <w:basedOn w:val="Normal"/>
    <w:next w:val="Normal"/>
    <w:autoRedefine/>
    <w:uiPriority w:val="39"/>
    <w:rsid w:val="00C47240"/>
    <w:pPr>
      <w:tabs>
        <w:tab w:val="left" w:pos="2088"/>
        <w:tab w:val="right" w:leader="dot" w:pos="8493"/>
      </w:tabs>
      <w:spacing w:before="0" w:after="0"/>
      <w:ind w:left="1202"/>
    </w:pPr>
  </w:style>
  <w:style w:type="paragraph" w:styleId="AklamaMetni">
    <w:name w:val="annotation text"/>
    <w:basedOn w:val="Normal"/>
    <w:link w:val="AklamaMetniChar"/>
    <w:semiHidden/>
    <w:rsid w:val="00247EFC"/>
    <w:rPr>
      <w:sz w:val="20"/>
      <w:szCs w:val="20"/>
      <w:lang w:eastAsia="en-US"/>
    </w:rPr>
  </w:style>
  <w:style w:type="numbering" w:customStyle="1" w:styleId="StilNumaralandrlmanahatSymbolsimgeSol0cmAsl">
    <w:name w:val="Stil Numaralandırılmış anahat Symbol (simge) Sol:  0 cm Asılı: ..."/>
    <w:basedOn w:val="ListeYok"/>
    <w:rsid w:val="009439F5"/>
    <w:pPr>
      <w:numPr>
        <w:numId w:val="2"/>
      </w:numPr>
    </w:pPr>
  </w:style>
  <w:style w:type="numbering" w:customStyle="1" w:styleId="StilNumaralandrlmanahatSymbolsimge">
    <w:name w:val="Stil Numaralandırılmış anahat Symbol (simge)"/>
    <w:basedOn w:val="ListeYok"/>
    <w:rsid w:val="009439F5"/>
    <w:pPr>
      <w:numPr>
        <w:numId w:val="3"/>
      </w:numPr>
    </w:pPr>
  </w:style>
  <w:style w:type="numbering" w:customStyle="1" w:styleId="StilNumaralandrlmanahatSymbolsimge1">
    <w:name w:val="Stil Numaralandırılmış anahat Symbol (simge)1"/>
    <w:basedOn w:val="ListeYok"/>
    <w:rsid w:val="009439F5"/>
    <w:pPr>
      <w:numPr>
        <w:numId w:val="4"/>
      </w:numPr>
    </w:pPr>
  </w:style>
  <w:style w:type="numbering" w:customStyle="1" w:styleId="StilMaddearetliSymbolsimge">
    <w:name w:val="Stil Madde İşaretli Symbol (simge)"/>
    <w:basedOn w:val="ListeYok"/>
    <w:rsid w:val="009439F5"/>
    <w:pPr>
      <w:numPr>
        <w:numId w:val="5"/>
      </w:numPr>
    </w:pPr>
  </w:style>
  <w:style w:type="paragraph" w:customStyle="1" w:styleId="zetstil">
    <w:name w:val="özet stil"/>
    <w:basedOn w:val="Normal"/>
    <w:rsid w:val="006F145D"/>
    <w:pPr>
      <w:pBdr>
        <w:top w:val="single" w:sz="4" w:space="1" w:color="auto"/>
      </w:pBdr>
      <w:jc w:val="right"/>
    </w:pPr>
    <w:rPr>
      <w:b/>
      <w:iCs w:val="0"/>
      <w:szCs w:val="20"/>
    </w:rPr>
  </w:style>
  <w:style w:type="numbering" w:customStyle="1" w:styleId="StilMaddearetliSymbolsimgeSol063cmAsl063cm">
    <w:name w:val="Stil Madde İşaretli Symbol (simge) Sol:  063 cm Asılı:  063 cm"/>
    <w:basedOn w:val="ListeYok"/>
    <w:rsid w:val="009439F5"/>
    <w:pPr>
      <w:numPr>
        <w:numId w:val="6"/>
      </w:numPr>
    </w:pPr>
  </w:style>
  <w:style w:type="paragraph" w:customStyle="1" w:styleId="kapaksayfasstili">
    <w:name w:val="kapak sayfası stili"/>
    <w:basedOn w:val="Normal"/>
    <w:qFormat/>
    <w:rsid w:val="00DD5DB6"/>
    <w:pPr>
      <w:spacing w:before="0" w:after="0"/>
      <w:jc w:val="center"/>
    </w:pPr>
    <w:rPr>
      <w:b/>
      <w:sz w:val="28"/>
      <w:szCs w:val="28"/>
    </w:rPr>
  </w:style>
  <w:style w:type="paragraph" w:customStyle="1" w:styleId="listelerstili">
    <w:name w:val="listeler stili"/>
    <w:basedOn w:val="nsayfalarmetinstili"/>
    <w:qFormat/>
    <w:rsid w:val="006C021B"/>
    <w:pPr>
      <w:tabs>
        <w:tab w:val="left" w:pos="851"/>
      </w:tabs>
      <w:spacing w:before="0" w:after="0"/>
    </w:pPr>
  </w:style>
  <w:style w:type="table" w:styleId="TabloListe3">
    <w:name w:val="Table List 3"/>
    <w:basedOn w:val="NormalTablo"/>
    <w:rsid w:val="006117F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Altyaz">
    <w:name w:val="Subtitle"/>
    <w:basedOn w:val="Balk1"/>
    <w:next w:val="Normal"/>
    <w:link w:val="AltyazChar"/>
    <w:uiPriority w:val="11"/>
    <w:qFormat/>
    <w:rsid w:val="0019730C"/>
    <w:pPr>
      <w:numPr>
        <w:numId w:val="0"/>
      </w:numPr>
    </w:pPr>
  </w:style>
  <w:style w:type="character" w:customStyle="1" w:styleId="AltyazChar">
    <w:name w:val="Altyazı Char"/>
    <w:link w:val="Altyaz"/>
    <w:uiPriority w:val="11"/>
    <w:rsid w:val="0019730C"/>
    <w:rPr>
      <w:rFonts w:eastAsia="TheSansLight"/>
      <w:b/>
      <w:iCs/>
      <w:kern w:val="28"/>
      <w:sz w:val="28"/>
      <w:lang w:eastAsia="en-US"/>
    </w:rPr>
  </w:style>
  <w:style w:type="paragraph" w:styleId="ekillerTablosu">
    <w:name w:val="table of figures"/>
    <w:basedOn w:val="Normal"/>
    <w:next w:val="Normal"/>
    <w:uiPriority w:val="99"/>
    <w:rsid w:val="003276BB"/>
    <w:pPr>
      <w:spacing w:before="0" w:after="0"/>
    </w:pPr>
  </w:style>
  <w:style w:type="table" w:styleId="TabloKlavuzu">
    <w:name w:val="Table Grid"/>
    <w:basedOn w:val="NormalTablo"/>
    <w:rsid w:val="002F5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unhideWhenUsed/>
    <w:qFormat/>
    <w:rsid w:val="005F6CBA"/>
    <w:pPr>
      <w:tabs>
        <w:tab w:val="left" w:pos="851"/>
      </w:tabs>
      <w:spacing w:after="240"/>
      <w:jc w:val="center"/>
    </w:pPr>
    <w:rPr>
      <w:bCs/>
      <w:szCs w:val="20"/>
    </w:rPr>
  </w:style>
  <w:style w:type="paragraph" w:customStyle="1" w:styleId="KESKNtrnak">
    <w:name w:val="KESKİN tırnak"/>
    <w:basedOn w:val="Normal"/>
    <w:link w:val="KESKNtrnakChar"/>
    <w:rsid w:val="007B0F03"/>
    <w:pPr>
      <w:pBdr>
        <w:bottom w:val="single" w:sz="4" w:space="4" w:color="000000"/>
      </w:pBdr>
      <w:spacing w:before="2400" w:line="360" w:lineRule="auto"/>
      <w:mirrorIndents/>
      <w:jc w:val="right"/>
    </w:pPr>
    <w:rPr>
      <w:b/>
      <w:bCs/>
      <w:iCs w:val="0"/>
      <w:sz w:val="28"/>
    </w:rPr>
  </w:style>
  <w:style w:type="paragraph" w:customStyle="1" w:styleId="nsayfalarmetinstiliortadan">
    <w:name w:val="ön sayfalar metin stili ortadan"/>
    <w:basedOn w:val="nsayfalarmetinstili"/>
    <w:qFormat/>
    <w:rsid w:val="00B87FDF"/>
    <w:pPr>
      <w:jc w:val="center"/>
    </w:pPr>
    <w:rPr>
      <w:lang w:val="en-US"/>
    </w:rPr>
  </w:style>
  <w:style w:type="paragraph" w:customStyle="1" w:styleId="StilMaddearetliSymbolsimgeSol0cmAsl127cm">
    <w:name w:val="Stil Madde İşaretli Symbol (simge) Sol:  0 cm Asılı:  127 cm"/>
    <w:basedOn w:val="Normal"/>
    <w:rsid w:val="00944DFC"/>
    <w:pPr>
      <w:numPr>
        <w:numId w:val="7"/>
      </w:numPr>
      <w:tabs>
        <w:tab w:val="left" w:pos="426"/>
      </w:tabs>
      <w:spacing w:line="360" w:lineRule="auto"/>
      <w:ind w:hanging="720"/>
    </w:pPr>
  </w:style>
  <w:style w:type="paragraph" w:customStyle="1" w:styleId="izelgeyazs">
    <w:name w:val="çizelge yazısı"/>
    <w:basedOn w:val="ResimYazs"/>
    <w:qFormat/>
    <w:rsid w:val="005F6CBA"/>
    <w:pPr>
      <w:spacing w:before="240" w:after="120"/>
    </w:pPr>
    <w:rPr>
      <w:bCs w:val="0"/>
      <w:iCs w:val="0"/>
    </w:rPr>
  </w:style>
  <w:style w:type="paragraph" w:styleId="T3">
    <w:name w:val="toc 3"/>
    <w:basedOn w:val="Normal"/>
    <w:next w:val="Normal"/>
    <w:autoRedefine/>
    <w:uiPriority w:val="39"/>
    <w:qFormat/>
    <w:rsid w:val="007C5011"/>
    <w:pPr>
      <w:spacing w:before="0" w:after="0"/>
      <w:ind w:left="958"/>
    </w:pPr>
  </w:style>
  <w:style w:type="paragraph" w:styleId="T7">
    <w:name w:val="toc 7"/>
    <w:basedOn w:val="Normal"/>
    <w:next w:val="Normal"/>
    <w:autoRedefine/>
    <w:rsid w:val="00C47240"/>
    <w:pPr>
      <w:spacing w:before="0" w:after="0"/>
      <w:ind w:left="1440"/>
    </w:pPr>
  </w:style>
  <w:style w:type="paragraph" w:styleId="DipnotMetni">
    <w:name w:val="footnote text"/>
    <w:basedOn w:val="Normal"/>
    <w:link w:val="DipnotMetniChar"/>
    <w:rsid w:val="003D1217"/>
    <w:rPr>
      <w:sz w:val="20"/>
      <w:szCs w:val="20"/>
    </w:rPr>
  </w:style>
  <w:style w:type="character" w:customStyle="1" w:styleId="DipnotMetniChar">
    <w:name w:val="Dipnot Metni Char"/>
    <w:link w:val="DipnotMetni"/>
    <w:rsid w:val="003D1217"/>
    <w:rPr>
      <w:iCs/>
    </w:rPr>
  </w:style>
  <w:style w:type="character" w:styleId="DipnotBavurusu">
    <w:name w:val="footnote reference"/>
    <w:uiPriority w:val="99"/>
    <w:rsid w:val="003D1217"/>
    <w:rPr>
      <w:vertAlign w:val="superscript"/>
    </w:rPr>
  </w:style>
  <w:style w:type="paragraph" w:customStyle="1" w:styleId="kaynaklar">
    <w:name w:val="kaynaklar"/>
    <w:basedOn w:val="nsayfalarmetinstili"/>
    <w:rsid w:val="00501FB1"/>
    <w:pPr>
      <w:ind w:left="851" w:hanging="851"/>
    </w:pPr>
  </w:style>
  <w:style w:type="paragraph" w:styleId="ListeParagraf">
    <w:name w:val="List Paragraph"/>
    <w:basedOn w:val="Normal"/>
    <w:uiPriority w:val="34"/>
    <w:qFormat/>
    <w:rsid w:val="00790787"/>
    <w:pPr>
      <w:ind w:left="708"/>
    </w:pPr>
  </w:style>
  <w:style w:type="paragraph" w:styleId="BalonMetni">
    <w:name w:val="Balloon Text"/>
    <w:basedOn w:val="Normal"/>
    <w:link w:val="BalonMetniChar"/>
    <w:rsid w:val="00B77CA5"/>
    <w:pPr>
      <w:spacing w:before="0" w:after="0"/>
    </w:pPr>
    <w:rPr>
      <w:rFonts w:ascii="Tahoma" w:hAnsi="Tahoma" w:cs="Tahoma"/>
      <w:sz w:val="16"/>
      <w:szCs w:val="16"/>
    </w:rPr>
  </w:style>
  <w:style w:type="character" w:customStyle="1" w:styleId="BalonMetniChar">
    <w:name w:val="Balon Metni Char"/>
    <w:link w:val="BalonMetni"/>
    <w:rsid w:val="00B77CA5"/>
    <w:rPr>
      <w:rFonts w:ascii="Tahoma" w:hAnsi="Tahoma" w:cs="Tahoma"/>
      <w:iCs/>
      <w:sz w:val="16"/>
      <w:szCs w:val="16"/>
    </w:rPr>
  </w:style>
  <w:style w:type="paragraph" w:customStyle="1" w:styleId="Default">
    <w:name w:val="Default"/>
    <w:rsid w:val="00DE247D"/>
    <w:pPr>
      <w:autoSpaceDE w:val="0"/>
      <w:autoSpaceDN w:val="0"/>
      <w:adjustRightInd w:val="0"/>
    </w:pPr>
    <w:rPr>
      <w:rFonts w:ascii="Times New Roman" w:hAnsi="Times New Roman"/>
      <w:color w:val="000000"/>
      <w:sz w:val="24"/>
      <w:szCs w:val="24"/>
    </w:rPr>
  </w:style>
  <w:style w:type="paragraph" w:styleId="stbilgi">
    <w:name w:val="header"/>
    <w:basedOn w:val="Normal"/>
    <w:link w:val="stbilgiChar"/>
    <w:uiPriority w:val="99"/>
    <w:rsid w:val="006A69F6"/>
    <w:pPr>
      <w:tabs>
        <w:tab w:val="center" w:pos="4536"/>
        <w:tab w:val="right" w:pos="9072"/>
      </w:tabs>
      <w:spacing w:before="0" w:after="0"/>
    </w:pPr>
  </w:style>
  <w:style w:type="character" w:customStyle="1" w:styleId="stbilgiChar">
    <w:name w:val="Üstbilgi Char"/>
    <w:basedOn w:val="VarsaylanParagrafYazTipi"/>
    <w:link w:val="stbilgi"/>
    <w:uiPriority w:val="99"/>
    <w:rsid w:val="006A69F6"/>
    <w:rPr>
      <w:iCs/>
      <w:sz w:val="24"/>
      <w:szCs w:val="24"/>
    </w:rPr>
  </w:style>
  <w:style w:type="paragraph" w:styleId="Altbilgi">
    <w:name w:val="footer"/>
    <w:basedOn w:val="Normal"/>
    <w:link w:val="AltbilgiChar"/>
    <w:uiPriority w:val="99"/>
    <w:rsid w:val="006A69F6"/>
    <w:pPr>
      <w:tabs>
        <w:tab w:val="center" w:pos="4536"/>
        <w:tab w:val="right" w:pos="9072"/>
      </w:tabs>
      <w:spacing w:before="0" w:after="0"/>
    </w:pPr>
  </w:style>
  <w:style w:type="character" w:customStyle="1" w:styleId="AltbilgiChar">
    <w:name w:val="Altbilgi Char"/>
    <w:basedOn w:val="VarsaylanParagrafYazTipi"/>
    <w:link w:val="Altbilgi"/>
    <w:uiPriority w:val="99"/>
    <w:rsid w:val="006A69F6"/>
    <w:rPr>
      <w:iCs/>
      <w:sz w:val="24"/>
      <w:szCs w:val="24"/>
    </w:rPr>
  </w:style>
  <w:style w:type="paragraph" w:customStyle="1" w:styleId="blmstil">
    <w:name w:val="bölümstil"/>
    <w:basedOn w:val="Normal"/>
    <w:next w:val="Normal"/>
    <w:link w:val="blmstilChar"/>
    <w:autoRedefine/>
    <w:rsid w:val="006C3D15"/>
    <w:pPr>
      <w:pBdr>
        <w:bottom w:val="single" w:sz="4" w:space="1" w:color="auto"/>
      </w:pBdr>
      <w:spacing w:before="480" w:line="360" w:lineRule="auto"/>
      <w:jc w:val="center"/>
    </w:pPr>
    <w:rPr>
      <w:rFonts w:cs="Calibri"/>
      <w:b/>
      <w:color w:val="000000" w:themeColor="text1"/>
      <w:sz w:val="28"/>
    </w:rPr>
  </w:style>
  <w:style w:type="paragraph" w:styleId="TBal">
    <w:name w:val="TOC Heading"/>
    <w:basedOn w:val="Balk1"/>
    <w:next w:val="Normal"/>
    <w:uiPriority w:val="39"/>
    <w:unhideWhenUsed/>
    <w:qFormat/>
    <w:rsid w:val="007B3B8B"/>
    <w:pPr>
      <w:keepLines/>
      <w:widowControl/>
      <w:numPr>
        <w:numId w:val="0"/>
      </w:numPr>
      <w:tabs>
        <w:tab w:val="clear" w:pos="851"/>
      </w:tabs>
      <w:spacing w:before="240" w:after="0" w:line="259" w:lineRule="auto"/>
      <w:outlineLvl w:val="9"/>
    </w:pPr>
    <w:rPr>
      <w:rFonts w:asciiTheme="majorHAnsi" w:eastAsiaTheme="majorEastAsia" w:hAnsiTheme="majorHAnsi" w:cstheme="majorBidi"/>
      <w:b w:val="0"/>
      <w:iCs w:val="0"/>
      <w:color w:val="2E74B5" w:themeColor="accent1" w:themeShade="BF"/>
      <w:kern w:val="0"/>
      <w:sz w:val="32"/>
      <w:szCs w:val="32"/>
      <w:lang w:eastAsia="tr-TR"/>
    </w:rPr>
  </w:style>
  <w:style w:type="character" w:customStyle="1" w:styleId="KESKNtrnakChar">
    <w:name w:val="KESKİN tırnak Char"/>
    <w:basedOn w:val="VarsaylanParagrafYazTipi"/>
    <w:link w:val="KESKNtrnak"/>
    <w:rsid w:val="00E41907"/>
    <w:rPr>
      <w:b/>
      <w:bCs/>
      <w:sz w:val="28"/>
      <w:szCs w:val="24"/>
    </w:rPr>
  </w:style>
  <w:style w:type="character" w:customStyle="1" w:styleId="blmstilChar">
    <w:name w:val="bölümstil Char"/>
    <w:basedOn w:val="KESKNtrnakChar"/>
    <w:link w:val="blmstil"/>
    <w:rsid w:val="006C3D15"/>
    <w:rPr>
      <w:rFonts w:cs="Calibri"/>
      <w:b/>
      <w:bCs w:val="0"/>
      <w:iCs/>
      <w:color w:val="000000" w:themeColor="text1"/>
      <w:sz w:val="28"/>
      <w:szCs w:val="24"/>
    </w:rPr>
  </w:style>
  <w:style w:type="paragraph" w:customStyle="1" w:styleId="blmstil0">
    <w:name w:val="bölümstil"/>
    <w:basedOn w:val="Normal"/>
    <w:next w:val="Normal"/>
    <w:autoRedefine/>
    <w:rsid w:val="00ED389B"/>
    <w:pPr>
      <w:spacing w:before="480"/>
    </w:pPr>
    <w:rPr>
      <w:rFonts w:cs="Calibri"/>
      <w:color w:val="000000" w:themeColor="text1"/>
    </w:rPr>
  </w:style>
  <w:style w:type="paragraph" w:customStyle="1" w:styleId="bolumbasi">
    <w:name w:val="bolum_basi"/>
    <w:basedOn w:val="Balk1"/>
    <w:next w:val="Normal"/>
    <w:link w:val="bolumbasiChar"/>
    <w:qFormat/>
    <w:rsid w:val="00C47E6B"/>
    <w:pPr>
      <w:numPr>
        <w:numId w:val="0"/>
      </w:numPr>
      <w:pBdr>
        <w:bottom w:val="single" w:sz="4" w:space="4" w:color="auto"/>
      </w:pBdr>
      <w:tabs>
        <w:tab w:val="clear" w:pos="851"/>
      </w:tabs>
      <w:spacing w:before="0"/>
      <w:mirrorIndents/>
    </w:pPr>
  </w:style>
  <w:style w:type="paragraph" w:customStyle="1" w:styleId="sayfabasi">
    <w:name w:val="sayfa_basi"/>
    <w:basedOn w:val="Altyaz"/>
    <w:next w:val="Normal"/>
    <w:link w:val="sayfabasiChar"/>
    <w:qFormat/>
    <w:rsid w:val="0019730C"/>
    <w:pPr>
      <w:pBdr>
        <w:bottom w:val="single" w:sz="4" w:space="4" w:color="auto"/>
      </w:pBdr>
      <w:spacing w:before="480"/>
      <w:mirrorIndents/>
    </w:pPr>
  </w:style>
  <w:style w:type="character" w:customStyle="1" w:styleId="bolumbasiChar">
    <w:name w:val="bolum_basi Char"/>
    <w:basedOn w:val="AltyazChar"/>
    <w:link w:val="bolumbasi"/>
    <w:rsid w:val="00C47E6B"/>
    <w:rPr>
      <w:rFonts w:eastAsia="TheSansLight"/>
      <w:b/>
      <w:iCs/>
      <w:kern w:val="28"/>
      <w:sz w:val="28"/>
      <w:lang w:eastAsia="en-US"/>
    </w:rPr>
  </w:style>
  <w:style w:type="character" w:customStyle="1" w:styleId="sayfabasiChar">
    <w:name w:val="sayfa_basi Char"/>
    <w:basedOn w:val="bolumbasiChar"/>
    <w:link w:val="sayfabasi"/>
    <w:rsid w:val="0019730C"/>
    <w:rPr>
      <w:rFonts w:eastAsia="TheSansLight"/>
      <w:b/>
      <w:iCs/>
      <w:kern w:val="28"/>
      <w:sz w:val="28"/>
      <w:lang w:eastAsia="en-US"/>
    </w:rPr>
  </w:style>
  <w:style w:type="paragraph" w:styleId="T8">
    <w:name w:val="toc 8"/>
    <w:basedOn w:val="Normal"/>
    <w:next w:val="Normal"/>
    <w:autoRedefine/>
    <w:rsid w:val="00EE2E6A"/>
    <w:pPr>
      <w:spacing w:after="100"/>
      <w:ind w:left="1680"/>
    </w:pPr>
  </w:style>
  <w:style w:type="paragraph" w:customStyle="1" w:styleId="WW-NormalWeb1">
    <w:name w:val="WW-Normal (Web)1"/>
    <w:basedOn w:val="Normal"/>
    <w:rsid w:val="00E533F7"/>
    <w:pPr>
      <w:spacing w:before="280" w:after="119"/>
    </w:pPr>
    <w:rPr>
      <w:rFonts w:asciiTheme="minorHAnsi" w:eastAsiaTheme="minorEastAsia" w:hAnsiTheme="minorHAnsi" w:cstheme="minorBidi"/>
      <w:iCs w:val="0"/>
      <w:sz w:val="21"/>
      <w:lang w:eastAsia="en-US"/>
    </w:rPr>
  </w:style>
  <w:style w:type="table" w:customStyle="1" w:styleId="TabloKlavuzu1">
    <w:name w:val="Tablo Kılavuzu1"/>
    <w:basedOn w:val="NormalTablo"/>
    <w:next w:val="TabloKlavuzu"/>
    <w:uiPriority w:val="39"/>
    <w:rsid w:val="00F730B0"/>
    <w:pPr>
      <w:jc w:val="both"/>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aynaka">
    <w:name w:val="Bibliography"/>
    <w:basedOn w:val="Normal"/>
    <w:next w:val="Normal"/>
    <w:link w:val="KaynakaChar"/>
    <w:uiPriority w:val="37"/>
    <w:unhideWhenUsed/>
    <w:rsid w:val="00C23F8A"/>
  </w:style>
  <w:style w:type="paragraph" w:customStyle="1" w:styleId="nSayfalarSoldan">
    <w:name w:val="ÖnSayfalarSoldan"/>
    <w:basedOn w:val="nsayfalarmetinstili"/>
    <w:link w:val="nSayfalarSoldanChar"/>
    <w:qFormat/>
    <w:rsid w:val="005D19B3"/>
    <w:rPr>
      <w:rFonts w:cs="Calibri"/>
    </w:rPr>
  </w:style>
  <w:style w:type="character" w:customStyle="1" w:styleId="nsayfalarmetinstiliChar">
    <w:name w:val="ön sayfalar metin stili Char"/>
    <w:basedOn w:val="VarsaylanParagrafYazTipi"/>
    <w:link w:val="nsayfalarmetinstili"/>
    <w:rsid w:val="005D19B3"/>
    <w:rPr>
      <w:sz w:val="24"/>
    </w:rPr>
  </w:style>
  <w:style w:type="character" w:customStyle="1" w:styleId="nSayfalarSoldanChar">
    <w:name w:val="ÖnSayfalarSoldan Char"/>
    <w:basedOn w:val="nsayfalarmetinstiliChar"/>
    <w:link w:val="nSayfalarSoldan"/>
    <w:rsid w:val="005D19B3"/>
    <w:rPr>
      <w:rFonts w:cs="Calibri"/>
      <w:sz w:val="24"/>
    </w:rPr>
  </w:style>
  <w:style w:type="paragraph" w:customStyle="1" w:styleId="ortsayfabasi">
    <w:name w:val="ort_sayfa_basi"/>
    <w:basedOn w:val="sayfabasi"/>
    <w:next w:val="Normal"/>
    <w:link w:val="ortsayfabasiChar"/>
    <w:qFormat/>
    <w:rsid w:val="0019730C"/>
    <w:pPr>
      <w:jc w:val="center"/>
    </w:pPr>
  </w:style>
  <w:style w:type="paragraph" w:customStyle="1" w:styleId="Kaynaka0">
    <w:name w:val="Kaynakça"/>
    <w:basedOn w:val="Kaynaka"/>
    <w:link w:val="KaynakaChar0"/>
    <w:autoRedefine/>
    <w:qFormat/>
    <w:rsid w:val="0082682F"/>
    <w:pPr>
      <w:framePr w:w="9072" w:wrap="around" w:vAnchor="text" w:hAnchor="text" w:y="1"/>
      <w:spacing w:before="0"/>
      <w:ind w:right="454"/>
      <w:jc w:val="both"/>
    </w:pPr>
    <w:rPr>
      <w:noProof/>
    </w:rPr>
  </w:style>
  <w:style w:type="character" w:customStyle="1" w:styleId="ortsayfabasiChar">
    <w:name w:val="ort_sayfa_basi Char"/>
    <w:basedOn w:val="sayfabasiChar"/>
    <w:link w:val="ortsayfabasi"/>
    <w:rsid w:val="0019730C"/>
    <w:rPr>
      <w:rFonts w:eastAsia="TheSansLight"/>
      <w:b/>
      <w:iCs/>
      <w:kern w:val="28"/>
      <w:sz w:val="28"/>
      <w:lang w:eastAsia="en-US"/>
    </w:rPr>
  </w:style>
  <w:style w:type="character" w:customStyle="1" w:styleId="KaynakaChar">
    <w:name w:val="Kaynakça   Char"/>
    <w:basedOn w:val="VarsaylanParagrafYazTipi"/>
    <w:link w:val="Kaynaka"/>
    <w:uiPriority w:val="37"/>
    <w:rsid w:val="006C3ABE"/>
    <w:rPr>
      <w:iCs/>
      <w:sz w:val="24"/>
      <w:szCs w:val="24"/>
    </w:rPr>
  </w:style>
  <w:style w:type="character" w:customStyle="1" w:styleId="KaynakaChar0">
    <w:name w:val="Kaynakça Char"/>
    <w:basedOn w:val="KaynakaChar"/>
    <w:link w:val="Kaynaka0"/>
    <w:rsid w:val="0082682F"/>
    <w:rPr>
      <w:iCs/>
      <w:noProof/>
      <w:sz w:val="24"/>
      <w:szCs w:val="24"/>
    </w:rPr>
  </w:style>
  <w:style w:type="paragraph" w:customStyle="1" w:styleId="Ek-Balk1">
    <w:name w:val="Ek-Başlık 1"/>
    <w:basedOn w:val="Altyaz"/>
    <w:link w:val="Ek-Balk1Char"/>
    <w:qFormat/>
    <w:rsid w:val="008C60FC"/>
    <w:pPr>
      <w:numPr>
        <w:numId w:val="8"/>
      </w:numPr>
    </w:pPr>
  </w:style>
  <w:style w:type="character" w:customStyle="1" w:styleId="Ek-Balk1Char">
    <w:name w:val="Ek-Başlık 1 Char"/>
    <w:basedOn w:val="AltyazChar"/>
    <w:link w:val="Ek-Balk1"/>
    <w:rsid w:val="009D04E4"/>
    <w:rPr>
      <w:rFonts w:eastAsia="TheSansLight"/>
      <w:b/>
      <w:iCs/>
      <w:kern w:val="28"/>
      <w:sz w:val="28"/>
      <w:lang w:eastAsia="en-US"/>
    </w:rPr>
  </w:style>
  <w:style w:type="paragraph" w:customStyle="1" w:styleId="Ek-Balk2">
    <w:name w:val="Ek- Başlık 2"/>
    <w:basedOn w:val="anametin"/>
    <w:next w:val="Normal"/>
    <w:link w:val="Ek-Balk2Char"/>
    <w:qFormat/>
    <w:rsid w:val="008C60FC"/>
    <w:pPr>
      <w:numPr>
        <w:ilvl w:val="1"/>
        <w:numId w:val="14"/>
      </w:numPr>
      <w:spacing w:before="360"/>
      <w:jc w:val="left"/>
      <w:outlineLvl w:val="1"/>
    </w:pPr>
    <w:rPr>
      <w:rFonts w:cs="Calibri"/>
      <w:b/>
      <w:bCs/>
    </w:rPr>
  </w:style>
  <w:style w:type="paragraph" w:customStyle="1" w:styleId="Ek-Balk3">
    <w:name w:val="Ek-Başlık 3"/>
    <w:basedOn w:val="anametin"/>
    <w:next w:val="Normal"/>
    <w:link w:val="Ek-Balk3Char"/>
    <w:qFormat/>
    <w:rsid w:val="003504D1"/>
    <w:pPr>
      <w:numPr>
        <w:ilvl w:val="3"/>
        <w:numId w:val="14"/>
      </w:numPr>
      <w:spacing w:before="360"/>
      <w:jc w:val="left"/>
      <w:outlineLvl w:val="2"/>
    </w:pPr>
    <w:rPr>
      <w:rFonts w:cs="Calibri"/>
      <w:b/>
      <w:bCs/>
    </w:rPr>
  </w:style>
  <w:style w:type="character" w:customStyle="1" w:styleId="anametinChar">
    <w:name w:val="ana metin Char"/>
    <w:basedOn w:val="VarsaylanParagrafYazTipi"/>
    <w:link w:val="anametin"/>
    <w:rsid w:val="008C60FC"/>
    <w:rPr>
      <w:rFonts w:eastAsia="Arial"/>
      <w:sz w:val="24"/>
    </w:rPr>
  </w:style>
  <w:style w:type="character" w:customStyle="1" w:styleId="Ek-Balk2Char">
    <w:name w:val="Ek- Başlık 2 Char"/>
    <w:basedOn w:val="anametinChar"/>
    <w:link w:val="Ek-Balk2"/>
    <w:rsid w:val="008C60FC"/>
    <w:rPr>
      <w:rFonts w:eastAsia="Arial" w:cs="Calibri"/>
      <w:b/>
      <w:bCs/>
      <w:sz w:val="24"/>
    </w:rPr>
  </w:style>
  <w:style w:type="character" w:customStyle="1" w:styleId="Ek-Balk3Char">
    <w:name w:val="Ek-Başlık 3 Char"/>
    <w:basedOn w:val="anametinChar"/>
    <w:link w:val="Ek-Balk3"/>
    <w:rsid w:val="003504D1"/>
    <w:rPr>
      <w:rFonts w:eastAsia="Arial" w:cs="Calibri"/>
      <w:b/>
      <w:bCs/>
      <w:sz w:val="24"/>
    </w:rPr>
  </w:style>
  <w:style w:type="paragraph" w:styleId="ListeMaddemi">
    <w:name w:val="List Bullet"/>
    <w:basedOn w:val="Normal"/>
    <w:qFormat/>
    <w:rsid w:val="00A2022F"/>
    <w:pPr>
      <w:widowControl w:val="0"/>
      <w:numPr>
        <w:numId w:val="17"/>
      </w:numPr>
      <w:tabs>
        <w:tab w:val="clear" w:pos="360"/>
        <w:tab w:val="right" w:pos="284"/>
        <w:tab w:val="right" w:pos="9072"/>
      </w:tabs>
      <w:spacing w:before="0" w:after="0" w:line="360" w:lineRule="auto"/>
      <w:ind w:left="284" w:hanging="284"/>
      <w:jc w:val="both"/>
    </w:pPr>
    <w:rPr>
      <w:rFonts w:ascii="Times New Roman" w:hAnsi="Times New Roman"/>
      <w:iCs w:val="0"/>
      <w:szCs w:val="20"/>
      <w:lang w:eastAsia="en-US"/>
    </w:rPr>
  </w:style>
  <w:style w:type="paragraph" w:customStyle="1" w:styleId="DaraltlmMetin">
    <w:name w:val="Daraltılmış Metin"/>
    <w:basedOn w:val="Normal"/>
    <w:rsid w:val="00A2022F"/>
    <w:pPr>
      <w:widowControl w:val="0"/>
      <w:tabs>
        <w:tab w:val="right" w:pos="9072"/>
      </w:tabs>
      <w:spacing w:before="60"/>
      <w:jc w:val="both"/>
    </w:pPr>
    <w:rPr>
      <w:rFonts w:ascii="Times New Roman" w:hAnsi="Times New Roman"/>
      <w:iCs w:val="0"/>
      <w:szCs w:val="20"/>
      <w:lang w:eastAsia="en-US"/>
    </w:rPr>
  </w:style>
  <w:style w:type="table" w:customStyle="1" w:styleId="TableGrid1">
    <w:name w:val="Table Grid1"/>
    <w:basedOn w:val="NormalTablo"/>
    <w:next w:val="TabloKlavuzu"/>
    <w:uiPriority w:val="39"/>
    <w:rsid w:val="00E526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s">
    <w:name w:val="Chapters"/>
    <w:basedOn w:val="Normal"/>
    <w:link w:val="ChaptersChar"/>
    <w:qFormat/>
    <w:rsid w:val="00EB7A5A"/>
    <w:pPr>
      <w:pBdr>
        <w:bottom w:val="single" w:sz="4" w:space="1" w:color="auto"/>
      </w:pBdr>
      <w:spacing w:after="0"/>
      <w:ind w:left="720" w:hanging="380"/>
      <w:jc w:val="right"/>
    </w:pPr>
    <w:rPr>
      <w:rFonts w:ascii="Times New Roman" w:hAnsi="Times New Roman" w:cs="CharterBT-Bold"/>
      <w:b/>
      <w:bCs/>
      <w:iCs w:val="0"/>
      <w:sz w:val="35"/>
      <w:szCs w:val="35"/>
    </w:rPr>
  </w:style>
  <w:style w:type="paragraph" w:customStyle="1" w:styleId="MainTitle">
    <w:name w:val="MainTitle"/>
    <w:basedOn w:val="Normal"/>
    <w:link w:val="MainTitleChar"/>
    <w:autoRedefine/>
    <w:qFormat/>
    <w:rsid w:val="00EB7A5A"/>
    <w:pPr>
      <w:spacing w:before="360" w:line="360" w:lineRule="auto"/>
      <w:ind w:left="426" w:hanging="426"/>
    </w:pPr>
    <w:rPr>
      <w:rFonts w:ascii="Times New Roman" w:hAnsi="Times New Roman" w:cs="CharterBT-Bold"/>
      <w:b/>
      <w:bCs/>
      <w:iCs w:val="0"/>
      <w:sz w:val="28"/>
      <w:szCs w:val="35"/>
    </w:rPr>
  </w:style>
  <w:style w:type="character" w:customStyle="1" w:styleId="ChaptersChar">
    <w:name w:val="Chapters Char"/>
    <w:basedOn w:val="VarsaylanParagrafYazTipi"/>
    <w:link w:val="Chapters"/>
    <w:rsid w:val="00EB7A5A"/>
    <w:rPr>
      <w:rFonts w:ascii="Times New Roman" w:hAnsi="Times New Roman" w:cs="CharterBT-Bold"/>
      <w:b/>
      <w:bCs/>
      <w:sz w:val="35"/>
      <w:szCs w:val="35"/>
    </w:rPr>
  </w:style>
  <w:style w:type="character" w:customStyle="1" w:styleId="MainTitleChar">
    <w:name w:val="MainTitle Char"/>
    <w:basedOn w:val="VarsaylanParagrafYazTipi"/>
    <w:link w:val="MainTitle"/>
    <w:rsid w:val="002F4499"/>
    <w:rPr>
      <w:rFonts w:ascii="Times New Roman" w:hAnsi="Times New Roman" w:cs="CharterBT-Bold"/>
      <w:b/>
      <w:bCs/>
      <w:sz w:val="28"/>
      <w:szCs w:val="35"/>
    </w:rPr>
  </w:style>
  <w:style w:type="paragraph" w:styleId="SonnotMetni">
    <w:name w:val="endnote text"/>
    <w:basedOn w:val="Normal"/>
    <w:link w:val="SonnotMetniChar"/>
    <w:semiHidden/>
    <w:unhideWhenUsed/>
    <w:rsid w:val="009C454C"/>
    <w:pPr>
      <w:spacing w:before="0" w:after="0"/>
    </w:pPr>
    <w:rPr>
      <w:sz w:val="20"/>
      <w:szCs w:val="20"/>
    </w:rPr>
  </w:style>
  <w:style w:type="paragraph" w:styleId="KaynakaBal">
    <w:name w:val="toa heading"/>
    <w:basedOn w:val="Normal"/>
    <w:next w:val="Normal"/>
    <w:semiHidden/>
    <w:unhideWhenUsed/>
    <w:rsid w:val="00EE4F0F"/>
    <w:rPr>
      <w:rFonts w:asciiTheme="majorHAnsi" w:eastAsiaTheme="majorEastAsia" w:hAnsiTheme="majorHAnsi" w:cstheme="majorBidi"/>
      <w:b/>
      <w:bCs/>
    </w:rPr>
  </w:style>
  <w:style w:type="character" w:customStyle="1" w:styleId="SonnotMetniChar">
    <w:name w:val="Sonnot Metni Char"/>
    <w:basedOn w:val="VarsaylanParagrafYazTipi"/>
    <w:link w:val="SonnotMetni"/>
    <w:semiHidden/>
    <w:rsid w:val="009C454C"/>
    <w:rPr>
      <w:iCs/>
    </w:rPr>
  </w:style>
  <w:style w:type="character" w:styleId="SonnotBavurusu">
    <w:name w:val="endnote reference"/>
    <w:basedOn w:val="VarsaylanParagrafYazTipi"/>
    <w:semiHidden/>
    <w:unhideWhenUsed/>
    <w:rsid w:val="009C454C"/>
    <w:rPr>
      <w:vertAlign w:val="superscript"/>
    </w:rPr>
  </w:style>
  <w:style w:type="character" w:styleId="AklamaBavurusu">
    <w:name w:val="annotation reference"/>
    <w:basedOn w:val="VarsaylanParagrafYazTipi"/>
    <w:semiHidden/>
    <w:unhideWhenUsed/>
    <w:rsid w:val="009C454C"/>
    <w:rPr>
      <w:sz w:val="16"/>
      <w:szCs w:val="16"/>
    </w:rPr>
  </w:style>
  <w:style w:type="paragraph" w:styleId="AklamaKonusu">
    <w:name w:val="annotation subject"/>
    <w:basedOn w:val="AklamaMetni"/>
    <w:next w:val="AklamaMetni"/>
    <w:link w:val="AklamaKonusuChar"/>
    <w:semiHidden/>
    <w:unhideWhenUsed/>
    <w:rsid w:val="009C454C"/>
    <w:rPr>
      <w:b/>
      <w:bCs/>
      <w:lang w:eastAsia="tr-TR"/>
    </w:rPr>
  </w:style>
  <w:style w:type="character" w:customStyle="1" w:styleId="AklamaMetniChar">
    <w:name w:val="Açıklama Metni Char"/>
    <w:basedOn w:val="VarsaylanParagrafYazTipi"/>
    <w:link w:val="AklamaMetni"/>
    <w:semiHidden/>
    <w:rsid w:val="009C454C"/>
    <w:rPr>
      <w:iCs/>
      <w:lang w:eastAsia="en-US"/>
    </w:rPr>
  </w:style>
  <w:style w:type="character" w:customStyle="1" w:styleId="AklamaKonusuChar">
    <w:name w:val="Açıklama Konusu Char"/>
    <w:basedOn w:val="AklamaMetniChar"/>
    <w:link w:val="AklamaKonusu"/>
    <w:semiHidden/>
    <w:rsid w:val="009C454C"/>
    <w:rPr>
      <w:b/>
      <w:bCs/>
      <w:i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756">
      <w:bodyDiv w:val="1"/>
      <w:marLeft w:val="0"/>
      <w:marRight w:val="0"/>
      <w:marTop w:val="0"/>
      <w:marBottom w:val="0"/>
      <w:divBdr>
        <w:top w:val="none" w:sz="0" w:space="0" w:color="auto"/>
        <w:left w:val="none" w:sz="0" w:space="0" w:color="auto"/>
        <w:bottom w:val="none" w:sz="0" w:space="0" w:color="auto"/>
        <w:right w:val="none" w:sz="0" w:space="0" w:color="auto"/>
      </w:divBdr>
    </w:div>
    <w:div w:id="475174">
      <w:bodyDiv w:val="1"/>
      <w:marLeft w:val="0"/>
      <w:marRight w:val="0"/>
      <w:marTop w:val="0"/>
      <w:marBottom w:val="0"/>
      <w:divBdr>
        <w:top w:val="none" w:sz="0" w:space="0" w:color="auto"/>
        <w:left w:val="none" w:sz="0" w:space="0" w:color="auto"/>
        <w:bottom w:val="none" w:sz="0" w:space="0" w:color="auto"/>
        <w:right w:val="none" w:sz="0" w:space="0" w:color="auto"/>
      </w:divBdr>
    </w:div>
    <w:div w:id="620747">
      <w:bodyDiv w:val="1"/>
      <w:marLeft w:val="0"/>
      <w:marRight w:val="0"/>
      <w:marTop w:val="0"/>
      <w:marBottom w:val="0"/>
      <w:divBdr>
        <w:top w:val="none" w:sz="0" w:space="0" w:color="auto"/>
        <w:left w:val="none" w:sz="0" w:space="0" w:color="auto"/>
        <w:bottom w:val="none" w:sz="0" w:space="0" w:color="auto"/>
        <w:right w:val="none" w:sz="0" w:space="0" w:color="auto"/>
      </w:divBdr>
      <w:divsChild>
        <w:div w:id="2131432239">
          <w:marLeft w:val="0"/>
          <w:marRight w:val="0"/>
          <w:marTop w:val="0"/>
          <w:marBottom w:val="0"/>
          <w:divBdr>
            <w:top w:val="none" w:sz="0" w:space="0" w:color="auto"/>
            <w:left w:val="none" w:sz="0" w:space="0" w:color="auto"/>
            <w:bottom w:val="none" w:sz="0" w:space="0" w:color="auto"/>
            <w:right w:val="none" w:sz="0" w:space="0" w:color="auto"/>
          </w:divBdr>
          <w:divsChild>
            <w:div w:id="15388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700">
      <w:bodyDiv w:val="1"/>
      <w:marLeft w:val="0"/>
      <w:marRight w:val="0"/>
      <w:marTop w:val="0"/>
      <w:marBottom w:val="0"/>
      <w:divBdr>
        <w:top w:val="none" w:sz="0" w:space="0" w:color="auto"/>
        <w:left w:val="none" w:sz="0" w:space="0" w:color="auto"/>
        <w:bottom w:val="none" w:sz="0" w:space="0" w:color="auto"/>
        <w:right w:val="none" w:sz="0" w:space="0" w:color="auto"/>
      </w:divBdr>
    </w:div>
    <w:div w:id="45032742">
      <w:bodyDiv w:val="1"/>
      <w:marLeft w:val="0"/>
      <w:marRight w:val="0"/>
      <w:marTop w:val="0"/>
      <w:marBottom w:val="0"/>
      <w:divBdr>
        <w:top w:val="none" w:sz="0" w:space="0" w:color="auto"/>
        <w:left w:val="none" w:sz="0" w:space="0" w:color="auto"/>
        <w:bottom w:val="none" w:sz="0" w:space="0" w:color="auto"/>
        <w:right w:val="none" w:sz="0" w:space="0" w:color="auto"/>
      </w:divBdr>
    </w:div>
    <w:div w:id="60252044">
      <w:bodyDiv w:val="1"/>
      <w:marLeft w:val="0"/>
      <w:marRight w:val="0"/>
      <w:marTop w:val="0"/>
      <w:marBottom w:val="0"/>
      <w:divBdr>
        <w:top w:val="none" w:sz="0" w:space="0" w:color="auto"/>
        <w:left w:val="none" w:sz="0" w:space="0" w:color="auto"/>
        <w:bottom w:val="none" w:sz="0" w:space="0" w:color="auto"/>
        <w:right w:val="none" w:sz="0" w:space="0" w:color="auto"/>
      </w:divBdr>
      <w:divsChild>
        <w:div w:id="588079184">
          <w:marLeft w:val="0"/>
          <w:marRight w:val="0"/>
          <w:marTop w:val="0"/>
          <w:marBottom w:val="0"/>
          <w:divBdr>
            <w:top w:val="none" w:sz="0" w:space="0" w:color="auto"/>
            <w:left w:val="none" w:sz="0" w:space="0" w:color="auto"/>
            <w:bottom w:val="none" w:sz="0" w:space="0" w:color="auto"/>
            <w:right w:val="none" w:sz="0" w:space="0" w:color="auto"/>
          </w:divBdr>
        </w:div>
      </w:divsChild>
    </w:div>
    <w:div w:id="61101117">
      <w:bodyDiv w:val="1"/>
      <w:marLeft w:val="0"/>
      <w:marRight w:val="0"/>
      <w:marTop w:val="0"/>
      <w:marBottom w:val="0"/>
      <w:divBdr>
        <w:top w:val="none" w:sz="0" w:space="0" w:color="auto"/>
        <w:left w:val="none" w:sz="0" w:space="0" w:color="auto"/>
        <w:bottom w:val="none" w:sz="0" w:space="0" w:color="auto"/>
        <w:right w:val="none" w:sz="0" w:space="0" w:color="auto"/>
      </w:divBdr>
    </w:div>
    <w:div w:id="66268915">
      <w:bodyDiv w:val="1"/>
      <w:marLeft w:val="0"/>
      <w:marRight w:val="0"/>
      <w:marTop w:val="0"/>
      <w:marBottom w:val="0"/>
      <w:divBdr>
        <w:top w:val="none" w:sz="0" w:space="0" w:color="auto"/>
        <w:left w:val="none" w:sz="0" w:space="0" w:color="auto"/>
        <w:bottom w:val="none" w:sz="0" w:space="0" w:color="auto"/>
        <w:right w:val="none" w:sz="0" w:space="0" w:color="auto"/>
      </w:divBdr>
    </w:div>
    <w:div w:id="70665023">
      <w:bodyDiv w:val="1"/>
      <w:marLeft w:val="0"/>
      <w:marRight w:val="0"/>
      <w:marTop w:val="0"/>
      <w:marBottom w:val="0"/>
      <w:divBdr>
        <w:top w:val="none" w:sz="0" w:space="0" w:color="auto"/>
        <w:left w:val="none" w:sz="0" w:space="0" w:color="auto"/>
        <w:bottom w:val="none" w:sz="0" w:space="0" w:color="auto"/>
        <w:right w:val="none" w:sz="0" w:space="0" w:color="auto"/>
      </w:divBdr>
    </w:div>
    <w:div w:id="71388950">
      <w:bodyDiv w:val="1"/>
      <w:marLeft w:val="0"/>
      <w:marRight w:val="0"/>
      <w:marTop w:val="0"/>
      <w:marBottom w:val="0"/>
      <w:divBdr>
        <w:top w:val="none" w:sz="0" w:space="0" w:color="auto"/>
        <w:left w:val="none" w:sz="0" w:space="0" w:color="auto"/>
        <w:bottom w:val="none" w:sz="0" w:space="0" w:color="auto"/>
        <w:right w:val="none" w:sz="0" w:space="0" w:color="auto"/>
      </w:divBdr>
    </w:div>
    <w:div w:id="94176676">
      <w:bodyDiv w:val="1"/>
      <w:marLeft w:val="0"/>
      <w:marRight w:val="0"/>
      <w:marTop w:val="0"/>
      <w:marBottom w:val="0"/>
      <w:divBdr>
        <w:top w:val="none" w:sz="0" w:space="0" w:color="auto"/>
        <w:left w:val="none" w:sz="0" w:space="0" w:color="auto"/>
        <w:bottom w:val="none" w:sz="0" w:space="0" w:color="auto"/>
        <w:right w:val="none" w:sz="0" w:space="0" w:color="auto"/>
      </w:divBdr>
    </w:div>
    <w:div w:id="97599768">
      <w:bodyDiv w:val="1"/>
      <w:marLeft w:val="0"/>
      <w:marRight w:val="0"/>
      <w:marTop w:val="0"/>
      <w:marBottom w:val="0"/>
      <w:divBdr>
        <w:top w:val="none" w:sz="0" w:space="0" w:color="auto"/>
        <w:left w:val="none" w:sz="0" w:space="0" w:color="auto"/>
        <w:bottom w:val="none" w:sz="0" w:space="0" w:color="auto"/>
        <w:right w:val="none" w:sz="0" w:space="0" w:color="auto"/>
      </w:divBdr>
    </w:div>
    <w:div w:id="102044227">
      <w:bodyDiv w:val="1"/>
      <w:marLeft w:val="0"/>
      <w:marRight w:val="0"/>
      <w:marTop w:val="0"/>
      <w:marBottom w:val="0"/>
      <w:divBdr>
        <w:top w:val="none" w:sz="0" w:space="0" w:color="auto"/>
        <w:left w:val="none" w:sz="0" w:space="0" w:color="auto"/>
        <w:bottom w:val="none" w:sz="0" w:space="0" w:color="auto"/>
        <w:right w:val="none" w:sz="0" w:space="0" w:color="auto"/>
      </w:divBdr>
    </w:div>
    <w:div w:id="102268025">
      <w:bodyDiv w:val="1"/>
      <w:marLeft w:val="0"/>
      <w:marRight w:val="0"/>
      <w:marTop w:val="0"/>
      <w:marBottom w:val="0"/>
      <w:divBdr>
        <w:top w:val="none" w:sz="0" w:space="0" w:color="auto"/>
        <w:left w:val="none" w:sz="0" w:space="0" w:color="auto"/>
        <w:bottom w:val="none" w:sz="0" w:space="0" w:color="auto"/>
        <w:right w:val="none" w:sz="0" w:space="0" w:color="auto"/>
      </w:divBdr>
    </w:div>
    <w:div w:id="108477379">
      <w:bodyDiv w:val="1"/>
      <w:marLeft w:val="0"/>
      <w:marRight w:val="0"/>
      <w:marTop w:val="0"/>
      <w:marBottom w:val="0"/>
      <w:divBdr>
        <w:top w:val="none" w:sz="0" w:space="0" w:color="auto"/>
        <w:left w:val="none" w:sz="0" w:space="0" w:color="auto"/>
        <w:bottom w:val="none" w:sz="0" w:space="0" w:color="auto"/>
        <w:right w:val="none" w:sz="0" w:space="0" w:color="auto"/>
      </w:divBdr>
    </w:div>
    <w:div w:id="118188132">
      <w:bodyDiv w:val="1"/>
      <w:marLeft w:val="0"/>
      <w:marRight w:val="0"/>
      <w:marTop w:val="0"/>
      <w:marBottom w:val="0"/>
      <w:divBdr>
        <w:top w:val="none" w:sz="0" w:space="0" w:color="auto"/>
        <w:left w:val="none" w:sz="0" w:space="0" w:color="auto"/>
        <w:bottom w:val="none" w:sz="0" w:space="0" w:color="auto"/>
        <w:right w:val="none" w:sz="0" w:space="0" w:color="auto"/>
      </w:divBdr>
    </w:div>
    <w:div w:id="120198232">
      <w:bodyDiv w:val="1"/>
      <w:marLeft w:val="0"/>
      <w:marRight w:val="0"/>
      <w:marTop w:val="0"/>
      <w:marBottom w:val="0"/>
      <w:divBdr>
        <w:top w:val="none" w:sz="0" w:space="0" w:color="auto"/>
        <w:left w:val="none" w:sz="0" w:space="0" w:color="auto"/>
        <w:bottom w:val="none" w:sz="0" w:space="0" w:color="auto"/>
        <w:right w:val="none" w:sz="0" w:space="0" w:color="auto"/>
      </w:divBdr>
    </w:div>
    <w:div w:id="120418663">
      <w:bodyDiv w:val="1"/>
      <w:marLeft w:val="0"/>
      <w:marRight w:val="0"/>
      <w:marTop w:val="0"/>
      <w:marBottom w:val="0"/>
      <w:divBdr>
        <w:top w:val="none" w:sz="0" w:space="0" w:color="auto"/>
        <w:left w:val="none" w:sz="0" w:space="0" w:color="auto"/>
        <w:bottom w:val="none" w:sz="0" w:space="0" w:color="auto"/>
        <w:right w:val="none" w:sz="0" w:space="0" w:color="auto"/>
      </w:divBdr>
    </w:div>
    <w:div w:id="132598503">
      <w:bodyDiv w:val="1"/>
      <w:marLeft w:val="0"/>
      <w:marRight w:val="0"/>
      <w:marTop w:val="0"/>
      <w:marBottom w:val="0"/>
      <w:divBdr>
        <w:top w:val="none" w:sz="0" w:space="0" w:color="auto"/>
        <w:left w:val="none" w:sz="0" w:space="0" w:color="auto"/>
        <w:bottom w:val="none" w:sz="0" w:space="0" w:color="auto"/>
        <w:right w:val="none" w:sz="0" w:space="0" w:color="auto"/>
      </w:divBdr>
    </w:div>
    <w:div w:id="133836124">
      <w:bodyDiv w:val="1"/>
      <w:marLeft w:val="0"/>
      <w:marRight w:val="0"/>
      <w:marTop w:val="0"/>
      <w:marBottom w:val="0"/>
      <w:divBdr>
        <w:top w:val="none" w:sz="0" w:space="0" w:color="auto"/>
        <w:left w:val="none" w:sz="0" w:space="0" w:color="auto"/>
        <w:bottom w:val="none" w:sz="0" w:space="0" w:color="auto"/>
        <w:right w:val="none" w:sz="0" w:space="0" w:color="auto"/>
      </w:divBdr>
    </w:div>
    <w:div w:id="135607872">
      <w:bodyDiv w:val="1"/>
      <w:marLeft w:val="0"/>
      <w:marRight w:val="0"/>
      <w:marTop w:val="0"/>
      <w:marBottom w:val="0"/>
      <w:divBdr>
        <w:top w:val="none" w:sz="0" w:space="0" w:color="auto"/>
        <w:left w:val="none" w:sz="0" w:space="0" w:color="auto"/>
        <w:bottom w:val="none" w:sz="0" w:space="0" w:color="auto"/>
        <w:right w:val="none" w:sz="0" w:space="0" w:color="auto"/>
      </w:divBdr>
    </w:div>
    <w:div w:id="136385785">
      <w:bodyDiv w:val="1"/>
      <w:marLeft w:val="0"/>
      <w:marRight w:val="0"/>
      <w:marTop w:val="0"/>
      <w:marBottom w:val="0"/>
      <w:divBdr>
        <w:top w:val="none" w:sz="0" w:space="0" w:color="auto"/>
        <w:left w:val="none" w:sz="0" w:space="0" w:color="auto"/>
        <w:bottom w:val="none" w:sz="0" w:space="0" w:color="auto"/>
        <w:right w:val="none" w:sz="0" w:space="0" w:color="auto"/>
      </w:divBdr>
    </w:div>
    <w:div w:id="137185585">
      <w:bodyDiv w:val="1"/>
      <w:marLeft w:val="0"/>
      <w:marRight w:val="0"/>
      <w:marTop w:val="0"/>
      <w:marBottom w:val="0"/>
      <w:divBdr>
        <w:top w:val="none" w:sz="0" w:space="0" w:color="auto"/>
        <w:left w:val="none" w:sz="0" w:space="0" w:color="auto"/>
        <w:bottom w:val="none" w:sz="0" w:space="0" w:color="auto"/>
        <w:right w:val="none" w:sz="0" w:space="0" w:color="auto"/>
      </w:divBdr>
    </w:div>
    <w:div w:id="147940999">
      <w:bodyDiv w:val="1"/>
      <w:marLeft w:val="0"/>
      <w:marRight w:val="0"/>
      <w:marTop w:val="0"/>
      <w:marBottom w:val="0"/>
      <w:divBdr>
        <w:top w:val="none" w:sz="0" w:space="0" w:color="auto"/>
        <w:left w:val="none" w:sz="0" w:space="0" w:color="auto"/>
        <w:bottom w:val="none" w:sz="0" w:space="0" w:color="auto"/>
        <w:right w:val="none" w:sz="0" w:space="0" w:color="auto"/>
      </w:divBdr>
    </w:div>
    <w:div w:id="152647622">
      <w:bodyDiv w:val="1"/>
      <w:marLeft w:val="0"/>
      <w:marRight w:val="0"/>
      <w:marTop w:val="0"/>
      <w:marBottom w:val="0"/>
      <w:divBdr>
        <w:top w:val="none" w:sz="0" w:space="0" w:color="auto"/>
        <w:left w:val="none" w:sz="0" w:space="0" w:color="auto"/>
        <w:bottom w:val="none" w:sz="0" w:space="0" w:color="auto"/>
        <w:right w:val="none" w:sz="0" w:space="0" w:color="auto"/>
      </w:divBdr>
    </w:div>
    <w:div w:id="158350926">
      <w:bodyDiv w:val="1"/>
      <w:marLeft w:val="0"/>
      <w:marRight w:val="0"/>
      <w:marTop w:val="0"/>
      <w:marBottom w:val="0"/>
      <w:divBdr>
        <w:top w:val="none" w:sz="0" w:space="0" w:color="auto"/>
        <w:left w:val="none" w:sz="0" w:space="0" w:color="auto"/>
        <w:bottom w:val="none" w:sz="0" w:space="0" w:color="auto"/>
        <w:right w:val="none" w:sz="0" w:space="0" w:color="auto"/>
      </w:divBdr>
    </w:div>
    <w:div w:id="160898967">
      <w:bodyDiv w:val="1"/>
      <w:marLeft w:val="0"/>
      <w:marRight w:val="0"/>
      <w:marTop w:val="0"/>
      <w:marBottom w:val="0"/>
      <w:divBdr>
        <w:top w:val="none" w:sz="0" w:space="0" w:color="auto"/>
        <w:left w:val="none" w:sz="0" w:space="0" w:color="auto"/>
        <w:bottom w:val="none" w:sz="0" w:space="0" w:color="auto"/>
        <w:right w:val="none" w:sz="0" w:space="0" w:color="auto"/>
      </w:divBdr>
    </w:div>
    <w:div w:id="161624551">
      <w:bodyDiv w:val="1"/>
      <w:marLeft w:val="0"/>
      <w:marRight w:val="0"/>
      <w:marTop w:val="0"/>
      <w:marBottom w:val="0"/>
      <w:divBdr>
        <w:top w:val="none" w:sz="0" w:space="0" w:color="auto"/>
        <w:left w:val="none" w:sz="0" w:space="0" w:color="auto"/>
        <w:bottom w:val="none" w:sz="0" w:space="0" w:color="auto"/>
        <w:right w:val="none" w:sz="0" w:space="0" w:color="auto"/>
      </w:divBdr>
    </w:div>
    <w:div w:id="165828965">
      <w:bodyDiv w:val="1"/>
      <w:marLeft w:val="0"/>
      <w:marRight w:val="0"/>
      <w:marTop w:val="0"/>
      <w:marBottom w:val="0"/>
      <w:divBdr>
        <w:top w:val="none" w:sz="0" w:space="0" w:color="auto"/>
        <w:left w:val="none" w:sz="0" w:space="0" w:color="auto"/>
        <w:bottom w:val="none" w:sz="0" w:space="0" w:color="auto"/>
        <w:right w:val="none" w:sz="0" w:space="0" w:color="auto"/>
      </w:divBdr>
    </w:div>
    <w:div w:id="171383472">
      <w:bodyDiv w:val="1"/>
      <w:marLeft w:val="0"/>
      <w:marRight w:val="0"/>
      <w:marTop w:val="0"/>
      <w:marBottom w:val="0"/>
      <w:divBdr>
        <w:top w:val="none" w:sz="0" w:space="0" w:color="auto"/>
        <w:left w:val="none" w:sz="0" w:space="0" w:color="auto"/>
        <w:bottom w:val="none" w:sz="0" w:space="0" w:color="auto"/>
        <w:right w:val="none" w:sz="0" w:space="0" w:color="auto"/>
      </w:divBdr>
    </w:div>
    <w:div w:id="175583644">
      <w:bodyDiv w:val="1"/>
      <w:marLeft w:val="0"/>
      <w:marRight w:val="0"/>
      <w:marTop w:val="0"/>
      <w:marBottom w:val="0"/>
      <w:divBdr>
        <w:top w:val="none" w:sz="0" w:space="0" w:color="auto"/>
        <w:left w:val="none" w:sz="0" w:space="0" w:color="auto"/>
        <w:bottom w:val="none" w:sz="0" w:space="0" w:color="auto"/>
        <w:right w:val="none" w:sz="0" w:space="0" w:color="auto"/>
      </w:divBdr>
    </w:div>
    <w:div w:id="180516175">
      <w:bodyDiv w:val="1"/>
      <w:marLeft w:val="0"/>
      <w:marRight w:val="0"/>
      <w:marTop w:val="0"/>
      <w:marBottom w:val="0"/>
      <w:divBdr>
        <w:top w:val="none" w:sz="0" w:space="0" w:color="auto"/>
        <w:left w:val="none" w:sz="0" w:space="0" w:color="auto"/>
        <w:bottom w:val="none" w:sz="0" w:space="0" w:color="auto"/>
        <w:right w:val="none" w:sz="0" w:space="0" w:color="auto"/>
      </w:divBdr>
    </w:div>
    <w:div w:id="187450399">
      <w:bodyDiv w:val="1"/>
      <w:marLeft w:val="0"/>
      <w:marRight w:val="0"/>
      <w:marTop w:val="0"/>
      <w:marBottom w:val="0"/>
      <w:divBdr>
        <w:top w:val="none" w:sz="0" w:space="0" w:color="auto"/>
        <w:left w:val="none" w:sz="0" w:space="0" w:color="auto"/>
        <w:bottom w:val="none" w:sz="0" w:space="0" w:color="auto"/>
        <w:right w:val="none" w:sz="0" w:space="0" w:color="auto"/>
      </w:divBdr>
    </w:div>
    <w:div w:id="200021160">
      <w:bodyDiv w:val="1"/>
      <w:marLeft w:val="0"/>
      <w:marRight w:val="0"/>
      <w:marTop w:val="0"/>
      <w:marBottom w:val="0"/>
      <w:divBdr>
        <w:top w:val="none" w:sz="0" w:space="0" w:color="auto"/>
        <w:left w:val="none" w:sz="0" w:space="0" w:color="auto"/>
        <w:bottom w:val="none" w:sz="0" w:space="0" w:color="auto"/>
        <w:right w:val="none" w:sz="0" w:space="0" w:color="auto"/>
      </w:divBdr>
    </w:div>
    <w:div w:id="201721516">
      <w:bodyDiv w:val="1"/>
      <w:marLeft w:val="0"/>
      <w:marRight w:val="0"/>
      <w:marTop w:val="0"/>
      <w:marBottom w:val="0"/>
      <w:divBdr>
        <w:top w:val="none" w:sz="0" w:space="0" w:color="auto"/>
        <w:left w:val="none" w:sz="0" w:space="0" w:color="auto"/>
        <w:bottom w:val="none" w:sz="0" w:space="0" w:color="auto"/>
        <w:right w:val="none" w:sz="0" w:space="0" w:color="auto"/>
      </w:divBdr>
    </w:div>
    <w:div w:id="230964014">
      <w:bodyDiv w:val="1"/>
      <w:marLeft w:val="0"/>
      <w:marRight w:val="0"/>
      <w:marTop w:val="0"/>
      <w:marBottom w:val="0"/>
      <w:divBdr>
        <w:top w:val="none" w:sz="0" w:space="0" w:color="auto"/>
        <w:left w:val="none" w:sz="0" w:space="0" w:color="auto"/>
        <w:bottom w:val="none" w:sz="0" w:space="0" w:color="auto"/>
        <w:right w:val="none" w:sz="0" w:space="0" w:color="auto"/>
      </w:divBdr>
    </w:div>
    <w:div w:id="235433925">
      <w:bodyDiv w:val="1"/>
      <w:marLeft w:val="0"/>
      <w:marRight w:val="0"/>
      <w:marTop w:val="0"/>
      <w:marBottom w:val="0"/>
      <w:divBdr>
        <w:top w:val="none" w:sz="0" w:space="0" w:color="auto"/>
        <w:left w:val="none" w:sz="0" w:space="0" w:color="auto"/>
        <w:bottom w:val="none" w:sz="0" w:space="0" w:color="auto"/>
        <w:right w:val="none" w:sz="0" w:space="0" w:color="auto"/>
      </w:divBdr>
    </w:div>
    <w:div w:id="247153075">
      <w:bodyDiv w:val="1"/>
      <w:marLeft w:val="0"/>
      <w:marRight w:val="0"/>
      <w:marTop w:val="0"/>
      <w:marBottom w:val="0"/>
      <w:divBdr>
        <w:top w:val="none" w:sz="0" w:space="0" w:color="auto"/>
        <w:left w:val="none" w:sz="0" w:space="0" w:color="auto"/>
        <w:bottom w:val="none" w:sz="0" w:space="0" w:color="auto"/>
        <w:right w:val="none" w:sz="0" w:space="0" w:color="auto"/>
      </w:divBdr>
    </w:div>
    <w:div w:id="252276863">
      <w:bodyDiv w:val="1"/>
      <w:marLeft w:val="0"/>
      <w:marRight w:val="0"/>
      <w:marTop w:val="0"/>
      <w:marBottom w:val="0"/>
      <w:divBdr>
        <w:top w:val="none" w:sz="0" w:space="0" w:color="auto"/>
        <w:left w:val="none" w:sz="0" w:space="0" w:color="auto"/>
        <w:bottom w:val="none" w:sz="0" w:space="0" w:color="auto"/>
        <w:right w:val="none" w:sz="0" w:space="0" w:color="auto"/>
      </w:divBdr>
    </w:div>
    <w:div w:id="253782967">
      <w:bodyDiv w:val="1"/>
      <w:marLeft w:val="0"/>
      <w:marRight w:val="0"/>
      <w:marTop w:val="0"/>
      <w:marBottom w:val="0"/>
      <w:divBdr>
        <w:top w:val="none" w:sz="0" w:space="0" w:color="auto"/>
        <w:left w:val="none" w:sz="0" w:space="0" w:color="auto"/>
        <w:bottom w:val="none" w:sz="0" w:space="0" w:color="auto"/>
        <w:right w:val="none" w:sz="0" w:space="0" w:color="auto"/>
      </w:divBdr>
    </w:div>
    <w:div w:id="255938834">
      <w:bodyDiv w:val="1"/>
      <w:marLeft w:val="0"/>
      <w:marRight w:val="0"/>
      <w:marTop w:val="0"/>
      <w:marBottom w:val="0"/>
      <w:divBdr>
        <w:top w:val="none" w:sz="0" w:space="0" w:color="auto"/>
        <w:left w:val="none" w:sz="0" w:space="0" w:color="auto"/>
        <w:bottom w:val="none" w:sz="0" w:space="0" w:color="auto"/>
        <w:right w:val="none" w:sz="0" w:space="0" w:color="auto"/>
      </w:divBdr>
    </w:div>
    <w:div w:id="264653091">
      <w:bodyDiv w:val="1"/>
      <w:marLeft w:val="0"/>
      <w:marRight w:val="0"/>
      <w:marTop w:val="0"/>
      <w:marBottom w:val="0"/>
      <w:divBdr>
        <w:top w:val="none" w:sz="0" w:space="0" w:color="auto"/>
        <w:left w:val="none" w:sz="0" w:space="0" w:color="auto"/>
        <w:bottom w:val="none" w:sz="0" w:space="0" w:color="auto"/>
        <w:right w:val="none" w:sz="0" w:space="0" w:color="auto"/>
      </w:divBdr>
    </w:div>
    <w:div w:id="273565063">
      <w:bodyDiv w:val="1"/>
      <w:marLeft w:val="0"/>
      <w:marRight w:val="0"/>
      <w:marTop w:val="0"/>
      <w:marBottom w:val="0"/>
      <w:divBdr>
        <w:top w:val="none" w:sz="0" w:space="0" w:color="auto"/>
        <w:left w:val="none" w:sz="0" w:space="0" w:color="auto"/>
        <w:bottom w:val="none" w:sz="0" w:space="0" w:color="auto"/>
        <w:right w:val="none" w:sz="0" w:space="0" w:color="auto"/>
      </w:divBdr>
    </w:div>
    <w:div w:id="284044388">
      <w:bodyDiv w:val="1"/>
      <w:marLeft w:val="0"/>
      <w:marRight w:val="0"/>
      <w:marTop w:val="0"/>
      <w:marBottom w:val="0"/>
      <w:divBdr>
        <w:top w:val="none" w:sz="0" w:space="0" w:color="auto"/>
        <w:left w:val="none" w:sz="0" w:space="0" w:color="auto"/>
        <w:bottom w:val="none" w:sz="0" w:space="0" w:color="auto"/>
        <w:right w:val="none" w:sz="0" w:space="0" w:color="auto"/>
      </w:divBdr>
    </w:div>
    <w:div w:id="289630339">
      <w:bodyDiv w:val="1"/>
      <w:marLeft w:val="0"/>
      <w:marRight w:val="0"/>
      <w:marTop w:val="0"/>
      <w:marBottom w:val="0"/>
      <w:divBdr>
        <w:top w:val="none" w:sz="0" w:space="0" w:color="auto"/>
        <w:left w:val="none" w:sz="0" w:space="0" w:color="auto"/>
        <w:bottom w:val="none" w:sz="0" w:space="0" w:color="auto"/>
        <w:right w:val="none" w:sz="0" w:space="0" w:color="auto"/>
      </w:divBdr>
    </w:div>
    <w:div w:id="290208099">
      <w:bodyDiv w:val="1"/>
      <w:marLeft w:val="0"/>
      <w:marRight w:val="0"/>
      <w:marTop w:val="0"/>
      <w:marBottom w:val="0"/>
      <w:divBdr>
        <w:top w:val="none" w:sz="0" w:space="0" w:color="auto"/>
        <w:left w:val="none" w:sz="0" w:space="0" w:color="auto"/>
        <w:bottom w:val="none" w:sz="0" w:space="0" w:color="auto"/>
        <w:right w:val="none" w:sz="0" w:space="0" w:color="auto"/>
      </w:divBdr>
    </w:div>
    <w:div w:id="293367984">
      <w:bodyDiv w:val="1"/>
      <w:marLeft w:val="0"/>
      <w:marRight w:val="0"/>
      <w:marTop w:val="0"/>
      <w:marBottom w:val="0"/>
      <w:divBdr>
        <w:top w:val="none" w:sz="0" w:space="0" w:color="auto"/>
        <w:left w:val="none" w:sz="0" w:space="0" w:color="auto"/>
        <w:bottom w:val="none" w:sz="0" w:space="0" w:color="auto"/>
        <w:right w:val="none" w:sz="0" w:space="0" w:color="auto"/>
      </w:divBdr>
    </w:div>
    <w:div w:id="300548445">
      <w:bodyDiv w:val="1"/>
      <w:marLeft w:val="0"/>
      <w:marRight w:val="0"/>
      <w:marTop w:val="0"/>
      <w:marBottom w:val="0"/>
      <w:divBdr>
        <w:top w:val="none" w:sz="0" w:space="0" w:color="auto"/>
        <w:left w:val="none" w:sz="0" w:space="0" w:color="auto"/>
        <w:bottom w:val="none" w:sz="0" w:space="0" w:color="auto"/>
        <w:right w:val="none" w:sz="0" w:space="0" w:color="auto"/>
      </w:divBdr>
    </w:div>
    <w:div w:id="309554829">
      <w:bodyDiv w:val="1"/>
      <w:marLeft w:val="0"/>
      <w:marRight w:val="0"/>
      <w:marTop w:val="0"/>
      <w:marBottom w:val="0"/>
      <w:divBdr>
        <w:top w:val="none" w:sz="0" w:space="0" w:color="auto"/>
        <w:left w:val="none" w:sz="0" w:space="0" w:color="auto"/>
        <w:bottom w:val="none" w:sz="0" w:space="0" w:color="auto"/>
        <w:right w:val="none" w:sz="0" w:space="0" w:color="auto"/>
      </w:divBdr>
    </w:div>
    <w:div w:id="319694386">
      <w:bodyDiv w:val="1"/>
      <w:marLeft w:val="0"/>
      <w:marRight w:val="0"/>
      <w:marTop w:val="0"/>
      <w:marBottom w:val="0"/>
      <w:divBdr>
        <w:top w:val="none" w:sz="0" w:space="0" w:color="auto"/>
        <w:left w:val="none" w:sz="0" w:space="0" w:color="auto"/>
        <w:bottom w:val="none" w:sz="0" w:space="0" w:color="auto"/>
        <w:right w:val="none" w:sz="0" w:space="0" w:color="auto"/>
      </w:divBdr>
    </w:div>
    <w:div w:id="326783305">
      <w:bodyDiv w:val="1"/>
      <w:marLeft w:val="0"/>
      <w:marRight w:val="0"/>
      <w:marTop w:val="0"/>
      <w:marBottom w:val="0"/>
      <w:divBdr>
        <w:top w:val="none" w:sz="0" w:space="0" w:color="auto"/>
        <w:left w:val="none" w:sz="0" w:space="0" w:color="auto"/>
        <w:bottom w:val="none" w:sz="0" w:space="0" w:color="auto"/>
        <w:right w:val="none" w:sz="0" w:space="0" w:color="auto"/>
      </w:divBdr>
    </w:div>
    <w:div w:id="327367642">
      <w:bodyDiv w:val="1"/>
      <w:marLeft w:val="0"/>
      <w:marRight w:val="0"/>
      <w:marTop w:val="0"/>
      <w:marBottom w:val="0"/>
      <w:divBdr>
        <w:top w:val="none" w:sz="0" w:space="0" w:color="auto"/>
        <w:left w:val="none" w:sz="0" w:space="0" w:color="auto"/>
        <w:bottom w:val="none" w:sz="0" w:space="0" w:color="auto"/>
        <w:right w:val="none" w:sz="0" w:space="0" w:color="auto"/>
      </w:divBdr>
    </w:div>
    <w:div w:id="331031366">
      <w:bodyDiv w:val="1"/>
      <w:marLeft w:val="0"/>
      <w:marRight w:val="0"/>
      <w:marTop w:val="0"/>
      <w:marBottom w:val="0"/>
      <w:divBdr>
        <w:top w:val="none" w:sz="0" w:space="0" w:color="auto"/>
        <w:left w:val="none" w:sz="0" w:space="0" w:color="auto"/>
        <w:bottom w:val="none" w:sz="0" w:space="0" w:color="auto"/>
        <w:right w:val="none" w:sz="0" w:space="0" w:color="auto"/>
      </w:divBdr>
    </w:div>
    <w:div w:id="341665697">
      <w:bodyDiv w:val="1"/>
      <w:marLeft w:val="0"/>
      <w:marRight w:val="0"/>
      <w:marTop w:val="0"/>
      <w:marBottom w:val="0"/>
      <w:divBdr>
        <w:top w:val="none" w:sz="0" w:space="0" w:color="auto"/>
        <w:left w:val="none" w:sz="0" w:space="0" w:color="auto"/>
        <w:bottom w:val="none" w:sz="0" w:space="0" w:color="auto"/>
        <w:right w:val="none" w:sz="0" w:space="0" w:color="auto"/>
      </w:divBdr>
    </w:div>
    <w:div w:id="344021773">
      <w:bodyDiv w:val="1"/>
      <w:marLeft w:val="0"/>
      <w:marRight w:val="0"/>
      <w:marTop w:val="0"/>
      <w:marBottom w:val="0"/>
      <w:divBdr>
        <w:top w:val="none" w:sz="0" w:space="0" w:color="auto"/>
        <w:left w:val="none" w:sz="0" w:space="0" w:color="auto"/>
        <w:bottom w:val="none" w:sz="0" w:space="0" w:color="auto"/>
        <w:right w:val="none" w:sz="0" w:space="0" w:color="auto"/>
      </w:divBdr>
    </w:div>
    <w:div w:id="346835867">
      <w:bodyDiv w:val="1"/>
      <w:marLeft w:val="0"/>
      <w:marRight w:val="0"/>
      <w:marTop w:val="0"/>
      <w:marBottom w:val="0"/>
      <w:divBdr>
        <w:top w:val="none" w:sz="0" w:space="0" w:color="auto"/>
        <w:left w:val="none" w:sz="0" w:space="0" w:color="auto"/>
        <w:bottom w:val="none" w:sz="0" w:space="0" w:color="auto"/>
        <w:right w:val="none" w:sz="0" w:space="0" w:color="auto"/>
      </w:divBdr>
    </w:div>
    <w:div w:id="350229289">
      <w:bodyDiv w:val="1"/>
      <w:marLeft w:val="0"/>
      <w:marRight w:val="0"/>
      <w:marTop w:val="0"/>
      <w:marBottom w:val="0"/>
      <w:divBdr>
        <w:top w:val="none" w:sz="0" w:space="0" w:color="auto"/>
        <w:left w:val="none" w:sz="0" w:space="0" w:color="auto"/>
        <w:bottom w:val="none" w:sz="0" w:space="0" w:color="auto"/>
        <w:right w:val="none" w:sz="0" w:space="0" w:color="auto"/>
      </w:divBdr>
    </w:div>
    <w:div w:id="352466202">
      <w:bodyDiv w:val="1"/>
      <w:marLeft w:val="0"/>
      <w:marRight w:val="0"/>
      <w:marTop w:val="0"/>
      <w:marBottom w:val="0"/>
      <w:divBdr>
        <w:top w:val="none" w:sz="0" w:space="0" w:color="auto"/>
        <w:left w:val="none" w:sz="0" w:space="0" w:color="auto"/>
        <w:bottom w:val="none" w:sz="0" w:space="0" w:color="auto"/>
        <w:right w:val="none" w:sz="0" w:space="0" w:color="auto"/>
      </w:divBdr>
    </w:div>
    <w:div w:id="355732830">
      <w:bodyDiv w:val="1"/>
      <w:marLeft w:val="0"/>
      <w:marRight w:val="0"/>
      <w:marTop w:val="0"/>
      <w:marBottom w:val="0"/>
      <w:divBdr>
        <w:top w:val="none" w:sz="0" w:space="0" w:color="auto"/>
        <w:left w:val="none" w:sz="0" w:space="0" w:color="auto"/>
        <w:bottom w:val="none" w:sz="0" w:space="0" w:color="auto"/>
        <w:right w:val="none" w:sz="0" w:space="0" w:color="auto"/>
      </w:divBdr>
    </w:div>
    <w:div w:id="359278782">
      <w:bodyDiv w:val="1"/>
      <w:marLeft w:val="0"/>
      <w:marRight w:val="0"/>
      <w:marTop w:val="0"/>
      <w:marBottom w:val="0"/>
      <w:divBdr>
        <w:top w:val="none" w:sz="0" w:space="0" w:color="auto"/>
        <w:left w:val="none" w:sz="0" w:space="0" w:color="auto"/>
        <w:bottom w:val="none" w:sz="0" w:space="0" w:color="auto"/>
        <w:right w:val="none" w:sz="0" w:space="0" w:color="auto"/>
      </w:divBdr>
    </w:div>
    <w:div w:id="386226227">
      <w:bodyDiv w:val="1"/>
      <w:marLeft w:val="0"/>
      <w:marRight w:val="0"/>
      <w:marTop w:val="0"/>
      <w:marBottom w:val="0"/>
      <w:divBdr>
        <w:top w:val="none" w:sz="0" w:space="0" w:color="auto"/>
        <w:left w:val="none" w:sz="0" w:space="0" w:color="auto"/>
        <w:bottom w:val="none" w:sz="0" w:space="0" w:color="auto"/>
        <w:right w:val="none" w:sz="0" w:space="0" w:color="auto"/>
      </w:divBdr>
    </w:div>
    <w:div w:id="386608789">
      <w:bodyDiv w:val="1"/>
      <w:marLeft w:val="0"/>
      <w:marRight w:val="0"/>
      <w:marTop w:val="0"/>
      <w:marBottom w:val="0"/>
      <w:divBdr>
        <w:top w:val="none" w:sz="0" w:space="0" w:color="auto"/>
        <w:left w:val="none" w:sz="0" w:space="0" w:color="auto"/>
        <w:bottom w:val="none" w:sz="0" w:space="0" w:color="auto"/>
        <w:right w:val="none" w:sz="0" w:space="0" w:color="auto"/>
      </w:divBdr>
    </w:div>
    <w:div w:id="388499157">
      <w:bodyDiv w:val="1"/>
      <w:marLeft w:val="0"/>
      <w:marRight w:val="0"/>
      <w:marTop w:val="0"/>
      <w:marBottom w:val="0"/>
      <w:divBdr>
        <w:top w:val="none" w:sz="0" w:space="0" w:color="auto"/>
        <w:left w:val="none" w:sz="0" w:space="0" w:color="auto"/>
        <w:bottom w:val="none" w:sz="0" w:space="0" w:color="auto"/>
        <w:right w:val="none" w:sz="0" w:space="0" w:color="auto"/>
      </w:divBdr>
    </w:div>
    <w:div w:id="391464447">
      <w:bodyDiv w:val="1"/>
      <w:marLeft w:val="0"/>
      <w:marRight w:val="0"/>
      <w:marTop w:val="0"/>
      <w:marBottom w:val="0"/>
      <w:divBdr>
        <w:top w:val="none" w:sz="0" w:space="0" w:color="auto"/>
        <w:left w:val="none" w:sz="0" w:space="0" w:color="auto"/>
        <w:bottom w:val="none" w:sz="0" w:space="0" w:color="auto"/>
        <w:right w:val="none" w:sz="0" w:space="0" w:color="auto"/>
      </w:divBdr>
    </w:div>
    <w:div w:id="400955623">
      <w:bodyDiv w:val="1"/>
      <w:marLeft w:val="0"/>
      <w:marRight w:val="0"/>
      <w:marTop w:val="0"/>
      <w:marBottom w:val="0"/>
      <w:divBdr>
        <w:top w:val="none" w:sz="0" w:space="0" w:color="auto"/>
        <w:left w:val="none" w:sz="0" w:space="0" w:color="auto"/>
        <w:bottom w:val="none" w:sz="0" w:space="0" w:color="auto"/>
        <w:right w:val="none" w:sz="0" w:space="0" w:color="auto"/>
      </w:divBdr>
    </w:div>
    <w:div w:id="401952448">
      <w:bodyDiv w:val="1"/>
      <w:marLeft w:val="0"/>
      <w:marRight w:val="0"/>
      <w:marTop w:val="0"/>
      <w:marBottom w:val="0"/>
      <w:divBdr>
        <w:top w:val="none" w:sz="0" w:space="0" w:color="auto"/>
        <w:left w:val="none" w:sz="0" w:space="0" w:color="auto"/>
        <w:bottom w:val="none" w:sz="0" w:space="0" w:color="auto"/>
        <w:right w:val="none" w:sz="0" w:space="0" w:color="auto"/>
      </w:divBdr>
    </w:div>
    <w:div w:id="414472573">
      <w:bodyDiv w:val="1"/>
      <w:marLeft w:val="0"/>
      <w:marRight w:val="0"/>
      <w:marTop w:val="0"/>
      <w:marBottom w:val="0"/>
      <w:divBdr>
        <w:top w:val="none" w:sz="0" w:space="0" w:color="auto"/>
        <w:left w:val="none" w:sz="0" w:space="0" w:color="auto"/>
        <w:bottom w:val="none" w:sz="0" w:space="0" w:color="auto"/>
        <w:right w:val="none" w:sz="0" w:space="0" w:color="auto"/>
      </w:divBdr>
    </w:div>
    <w:div w:id="420446041">
      <w:bodyDiv w:val="1"/>
      <w:marLeft w:val="0"/>
      <w:marRight w:val="0"/>
      <w:marTop w:val="0"/>
      <w:marBottom w:val="0"/>
      <w:divBdr>
        <w:top w:val="none" w:sz="0" w:space="0" w:color="auto"/>
        <w:left w:val="none" w:sz="0" w:space="0" w:color="auto"/>
        <w:bottom w:val="none" w:sz="0" w:space="0" w:color="auto"/>
        <w:right w:val="none" w:sz="0" w:space="0" w:color="auto"/>
      </w:divBdr>
    </w:div>
    <w:div w:id="424349577">
      <w:bodyDiv w:val="1"/>
      <w:marLeft w:val="0"/>
      <w:marRight w:val="0"/>
      <w:marTop w:val="0"/>
      <w:marBottom w:val="0"/>
      <w:divBdr>
        <w:top w:val="none" w:sz="0" w:space="0" w:color="auto"/>
        <w:left w:val="none" w:sz="0" w:space="0" w:color="auto"/>
        <w:bottom w:val="none" w:sz="0" w:space="0" w:color="auto"/>
        <w:right w:val="none" w:sz="0" w:space="0" w:color="auto"/>
      </w:divBdr>
    </w:div>
    <w:div w:id="429086934">
      <w:bodyDiv w:val="1"/>
      <w:marLeft w:val="0"/>
      <w:marRight w:val="0"/>
      <w:marTop w:val="0"/>
      <w:marBottom w:val="0"/>
      <w:divBdr>
        <w:top w:val="none" w:sz="0" w:space="0" w:color="auto"/>
        <w:left w:val="none" w:sz="0" w:space="0" w:color="auto"/>
        <w:bottom w:val="none" w:sz="0" w:space="0" w:color="auto"/>
        <w:right w:val="none" w:sz="0" w:space="0" w:color="auto"/>
      </w:divBdr>
    </w:div>
    <w:div w:id="434448685">
      <w:bodyDiv w:val="1"/>
      <w:marLeft w:val="0"/>
      <w:marRight w:val="0"/>
      <w:marTop w:val="0"/>
      <w:marBottom w:val="0"/>
      <w:divBdr>
        <w:top w:val="none" w:sz="0" w:space="0" w:color="auto"/>
        <w:left w:val="none" w:sz="0" w:space="0" w:color="auto"/>
        <w:bottom w:val="none" w:sz="0" w:space="0" w:color="auto"/>
        <w:right w:val="none" w:sz="0" w:space="0" w:color="auto"/>
      </w:divBdr>
    </w:div>
    <w:div w:id="438915420">
      <w:bodyDiv w:val="1"/>
      <w:marLeft w:val="0"/>
      <w:marRight w:val="0"/>
      <w:marTop w:val="0"/>
      <w:marBottom w:val="0"/>
      <w:divBdr>
        <w:top w:val="none" w:sz="0" w:space="0" w:color="auto"/>
        <w:left w:val="none" w:sz="0" w:space="0" w:color="auto"/>
        <w:bottom w:val="none" w:sz="0" w:space="0" w:color="auto"/>
        <w:right w:val="none" w:sz="0" w:space="0" w:color="auto"/>
      </w:divBdr>
    </w:div>
    <w:div w:id="444885067">
      <w:bodyDiv w:val="1"/>
      <w:marLeft w:val="0"/>
      <w:marRight w:val="0"/>
      <w:marTop w:val="0"/>
      <w:marBottom w:val="0"/>
      <w:divBdr>
        <w:top w:val="none" w:sz="0" w:space="0" w:color="auto"/>
        <w:left w:val="none" w:sz="0" w:space="0" w:color="auto"/>
        <w:bottom w:val="none" w:sz="0" w:space="0" w:color="auto"/>
        <w:right w:val="none" w:sz="0" w:space="0" w:color="auto"/>
      </w:divBdr>
    </w:div>
    <w:div w:id="452289953">
      <w:bodyDiv w:val="1"/>
      <w:marLeft w:val="0"/>
      <w:marRight w:val="0"/>
      <w:marTop w:val="0"/>
      <w:marBottom w:val="0"/>
      <w:divBdr>
        <w:top w:val="none" w:sz="0" w:space="0" w:color="auto"/>
        <w:left w:val="none" w:sz="0" w:space="0" w:color="auto"/>
        <w:bottom w:val="none" w:sz="0" w:space="0" w:color="auto"/>
        <w:right w:val="none" w:sz="0" w:space="0" w:color="auto"/>
      </w:divBdr>
    </w:div>
    <w:div w:id="452402096">
      <w:bodyDiv w:val="1"/>
      <w:marLeft w:val="0"/>
      <w:marRight w:val="0"/>
      <w:marTop w:val="0"/>
      <w:marBottom w:val="0"/>
      <w:divBdr>
        <w:top w:val="none" w:sz="0" w:space="0" w:color="auto"/>
        <w:left w:val="none" w:sz="0" w:space="0" w:color="auto"/>
        <w:bottom w:val="none" w:sz="0" w:space="0" w:color="auto"/>
        <w:right w:val="none" w:sz="0" w:space="0" w:color="auto"/>
      </w:divBdr>
    </w:div>
    <w:div w:id="459542253">
      <w:bodyDiv w:val="1"/>
      <w:marLeft w:val="0"/>
      <w:marRight w:val="0"/>
      <w:marTop w:val="0"/>
      <w:marBottom w:val="0"/>
      <w:divBdr>
        <w:top w:val="none" w:sz="0" w:space="0" w:color="auto"/>
        <w:left w:val="none" w:sz="0" w:space="0" w:color="auto"/>
        <w:bottom w:val="none" w:sz="0" w:space="0" w:color="auto"/>
        <w:right w:val="none" w:sz="0" w:space="0" w:color="auto"/>
      </w:divBdr>
    </w:div>
    <w:div w:id="475728997">
      <w:bodyDiv w:val="1"/>
      <w:marLeft w:val="0"/>
      <w:marRight w:val="0"/>
      <w:marTop w:val="0"/>
      <w:marBottom w:val="0"/>
      <w:divBdr>
        <w:top w:val="none" w:sz="0" w:space="0" w:color="auto"/>
        <w:left w:val="none" w:sz="0" w:space="0" w:color="auto"/>
        <w:bottom w:val="none" w:sz="0" w:space="0" w:color="auto"/>
        <w:right w:val="none" w:sz="0" w:space="0" w:color="auto"/>
      </w:divBdr>
    </w:div>
    <w:div w:id="477963454">
      <w:bodyDiv w:val="1"/>
      <w:marLeft w:val="0"/>
      <w:marRight w:val="0"/>
      <w:marTop w:val="0"/>
      <w:marBottom w:val="0"/>
      <w:divBdr>
        <w:top w:val="none" w:sz="0" w:space="0" w:color="auto"/>
        <w:left w:val="none" w:sz="0" w:space="0" w:color="auto"/>
        <w:bottom w:val="none" w:sz="0" w:space="0" w:color="auto"/>
        <w:right w:val="none" w:sz="0" w:space="0" w:color="auto"/>
      </w:divBdr>
    </w:div>
    <w:div w:id="479998338">
      <w:bodyDiv w:val="1"/>
      <w:marLeft w:val="0"/>
      <w:marRight w:val="0"/>
      <w:marTop w:val="0"/>
      <w:marBottom w:val="0"/>
      <w:divBdr>
        <w:top w:val="none" w:sz="0" w:space="0" w:color="auto"/>
        <w:left w:val="none" w:sz="0" w:space="0" w:color="auto"/>
        <w:bottom w:val="none" w:sz="0" w:space="0" w:color="auto"/>
        <w:right w:val="none" w:sz="0" w:space="0" w:color="auto"/>
      </w:divBdr>
    </w:div>
    <w:div w:id="485824311">
      <w:bodyDiv w:val="1"/>
      <w:marLeft w:val="0"/>
      <w:marRight w:val="0"/>
      <w:marTop w:val="0"/>
      <w:marBottom w:val="0"/>
      <w:divBdr>
        <w:top w:val="none" w:sz="0" w:space="0" w:color="auto"/>
        <w:left w:val="none" w:sz="0" w:space="0" w:color="auto"/>
        <w:bottom w:val="none" w:sz="0" w:space="0" w:color="auto"/>
        <w:right w:val="none" w:sz="0" w:space="0" w:color="auto"/>
      </w:divBdr>
    </w:div>
    <w:div w:id="488790401">
      <w:bodyDiv w:val="1"/>
      <w:marLeft w:val="0"/>
      <w:marRight w:val="0"/>
      <w:marTop w:val="0"/>
      <w:marBottom w:val="0"/>
      <w:divBdr>
        <w:top w:val="none" w:sz="0" w:space="0" w:color="auto"/>
        <w:left w:val="none" w:sz="0" w:space="0" w:color="auto"/>
        <w:bottom w:val="none" w:sz="0" w:space="0" w:color="auto"/>
        <w:right w:val="none" w:sz="0" w:space="0" w:color="auto"/>
      </w:divBdr>
    </w:div>
    <w:div w:id="506485003">
      <w:bodyDiv w:val="1"/>
      <w:marLeft w:val="0"/>
      <w:marRight w:val="0"/>
      <w:marTop w:val="0"/>
      <w:marBottom w:val="0"/>
      <w:divBdr>
        <w:top w:val="none" w:sz="0" w:space="0" w:color="auto"/>
        <w:left w:val="none" w:sz="0" w:space="0" w:color="auto"/>
        <w:bottom w:val="none" w:sz="0" w:space="0" w:color="auto"/>
        <w:right w:val="none" w:sz="0" w:space="0" w:color="auto"/>
      </w:divBdr>
    </w:div>
    <w:div w:id="516773231">
      <w:bodyDiv w:val="1"/>
      <w:marLeft w:val="0"/>
      <w:marRight w:val="0"/>
      <w:marTop w:val="0"/>
      <w:marBottom w:val="0"/>
      <w:divBdr>
        <w:top w:val="none" w:sz="0" w:space="0" w:color="auto"/>
        <w:left w:val="none" w:sz="0" w:space="0" w:color="auto"/>
        <w:bottom w:val="none" w:sz="0" w:space="0" w:color="auto"/>
        <w:right w:val="none" w:sz="0" w:space="0" w:color="auto"/>
      </w:divBdr>
    </w:div>
    <w:div w:id="527138659">
      <w:bodyDiv w:val="1"/>
      <w:marLeft w:val="0"/>
      <w:marRight w:val="0"/>
      <w:marTop w:val="0"/>
      <w:marBottom w:val="0"/>
      <w:divBdr>
        <w:top w:val="none" w:sz="0" w:space="0" w:color="auto"/>
        <w:left w:val="none" w:sz="0" w:space="0" w:color="auto"/>
        <w:bottom w:val="none" w:sz="0" w:space="0" w:color="auto"/>
        <w:right w:val="none" w:sz="0" w:space="0" w:color="auto"/>
      </w:divBdr>
    </w:div>
    <w:div w:id="527261571">
      <w:bodyDiv w:val="1"/>
      <w:marLeft w:val="0"/>
      <w:marRight w:val="0"/>
      <w:marTop w:val="0"/>
      <w:marBottom w:val="0"/>
      <w:divBdr>
        <w:top w:val="none" w:sz="0" w:space="0" w:color="auto"/>
        <w:left w:val="none" w:sz="0" w:space="0" w:color="auto"/>
        <w:bottom w:val="none" w:sz="0" w:space="0" w:color="auto"/>
        <w:right w:val="none" w:sz="0" w:space="0" w:color="auto"/>
      </w:divBdr>
    </w:div>
    <w:div w:id="555629465">
      <w:bodyDiv w:val="1"/>
      <w:marLeft w:val="0"/>
      <w:marRight w:val="0"/>
      <w:marTop w:val="0"/>
      <w:marBottom w:val="0"/>
      <w:divBdr>
        <w:top w:val="none" w:sz="0" w:space="0" w:color="auto"/>
        <w:left w:val="none" w:sz="0" w:space="0" w:color="auto"/>
        <w:bottom w:val="none" w:sz="0" w:space="0" w:color="auto"/>
        <w:right w:val="none" w:sz="0" w:space="0" w:color="auto"/>
      </w:divBdr>
    </w:div>
    <w:div w:id="571089417">
      <w:bodyDiv w:val="1"/>
      <w:marLeft w:val="0"/>
      <w:marRight w:val="0"/>
      <w:marTop w:val="0"/>
      <w:marBottom w:val="0"/>
      <w:divBdr>
        <w:top w:val="none" w:sz="0" w:space="0" w:color="auto"/>
        <w:left w:val="none" w:sz="0" w:space="0" w:color="auto"/>
        <w:bottom w:val="none" w:sz="0" w:space="0" w:color="auto"/>
        <w:right w:val="none" w:sz="0" w:space="0" w:color="auto"/>
      </w:divBdr>
    </w:div>
    <w:div w:id="586155301">
      <w:bodyDiv w:val="1"/>
      <w:marLeft w:val="0"/>
      <w:marRight w:val="0"/>
      <w:marTop w:val="0"/>
      <w:marBottom w:val="0"/>
      <w:divBdr>
        <w:top w:val="none" w:sz="0" w:space="0" w:color="auto"/>
        <w:left w:val="none" w:sz="0" w:space="0" w:color="auto"/>
        <w:bottom w:val="none" w:sz="0" w:space="0" w:color="auto"/>
        <w:right w:val="none" w:sz="0" w:space="0" w:color="auto"/>
      </w:divBdr>
    </w:div>
    <w:div w:id="586576573">
      <w:bodyDiv w:val="1"/>
      <w:marLeft w:val="0"/>
      <w:marRight w:val="0"/>
      <w:marTop w:val="0"/>
      <w:marBottom w:val="0"/>
      <w:divBdr>
        <w:top w:val="none" w:sz="0" w:space="0" w:color="auto"/>
        <w:left w:val="none" w:sz="0" w:space="0" w:color="auto"/>
        <w:bottom w:val="none" w:sz="0" w:space="0" w:color="auto"/>
        <w:right w:val="none" w:sz="0" w:space="0" w:color="auto"/>
      </w:divBdr>
    </w:div>
    <w:div w:id="594291234">
      <w:bodyDiv w:val="1"/>
      <w:marLeft w:val="0"/>
      <w:marRight w:val="0"/>
      <w:marTop w:val="0"/>
      <w:marBottom w:val="0"/>
      <w:divBdr>
        <w:top w:val="none" w:sz="0" w:space="0" w:color="auto"/>
        <w:left w:val="none" w:sz="0" w:space="0" w:color="auto"/>
        <w:bottom w:val="none" w:sz="0" w:space="0" w:color="auto"/>
        <w:right w:val="none" w:sz="0" w:space="0" w:color="auto"/>
      </w:divBdr>
    </w:div>
    <w:div w:id="596983397">
      <w:bodyDiv w:val="1"/>
      <w:marLeft w:val="0"/>
      <w:marRight w:val="0"/>
      <w:marTop w:val="0"/>
      <w:marBottom w:val="0"/>
      <w:divBdr>
        <w:top w:val="none" w:sz="0" w:space="0" w:color="auto"/>
        <w:left w:val="none" w:sz="0" w:space="0" w:color="auto"/>
        <w:bottom w:val="none" w:sz="0" w:space="0" w:color="auto"/>
        <w:right w:val="none" w:sz="0" w:space="0" w:color="auto"/>
      </w:divBdr>
    </w:div>
    <w:div w:id="599989712">
      <w:bodyDiv w:val="1"/>
      <w:marLeft w:val="0"/>
      <w:marRight w:val="0"/>
      <w:marTop w:val="0"/>
      <w:marBottom w:val="0"/>
      <w:divBdr>
        <w:top w:val="none" w:sz="0" w:space="0" w:color="auto"/>
        <w:left w:val="none" w:sz="0" w:space="0" w:color="auto"/>
        <w:bottom w:val="none" w:sz="0" w:space="0" w:color="auto"/>
        <w:right w:val="none" w:sz="0" w:space="0" w:color="auto"/>
      </w:divBdr>
    </w:div>
    <w:div w:id="601378493">
      <w:bodyDiv w:val="1"/>
      <w:marLeft w:val="0"/>
      <w:marRight w:val="0"/>
      <w:marTop w:val="0"/>
      <w:marBottom w:val="0"/>
      <w:divBdr>
        <w:top w:val="none" w:sz="0" w:space="0" w:color="auto"/>
        <w:left w:val="none" w:sz="0" w:space="0" w:color="auto"/>
        <w:bottom w:val="none" w:sz="0" w:space="0" w:color="auto"/>
        <w:right w:val="none" w:sz="0" w:space="0" w:color="auto"/>
      </w:divBdr>
    </w:div>
    <w:div w:id="610362886">
      <w:bodyDiv w:val="1"/>
      <w:marLeft w:val="0"/>
      <w:marRight w:val="0"/>
      <w:marTop w:val="0"/>
      <w:marBottom w:val="0"/>
      <w:divBdr>
        <w:top w:val="none" w:sz="0" w:space="0" w:color="auto"/>
        <w:left w:val="none" w:sz="0" w:space="0" w:color="auto"/>
        <w:bottom w:val="none" w:sz="0" w:space="0" w:color="auto"/>
        <w:right w:val="none" w:sz="0" w:space="0" w:color="auto"/>
      </w:divBdr>
    </w:div>
    <w:div w:id="614366970">
      <w:bodyDiv w:val="1"/>
      <w:marLeft w:val="0"/>
      <w:marRight w:val="0"/>
      <w:marTop w:val="0"/>
      <w:marBottom w:val="0"/>
      <w:divBdr>
        <w:top w:val="none" w:sz="0" w:space="0" w:color="auto"/>
        <w:left w:val="none" w:sz="0" w:space="0" w:color="auto"/>
        <w:bottom w:val="none" w:sz="0" w:space="0" w:color="auto"/>
        <w:right w:val="none" w:sz="0" w:space="0" w:color="auto"/>
      </w:divBdr>
    </w:div>
    <w:div w:id="620264045">
      <w:bodyDiv w:val="1"/>
      <w:marLeft w:val="0"/>
      <w:marRight w:val="0"/>
      <w:marTop w:val="0"/>
      <w:marBottom w:val="0"/>
      <w:divBdr>
        <w:top w:val="none" w:sz="0" w:space="0" w:color="auto"/>
        <w:left w:val="none" w:sz="0" w:space="0" w:color="auto"/>
        <w:bottom w:val="none" w:sz="0" w:space="0" w:color="auto"/>
        <w:right w:val="none" w:sz="0" w:space="0" w:color="auto"/>
      </w:divBdr>
    </w:div>
    <w:div w:id="625551515">
      <w:bodyDiv w:val="1"/>
      <w:marLeft w:val="0"/>
      <w:marRight w:val="0"/>
      <w:marTop w:val="0"/>
      <w:marBottom w:val="0"/>
      <w:divBdr>
        <w:top w:val="none" w:sz="0" w:space="0" w:color="auto"/>
        <w:left w:val="none" w:sz="0" w:space="0" w:color="auto"/>
        <w:bottom w:val="none" w:sz="0" w:space="0" w:color="auto"/>
        <w:right w:val="none" w:sz="0" w:space="0" w:color="auto"/>
      </w:divBdr>
    </w:div>
    <w:div w:id="635716231">
      <w:bodyDiv w:val="1"/>
      <w:marLeft w:val="0"/>
      <w:marRight w:val="0"/>
      <w:marTop w:val="0"/>
      <w:marBottom w:val="0"/>
      <w:divBdr>
        <w:top w:val="none" w:sz="0" w:space="0" w:color="auto"/>
        <w:left w:val="none" w:sz="0" w:space="0" w:color="auto"/>
        <w:bottom w:val="none" w:sz="0" w:space="0" w:color="auto"/>
        <w:right w:val="none" w:sz="0" w:space="0" w:color="auto"/>
      </w:divBdr>
    </w:div>
    <w:div w:id="637147649">
      <w:bodyDiv w:val="1"/>
      <w:marLeft w:val="0"/>
      <w:marRight w:val="0"/>
      <w:marTop w:val="0"/>
      <w:marBottom w:val="0"/>
      <w:divBdr>
        <w:top w:val="none" w:sz="0" w:space="0" w:color="auto"/>
        <w:left w:val="none" w:sz="0" w:space="0" w:color="auto"/>
        <w:bottom w:val="none" w:sz="0" w:space="0" w:color="auto"/>
        <w:right w:val="none" w:sz="0" w:space="0" w:color="auto"/>
      </w:divBdr>
    </w:div>
    <w:div w:id="657422088">
      <w:bodyDiv w:val="1"/>
      <w:marLeft w:val="0"/>
      <w:marRight w:val="0"/>
      <w:marTop w:val="0"/>
      <w:marBottom w:val="0"/>
      <w:divBdr>
        <w:top w:val="none" w:sz="0" w:space="0" w:color="auto"/>
        <w:left w:val="none" w:sz="0" w:space="0" w:color="auto"/>
        <w:bottom w:val="none" w:sz="0" w:space="0" w:color="auto"/>
        <w:right w:val="none" w:sz="0" w:space="0" w:color="auto"/>
      </w:divBdr>
      <w:divsChild>
        <w:div w:id="1650481046">
          <w:marLeft w:val="0"/>
          <w:marRight w:val="0"/>
          <w:marTop w:val="0"/>
          <w:marBottom w:val="0"/>
          <w:divBdr>
            <w:top w:val="none" w:sz="0" w:space="0" w:color="auto"/>
            <w:left w:val="none" w:sz="0" w:space="0" w:color="auto"/>
            <w:bottom w:val="none" w:sz="0" w:space="0" w:color="auto"/>
            <w:right w:val="none" w:sz="0" w:space="0" w:color="auto"/>
          </w:divBdr>
          <w:divsChild>
            <w:div w:id="1166939584">
              <w:marLeft w:val="0"/>
              <w:marRight w:val="0"/>
              <w:marTop w:val="0"/>
              <w:marBottom w:val="0"/>
              <w:divBdr>
                <w:top w:val="none" w:sz="0" w:space="0" w:color="auto"/>
                <w:left w:val="none" w:sz="0" w:space="0" w:color="auto"/>
                <w:bottom w:val="none" w:sz="0" w:space="0" w:color="auto"/>
                <w:right w:val="none" w:sz="0" w:space="0" w:color="auto"/>
              </w:divBdr>
              <w:divsChild>
                <w:div w:id="105199061">
                  <w:marLeft w:val="0"/>
                  <w:marRight w:val="0"/>
                  <w:marTop w:val="0"/>
                  <w:marBottom w:val="0"/>
                  <w:divBdr>
                    <w:top w:val="none" w:sz="0" w:space="0" w:color="auto"/>
                    <w:left w:val="none" w:sz="0" w:space="0" w:color="auto"/>
                    <w:bottom w:val="none" w:sz="0" w:space="0" w:color="auto"/>
                    <w:right w:val="none" w:sz="0" w:space="0" w:color="auto"/>
                  </w:divBdr>
                  <w:divsChild>
                    <w:div w:id="1446533353">
                      <w:marLeft w:val="-151"/>
                      <w:marRight w:val="0"/>
                      <w:marTop w:val="0"/>
                      <w:marBottom w:val="0"/>
                      <w:divBdr>
                        <w:top w:val="none" w:sz="0" w:space="0" w:color="auto"/>
                        <w:left w:val="none" w:sz="0" w:space="0" w:color="auto"/>
                        <w:bottom w:val="none" w:sz="0" w:space="0" w:color="auto"/>
                        <w:right w:val="none" w:sz="0" w:space="0" w:color="auto"/>
                      </w:divBdr>
                      <w:divsChild>
                        <w:div w:id="1103182707">
                          <w:marLeft w:val="0"/>
                          <w:marRight w:val="0"/>
                          <w:marTop w:val="0"/>
                          <w:marBottom w:val="0"/>
                          <w:divBdr>
                            <w:top w:val="none" w:sz="0" w:space="0" w:color="auto"/>
                            <w:left w:val="none" w:sz="0" w:space="0" w:color="auto"/>
                            <w:bottom w:val="none" w:sz="0" w:space="0" w:color="auto"/>
                            <w:right w:val="none" w:sz="0" w:space="0" w:color="auto"/>
                          </w:divBdr>
                          <w:divsChild>
                            <w:div w:id="1023167692">
                              <w:marLeft w:val="0"/>
                              <w:marRight w:val="0"/>
                              <w:marTop w:val="0"/>
                              <w:marBottom w:val="0"/>
                              <w:divBdr>
                                <w:top w:val="single" w:sz="6" w:space="0" w:color="CCCCCC"/>
                                <w:left w:val="single" w:sz="6" w:space="0" w:color="CCCCCC"/>
                                <w:bottom w:val="single" w:sz="6" w:space="0" w:color="CCCCCC"/>
                                <w:right w:val="single" w:sz="6" w:space="0" w:color="CCCCCC"/>
                              </w:divBdr>
                              <w:divsChild>
                                <w:div w:id="252205317">
                                  <w:marLeft w:val="0"/>
                                  <w:marRight w:val="0"/>
                                  <w:marTop w:val="0"/>
                                  <w:marBottom w:val="0"/>
                                  <w:divBdr>
                                    <w:top w:val="none" w:sz="0" w:space="0" w:color="auto"/>
                                    <w:left w:val="none" w:sz="0" w:space="0" w:color="auto"/>
                                    <w:bottom w:val="none" w:sz="0" w:space="0" w:color="auto"/>
                                    <w:right w:val="none" w:sz="0" w:space="0" w:color="auto"/>
                                  </w:divBdr>
                                  <w:divsChild>
                                    <w:div w:id="89280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796749">
      <w:bodyDiv w:val="1"/>
      <w:marLeft w:val="0"/>
      <w:marRight w:val="0"/>
      <w:marTop w:val="0"/>
      <w:marBottom w:val="0"/>
      <w:divBdr>
        <w:top w:val="none" w:sz="0" w:space="0" w:color="auto"/>
        <w:left w:val="none" w:sz="0" w:space="0" w:color="auto"/>
        <w:bottom w:val="none" w:sz="0" w:space="0" w:color="auto"/>
        <w:right w:val="none" w:sz="0" w:space="0" w:color="auto"/>
      </w:divBdr>
    </w:div>
    <w:div w:id="671761474">
      <w:bodyDiv w:val="1"/>
      <w:marLeft w:val="0"/>
      <w:marRight w:val="0"/>
      <w:marTop w:val="0"/>
      <w:marBottom w:val="0"/>
      <w:divBdr>
        <w:top w:val="none" w:sz="0" w:space="0" w:color="auto"/>
        <w:left w:val="none" w:sz="0" w:space="0" w:color="auto"/>
        <w:bottom w:val="none" w:sz="0" w:space="0" w:color="auto"/>
        <w:right w:val="none" w:sz="0" w:space="0" w:color="auto"/>
      </w:divBdr>
    </w:div>
    <w:div w:id="687634360">
      <w:bodyDiv w:val="1"/>
      <w:marLeft w:val="0"/>
      <w:marRight w:val="0"/>
      <w:marTop w:val="0"/>
      <w:marBottom w:val="0"/>
      <w:divBdr>
        <w:top w:val="none" w:sz="0" w:space="0" w:color="auto"/>
        <w:left w:val="none" w:sz="0" w:space="0" w:color="auto"/>
        <w:bottom w:val="none" w:sz="0" w:space="0" w:color="auto"/>
        <w:right w:val="none" w:sz="0" w:space="0" w:color="auto"/>
      </w:divBdr>
    </w:div>
    <w:div w:id="691567704">
      <w:bodyDiv w:val="1"/>
      <w:marLeft w:val="0"/>
      <w:marRight w:val="0"/>
      <w:marTop w:val="0"/>
      <w:marBottom w:val="0"/>
      <w:divBdr>
        <w:top w:val="none" w:sz="0" w:space="0" w:color="auto"/>
        <w:left w:val="none" w:sz="0" w:space="0" w:color="auto"/>
        <w:bottom w:val="none" w:sz="0" w:space="0" w:color="auto"/>
        <w:right w:val="none" w:sz="0" w:space="0" w:color="auto"/>
      </w:divBdr>
    </w:div>
    <w:div w:id="695083206">
      <w:bodyDiv w:val="1"/>
      <w:marLeft w:val="0"/>
      <w:marRight w:val="0"/>
      <w:marTop w:val="0"/>
      <w:marBottom w:val="0"/>
      <w:divBdr>
        <w:top w:val="none" w:sz="0" w:space="0" w:color="auto"/>
        <w:left w:val="none" w:sz="0" w:space="0" w:color="auto"/>
        <w:bottom w:val="none" w:sz="0" w:space="0" w:color="auto"/>
        <w:right w:val="none" w:sz="0" w:space="0" w:color="auto"/>
      </w:divBdr>
    </w:div>
    <w:div w:id="695156885">
      <w:bodyDiv w:val="1"/>
      <w:marLeft w:val="0"/>
      <w:marRight w:val="0"/>
      <w:marTop w:val="0"/>
      <w:marBottom w:val="0"/>
      <w:divBdr>
        <w:top w:val="none" w:sz="0" w:space="0" w:color="auto"/>
        <w:left w:val="none" w:sz="0" w:space="0" w:color="auto"/>
        <w:bottom w:val="none" w:sz="0" w:space="0" w:color="auto"/>
        <w:right w:val="none" w:sz="0" w:space="0" w:color="auto"/>
      </w:divBdr>
    </w:div>
    <w:div w:id="716319200">
      <w:bodyDiv w:val="1"/>
      <w:marLeft w:val="0"/>
      <w:marRight w:val="0"/>
      <w:marTop w:val="0"/>
      <w:marBottom w:val="0"/>
      <w:divBdr>
        <w:top w:val="none" w:sz="0" w:space="0" w:color="auto"/>
        <w:left w:val="none" w:sz="0" w:space="0" w:color="auto"/>
        <w:bottom w:val="none" w:sz="0" w:space="0" w:color="auto"/>
        <w:right w:val="none" w:sz="0" w:space="0" w:color="auto"/>
      </w:divBdr>
    </w:div>
    <w:div w:id="722947592">
      <w:bodyDiv w:val="1"/>
      <w:marLeft w:val="0"/>
      <w:marRight w:val="0"/>
      <w:marTop w:val="0"/>
      <w:marBottom w:val="0"/>
      <w:divBdr>
        <w:top w:val="none" w:sz="0" w:space="0" w:color="auto"/>
        <w:left w:val="none" w:sz="0" w:space="0" w:color="auto"/>
        <w:bottom w:val="none" w:sz="0" w:space="0" w:color="auto"/>
        <w:right w:val="none" w:sz="0" w:space="0" w:color="auto"/>
      </w:divBdr>
    </w:div>
    <w:div w:id="736443681">
      <w:bodyDiv w:val="1"/>
      <w:marLeft w:val="0"/>
      <w:marRight w:val="0"/>
      <w:marTop w:val="0"/>
      <w:marBottom w:val="0"/>
      <w:divBdr>
        <w:top w:val="none" w:sz="0" w:space="0" w:color="auto"/>
        <w:left w:val="none" w:sz="0" w:space="0" w:color="auto"/>
        <w:bottom w:val="none" w:sz="0" w:space="0" w:color="auto"/>
        <w:right w:val="none" w:sz="0" w:space="0" w:color="auto"/>
      </w:divBdr>
    </w:div>
    <w:div w:id="740446273">
      <w:bodyDiv w:val="1"/>
      <w:marLeft w:val="0"/>
      <w:marRight w:val="0"/>
      <w:marTop w:val="0"/>
      <w:marBottom w:val="0"/>
      <w:divBdr>
        <w:top w:val="none" w:sz="0" w:space="0" w:color="auto"/>
        <w:left w:val="none" w:sz="0" w:space="0" w:color="auto"/>
        <w:bottom w:val="none" w:sz="0" w:space="0" w:color="auto"/>
        <w:right w:val="none" w:sz="0" w:space="0" w:color="auto"/>
      </w:divBdr>
      <w:divsChild>
        <w:div w:id="189225334">
          <w:marLeft w:val="0"/>
          <w:marRight w:val="0"/>
          <w:marTop w:val="0"/>
          <w:marBottom w:val="0"/>
          <w:divBdr>
            <w:top w:val="none" w:sz="0" w:space="0" w:color="auto"/>
            <w:left w:val="none" w:sz="0" w:space="0" w:color="auto"/>
            <w:bottom w:val="none" w:sz="0" w:space="0" w:color="auto"/>
            <w:right w:val="none" w:sz="0" w:space="0" w:color="auto"/>
          </w:divBdr>
          <w:divsChild>
            <w:div w:id="1932659212">
              <w:marLeft w:val="0"/>
              <w:marRight w:val="0"/>
              <w:marTop w:val="0"/>
              <w:marBottom w:val="0"/>
              <w:divBdr>
                <w:top w:val="none" w:sz="0" w:space="0" w:color="auto"/>
                <w:left w:val="none" w:sz="0" w:space="0" w:color="auto"/>
                <w:bottom w:val="none" w:sz="0" w:space="0" w:color="auto"/>
                <w:right w:val="none" w:sz="0" w:space="0" w:color="auto"/>
              </w:divBdr>
              <w:divsChild>
                <w:div w:id="1592472973">
                  <w:marLeft w:val="0"/>
                  <w:marRight w:val="0"/>
                  <w:marTop w:val="0"/>
                  <w:marBottom w:val="0"/>
                  <w:divBdr>
                    <w:top w:val="none" w:sz="0" w:space="0" w:color="auto"/>
                    <w:left w:val="none" w:sz="0" w:space="0" w:color="auto"/>
                    <w:bottom w:val="none" w:sz="0" w:space="0" w:color="auto"/>
                    <w:right w:val="none" w:sz="0" w:space="0" w:color="auto"/>
                  </w:divBdr>
                  <w:divsChild>
                    <w:div w:id="1973169651">
                      <w:marLeft w:val="-135"/>
                      <w:marRight w:val="0"/>
                      <w:marTop w:val="0"/>
                      <w:marBottom w:val="0"/>
                      <w:divBdr>
                        <w:top w:val="none" w:sz="0" w:space="0" w:color="auto"/>
                        <w:left w:val="none" w:sz="0" w:space="0" w:color="auto"/>
                        <w:bottom w:val="none" w:sz="0" w:space="0" w:color="auto"/>
                        <w:right w:val="none" w:sz="0" w:space="0" w:color="auto"/>
                      </w:divBdr>
                      <w:divsChild>
                        <w:div w:id="1596330282">
                          <w:marLeft w:val="0"/>
                          <w:marRight w:val="0"/>
                          <w:marTop w:val="0"/>
                          <w:marBottom w:val="0"/>
                          <w:divBdr>
                            <w:top w:val="none" w:sz="0" w:space="0" w:color="auto"/>
                            <w:left w:val="none" w:sz="0" w:space="0" w:color="auto"/>
                            <w:bottom w:val="none" w:sz="0" w:space="0" w:color="auto"/>
                            <w:right w:val="none" w:sz="0" w:space="0" w:color="auto"/>
                          </w:divBdr>
                          <w:divsChild>
                            <w:div w:id="605694261">
                              <w:marLeft w:val="0"/>
                              <w:marRight w:val="0"/>
                              <w:marTop w:val="0"/>
                              <w:marBottom w:val="0"/>
                              <w:divBdr>
                                <w:top w:val="single" w:sz="6" w:space="0" w:color="CCCCCC"/>
                                <w:left w:val="single" w:sz="6" w:space="0" w:color="CCCCCC"/>
                                <w:bottom w:val="single" w:sz="6" w:space="0" w:color="CCCCCC"/>
                                <w:right w:val="single" w:sz="6" w:space="0" w:color="CCCCCC"/>
                              </w:divBdr>
                              <w:divsChild>
                                <w:div w:id="196506162">
                                  <w:marLeft w:val="0"/>
                                  <w:marRight w:val="0"/>
                                  <w:marTop w:val="0"/>
                                  <w:marBottom w:val="0"/>
                                  <w:divBdr>
                                    <w:top w:val="none" w:sz="0" w:space="0" w:color="auto"/>
                                    <w:left w:val="none" w:sz="0" w:space="0" w:color="auto"/>
                                    <w:bottom w:val="none" w:sz="0" w:space="0" w:color="auto"/>
                                    <w:right w:val="none" w:sz="0" w:space="0" w:color="auto"/>
                                  </w:divBdr>
                                  <w:divsChild>
                                    <w:div w:id="9995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3994904">
      <w:bodyDiv w:val="1"/>
      <w:marLeft w:val="0"/>
      <w:marRight w:val="0"/>
      <w:marTop w:val="0"/>
      <w:marBottom w:val="0"/>
      <w:divBdr>
        <w:top w:val="none" w:sz="0" w:space="0" w:color="auto"/>
        <w:left w:val="none" w:sz="0" w:space="0" w:color="auto"/>
        <w:bottom w:val="none" w:sz="0" w:space="0" w:color="auto"/>
        <w:right w:val="none" w:sz="0" w:space="0" w:color="auto"/>
      </w:divBdr>
    </w:div>
    <w:div w:id="755325814">
      <w:bodyDiv w:val="1"/>
      <w:marLeft w:val="0"/>
      <w:marRight w:val="0"/>
      <w:marTop w:val="0"/>
      <w:marBottom w:val="0"/>
      <w:divBdr>
        <w:top w:val="none" w:sz="0" w:space="0" w:color="auto"/>
        <w:left w:val="none" w:sz="0" w:space="0" w:color="auto"/>
        <w:bottom w:val="none" w:sz="0" w:space="0" w:color="auto"/>
        <w:right w:val="none" w:sz="0" w:space="0" w:color="auto"/>
      </w:divBdr>
    </w:div>
    <w:div w:id="755592506">
      <w:bodyDiv w:val="1"/>
      <w:marLeft w:val="0"/>
      <w:marRight w:val="0"/>
      <w:marTop w:val="0"/>
      <w:marBottom w:val="0"/>
      <w:divBdr>
        <w:top w:val="none" w:sz="0" w:space="0" w:color="auto"/>
        <w:left w:val="none" w:sz="0" w:space="0" w:color="auto"/>
        <w:bottom w:val="none" w:sz="0" w:space="0" w:color="auto"/>
        <w:right w:val="none" w:sz="0" w:space="0" w:color="auto"/>
      </w:divBdr>
    </w:div>
    <w:div w:id="755631696">
      <w:bodyDiv w:val="1"/>
      <w:marLeft w:val="0"/>
      <w:marRight w:val="0"/>
      <w:marTop w:val="0"/>
      <w:marBottom w:val="0"/>
      <w:divBdr>
        <w:top w:val="none" w:sz="0" w:space="0" w:color="auto"/>
        <w:left w:val="none" w:sz="0" w:space="0" w:color="auto"/>
        <w:bottom w:val="none" w:sz="0" w:space="0" w:color="auto"/>
        <w:right w:val="none" w:sz="0" w:space="0" w:color="auto"/>
      </w:divBdr>
    </w:div>
    <w:div w:id="756947063">
      <w:bodyDiv w:val="1"/>
      <w:marLeft w:val="0"/>
      <w:marRight w:val="0"/>
      <w:marTop w:val="0"/>
      <w:marBottom w:val="0"/>
      <w:divBdr>
        <w:top w:val="none" w:sz="0" w:space="0" w:color="auto"/>
        <w:left w:val="none" w:sz="0" w:space="0" w:color="auto"/>
        <w:bottom w:val="none" w:sz="0" w:space="0" w:color="auto"/>
        <w:right w:val="none" w:sz="0" w:space="0" w:color="auto"/>
      </w:divBdr>
      <w:divsChild>
        <w:div w:id="917249864">
          <w:marLeft w:val="0"/>
          <w:marRight w:val="0"/>
          <w:marTop w:val="0"/>
          <w:marBottom w:val="0"/>
          <w:divBdr>
            <w:top w:val="none" w:sz="0" w:space="0" w:color="auto"/>
            <w:left w:val="none" w:sz="0" w:space="0" w:color="auto"/>
            <w:bottom w:val="none" w:sz="0" w:space="0" w:color="auto"/>
            <w:right w:val="none" w:sz="0" w:space="0" w:color="auto"/>
          </w:divBdr>
          <w:divsChild>
            <w:div w:id="1903131568">
              <w:marLeft w:val="0"/>
              <w:marRight w:val="0"/>
              <w:marTop w:val="0"/>
              <w:marBottom w:val="0"/>
              <w:divBdr>
                <w:top w:val="none" w:sz="0" w:space="0" w:color="auto"/>
                <w:left w:val="none" w:sz="0" w:space="0" w:color="auto"/>
                <w:bottom w:val="none" w:sz="0" w:space="0" w:color="auto"/>
                <w:right w:val="none" w:sz="0" w:space="0" w:color="auto"/>
              </w:divBdr>
              <w:divsChild>
                <w:div w:id="1789540869">
                  <w:marLeft w:val="0"/>
                  <w:marRight w:val="0"/>
                  <w:marTop w:val="0"/>
                  <w:marBottom w:val="0"/>
                  <w:divBdr>
                    <w:top w:val="none" w:sz="0" w:space="0" w:color="auto"/>
                    <w:left w:val="none" w:sz="0" w:space="0" w:color="auto"/>
                    <w:bottom w:val="none" w:sz="0" w:space="0" w:color="auto"/>
                    <w:right w:val="none" w:sz="0" w:space="0" w:color="auto"/>
                  </w:divBdr>
                  <w:divsChild>
                    <w:div w:id="844394153">
                      <w:marLeft w:val="-151"/>
                      <w:marRight w:val="0"/>
                      <w:marTop w:val="0"/>
                      <w:marBottom w:val="0"/>
                      <w:divBdr>
                        <w:top w:val="none" w:sz="0" w:space="0" w:color="auto"/>
                        <w:left w:val="none" w:sz="0" w:space="0" w:color="auto"/>
                        <w:bottom w:val="none" w:sz="0" w:space="0" w:color="auto"/>
                        <w:right w:val="none" w:sz="0" w:space="0" w:color="auto"/>
                      </w:divBdr>
                      <w:divsChild>
                        <w:div w:id="693650882">
                          <w:marLeft w:val="0"/>
                          <w:marRight w:val="0"/>
                          <w:marTop w:val="0"/>
                          <w:marBottom w:val="0"/>
                          <w:divBdr>
                            <w:top w:val="none" w:sz="0" w:space="0" w:color="auto"/>
                            <w:left w:val="none" w:sz="0" w:space="0" w:color="auto"/>
                            <w:bottom w:val="none" w:sz="0" w:space="0" w:color="auto"/>
                            <w:right w:val="none" w:sz="0" w:space="0" w:color="auto"/>
                          </w:divBdr>
                          <w:divsChild>
                            <w:div w:id="1282034928">
                              <w:marLeft w:val="0"/>
                              <w:marRight w:val="0"/>
                              <w:marTop w:val="0"/>
                              <w:marBottom w:val="0"/>
                              <w:divBdr>
                                <w:top w:val="single" w:sz="6" w:space="0" w:color="CCCCCC"/>
                                <w:left w:val="single" w:sz="6" w:space="0" w:color="CCCCCC"/>
                                <w:bottom w:val="single" w:sz="6" w:space="0" w:color="CCCCCC"/>
                                <w:right w:val="single" w:sz="6" w:space="0" w:color="CCCCCC"/>
                              </w:divBdr>
                              <w:divsChild>
                                <w:div w:id="398289819">
                                  <w:marLeft w:val="0"/>
                                  <w:marRight w:val="0"/>
                                  <w:marTop w:val="0"/>
                                  <w:marBottom w:val="0"/>
                                  <w:divBdr>
                                    <w:top w:val="none" w:sz="0" w:space="0" w:color="auto"/>
                                    <w:left w:val="none" w:sz="0" w:space="0" w:color="auto"/>
                                    <w:bottom w:val="none" w:sz="0" w:space="0" w:color="auto"/>
                                    <w:right w:val="none" w:sz="0" w:space="0" w:color="auto"/>
                                  </w:divBdr>
                                  <w:divsChild>
                                    <w:div w:id="73073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8214267">
      <w:bodyDiv w:val="1"/>
      <w:marLeft w:val="0"/>
      <w:marRight w:val="0"/>
      <w:marTop w:val="0"/>
      <w:marBottom w:val="0"/>
      <w:divBdr>
        <w:top w:val="none" w:sz="0" w:space="0" w:color="auto"/>
        <w:left w:val="none" w:sz="0" w:space="0" w:color="auto"/>
        <w:bottom w:val="none" w:sz="0" w:space="0" w:color="auto"/>
        <w:right w:val="none" w:sz="0" w:space="0" w:color="auto"/>
      </w:divBdr>
    </w:div>
    <w:div w:id="777413229">
      <w:bodyDiv w:val="1"/>
      <w:marLeft w:val="0"/>
      <w:marRight w:val="0"/>
      <w:marTop w:val="0"/>
      <w:marBottom w:val="0"/>
      <w:divBdr>
        <w:top w:val="none" w:sz="0" w:space="0" w:color="auto"/>
        <w:left w:val="none" w:sz="0" w:space="0" w:color="auto"/>
        <w:bottom w:val="none" w:sz="0" w:space="0" w:color="auto"/>
        <w:right w:val="none" w:sz="0" w:space="0" w:color="auto"/>
      </w:divBdr>
    </w:div>
    <w:div w:id="780874844">
      <w:bodyDiv w:val="1"/>
      <w:marLeft w:val="0"/>
      <w:marRight w:val="0"/>
      <w:marTop w:val="0"/>
      <w:marBottom w:val="0"/>
      <w:divBdr>
        <w:top w:val="none" w:sz="0" w:space="0" w:color="auto"/>
        <w:left w:val="none" w:sz="0" w:space="0" w:color="auto"/>
        <w:bottom w:val="none" w:sz="0" w:space="0" w:color="auto"/>
        <w:right w:val="none" w:sz="0" w:space="0" w:color="auto"/>
      </w:divBdr>
    </w:div>
    <w:div w:id="784689503">
      <w:bodyDiv w:val="1"/>
      <w:marLeft w:val="0"/>
      <w:marRight w:val="0"/>
      <w:marTop w:val="0"/>
      <w:marBottom w:val="0"/>
      <w:divBdr>
        <w:top w:val="none" w:sz="0" w:space="0" w:color="auto"/>
        <w:left w:val="none" w:sz="0" w:space="0" w:color="auto"/>
        <w:bottom w:val="none" w:sz="0" w:space="0" w:color="auto"/>
        <w:right w:val="none" w:sz="0" w:space="0" w:color="auto"/>
      </w:divBdr>
    </w:div>
    <w:div w:id="793644945">
      <w:bodyDiv w:val="1"/>
      <w:marLeft w:val="0"/>
      <w:marRight w:val="0"/>
      <w:marTop w:val="0"/>
      <w:marBottom w:val="0"/>
      <w:divBdr>
        <w:top w:val="none" w:sz="0" w:space="0" w:color="auto"/>
        <w:left w:val="none" w:sz="0" w:space="0" w:color="auto"/>
        <w:bottom w:val="none" w:sz="0" w:space="0" w:color="auto"/>
        <w:right w:val="none" w:sz="0" w:space="0" w:color="auto"/>
      </w:divBdr>
    </w:div>
    <w:div w:id="803696052">
      <w:bodyDiv w:val="1"/>
      <w:marLeft w:val="0"/>
      <w:marRight w:val="0"/>
      <w:marTop w:val="0"/>
      <w:marBottom w:val="0"/>
      <w:divBdr>
        <w:top w:val="none" w:sz="0" w:space="0" w:color="auto"/>
        <w:left w:val="none" w:sz="0" w:space="0" w:color="auto"/>
        <w:bottom w:val="none" w:sz="0" w:space="0" w:color="auto"/>
        <w:right w:val="none" w:sz="0" w:space="0" w:color="auto"/>
      </w:divBdr>
    </w:div>
    <w:div w:id="814418775">
      <w:bodyDiv w:val="1"/>
      <w:marLeft w:val="0"/>
      <w:marRight w:val="0"/>
      <w:marTop w:val="0"/>
      <w:marBottom w:val="0"/>
      <w:divBdr>
        <w:top w:val="none" w:sz="0" w:space="0" w:color="auto"/>
        <w:left w:val="none" w:sz="0" w:space="0" w:color="auto"/>
        <w:bottom w:val="none" w:sz="0" w:space="0" w:color="auto"/>
        <w:right w:val="none" w:sz="0" w:space="0" w:color="auto"/>
      </w:divBdr>
    </w:div>
    <w:div w:id="826361208">
      <w:bodyDiv w:val="1"/>
      <w:marLeft w:val="0"/>
      <w:marRight w:val="0"/>
      <w:marTop w:val="0"/>
      <w:marBottom w:val="0"/>
      <w:divBdr>
        <w:top w:val="none" w:sz="0" w:space="0" w:color="auto"/>
        <w:left w:val="none" w:sz="0" w:space="0" w:color="auto"/>
        <w:bottom w:val="none" w:sz="0" w:space="0" w:color="auto"/>
        <w:right w:val="none" w:sz="0" w:space="0" w:color="auto"/>
      </w:divBdr>
    </w:div>
    <w:div w:id="831483438">
      <w:bodyDiv w:val="1"/>
      <w:marLeft w:val="0"/>
      <w:marRight w:val="0"/>
      <w:marTop w:val="0"/>
      <w:marBottom w:val="0"/>
      <w:divBdr>
        <w:top w:val="none" w:sz="0" w:space="0" w:color="auto"/>
        <w:left w:val="none" w:sz="0" w:space="0" w:color="auto"/>
        <w:bottom w:val="none" w:sz="0" w:space="0" w:color="auto"/>
        <w:right w:val="none" w:sz="0" w:space="0" w:color="auto"/>
      </w:divBdr>
    </w:div>
    <w:div w:id="852109595">
      <w:bodyDiv w:val="1"/>
      <w:marLeft w:val="0"/>
      <w:marRight w:val="0"/>
      <w:marTop w:val="0"/>
      <w:marBottom w:val="0"/>
      <w:divBdr>
        <w:top w:val="none" w:sz="0" w:space="0" w:color="auto"/>
        <w:left w:val="none" w:sz="0" w:space="0" w:color="auto"/>
        <w:bottom w:val="none" w:sz="0" w:space="0" w:color="auto"/>
        <w:right w:val="none" w:sz="0" w:space="0" w:color="auto"/>
      </w:divBdr>
    </w:div>
    <w:div w:id="852458314">
      <w:bodyDiv w:val="1"/>
      <w:marLeft w:val="0"/>
      <w:marRight w:val="0"/>
      <w:marTop w:val="0"/>
      <w:marBottom w:val="0"/>
      <w:divBdr>
        <w:top w:val="none" w:sz="0" w:space="0" w:color="auto"/>
        <w:left w:val="none" w:sz="0" w:space="0" w:color="auto"/>
        <w:bottom w:val="none" w:sz="0" w:space="0" w:color="auto"/>
        <w:right w:val="none" w:sz="0" w:space="0" w:color="auto"/>
      </w:divBdr>
      <w:divsChild>
        <w:div w:id="1116094319">
          <w:marLeft w:val="0"/>
          <w:marRight w:val="0"/>
          <w:marTop w:val="0"/>
          <w:marBottom w:val="0"/>
          <w:divBdr>
            <w:top w:val="none" w:sz="0" w:space="0" w:color="auto"/>
            <w:left w:val="none" w:sz="0" w:space="0" w:color="auto"/>
            <w:bottom w:val="none" w:sz="0" w:space="0" w:color="auto"/>
            <w:right w:val="none" w:sz="0" w:space="0" w:color="auto"/>
          </w:divBdr>
          <w:divsChild>
            <w:div w:id="309210677">
              <w:marLeft w:val="2980"/>
              <w:marRight w:val="0"/>
              <w:marTop w:val="0"/>
              <w:marBottom w:val="0"/>
              <w:divBdr>
                <w:top w:val="none" w:sz="0" w:space="0" w:color="auto"/>
                <w:left w:val="single" w:sz="6" w:space="0" w:color="CCD2D2"/>
                <w:bottom w:val="none" w:sz="0" w:space="0" w:color="auto"/>
                <w:right w:val="none" w:sz="0" w:space="0" w:color="auto"/>
              </w:divBdr>
              <w:divsChild>
                <w:div w:id="437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496231">
      <w:bodyDiv w:val="1"/>
      <w:marLeft w:val="0"/>
      <w:marRight w:val="0"/>
      <w:marTop w:val="0"/>
      <w:marBottom w:val="0"/>
      <w:divBdr>
        <w:top w:val="none" w:sz="0" w:space="0" w:color="auto"/>
        <w:left w:val="none" w:sz="0" w:space="0" w:color="auto"/>
        <w:bottom w:val="none" w:sz="0" w:space="0" w:color="auto"/>
        <w:right w:val="none" w:sz="0" w:space="0" w:color="auto"/>
      </w:divBdr>
    </w:div>
    <w:div w:id="872573763">
      <w:bodyDiv w:val="1"/>
      <w:marLeft w:val="0"/>
      <w:marRight w:val="0"/>
      <w:marTop w:val="0"/>
      <w:marBottom w:val="0"/>
      <w:divBdr>
        <w:top w:val="none" w:sz="0" w:space="0" w:color="auto"/>
        <w:left w:val="none" w:sz="0" w:space="0" w:color="auto"/>
        <w:bottom w:val="none" w:sz="0" w:space="0" w:color="auto"/>
        <w:right w:val="none" w:sz="0" w:space="0" w:color="auto"/>
      </w:divBdr>
    </w:div>
    <w:div w:id="881597829">
      <w:bodyDiv w:val="1"/>
      <w:marLeft w:val="0"/>
      <w:marRight w:val="0"/>
      <w:marTop w:val="0"/>
      <w:marBottom w:val="0"/>
      <w:divBdr>
        <w:top w:val="none" w:sz="0" w:space="0" w:color="auto"/>
        <w:left w:val="none" w:sz="0" w:space="0" w:color="auto"/>
        <w:bottom w:val="none" w:sz="0" w:space="0" w:color="auto"/>
        <w:right w:val="none" w:sz="0" w:space="0" w:color="auto"/>
      </w:divBdr>
    </w:div>
    <w:div w:id="883522821">
      <w:bodyDiv w:val="1"/>
      <w:marLeft w:val="0"/>
      <w:marRight w:val="0"/>
      <w:marTop w:val="0"/>
      <w:marBottom w:val="0"/>
      <w:divBdr>
        <w:top w:val="none" w:sz="0" w:space="0" w:color="auto"/>
        <w:left w:val="none" w:sz="0" w:space="0" w:color="auto"/>
        <w:bottom w:val="none" w:sz="0" w:space="0" w:color="auto"/>
        <w:right w:val="none" w:sz="0" w:space="0" w:color="auto"/>
      </w:divBdr>
    </w:div>
    <w:div w:id="893274728">
      <w:bodyDiv w:val="1"/>
      <w:marLeft w:val="0"/>
      <w:marRight w:val="0"/>
      <w:marTop w:val="0"/>
      <w:marBottom w:val="0"/>
      <w:divBdr>
        <w:top w:val="none" w:sz="0" w:space="0" w:color="auto"/>
        <w:left w:val="none" w:sz="0" w:space="0" w:color="auto"/>
        <w:bottom w:val="none" w:sz="0" w:space="0" w:color="auto"/>
        <w:right w:val="none" w:sz="0" w:space="0" w:color="auto"/>
      </w:divBdr>
    </w:div>
    <w:div w:id="894005672">
      <w:bodyDiv w:val="1"/>
      <w:marLeft w:val="0"/>
      <w:marRight w:val="0"/>
      <w:marTop w:val="0"/>
      <w:marBottom w:val="0"/>
      <w:divBdr>
        <w:top w:val="none" w:sz="0" w:space="0" w:color="auto"/>
        <w:left w:val="none" w:sz="0" w:space="0" w:color="auto"/>
        <w:bottom w:val="none" w:sz="0" w:space="0" w:color="auto"/>
        <w:right w:val="none" w:sz="0" w:space="0" w:color="auto"/>
      </w:divBdr>
    </w:div>
    <w:div w:id="903951165">
      <w:bodyDiv w:val="1"/>
      <w:marLeft w:val="0"/>
      <w:marRight w:val="0"/>
      <w:marTop w:val="0"/>
      <w:marBottom w:val="0"/>
      <w:divBdr>
        <w:top w:val="none" w:sz="0" w:space="0" w:color="auto"/>
        <w:left w:val="none" w:sz="0" w:space="0" w:color="auto"/>
        <w:bottom w:val="none" w:sz="0" w:space="0" w:color="auto"/>
        <w:right w:val="none" w:sz="0" w:space="0" w:color="auto"/>
      </w:divBdr>
    </w:div>
    <w:div w:id="911618295">
      <w:bodyDiv w:val="1"/>
      <w:marLeft w:val="0"/>
      <w:marRight w:val="0"/>
      <w:marTop w:val="0"/>
      <w:marBottom w:val="0"/>
      <w:divBdr>
        <w:top w:val="none" w:sz="0" w:space="0" w:color="auto"/>
        <w:left w:val="none" w:sz="0" w:space="0" w:color="auto"/>
        <w:bottom w:val="none" w:sz="0" w:space="0" w:color="auto"/>
        <w:right w:val="none" w:sz="0" w:space="0" w:color="auto"/>
      </w:divBdr>
    </w:div>
    <w:div w:id="922104180">
      <w:bodyDiv w:val="1"/>
      <w:marLeft w:val="0"/>
      <w:marRight w:val="0"/>
      <w:marTop w:val="0"/>
      <w:marBottom w:val="0"/>
      <w:divBdr>
        <w:top w:val="none" w:sz="0" w:space="0" w:color="auto"/>
        <w:left w:val="none" w:sz="0" w:space="0" w:color="auto"/>
        <w:bottom w:val="none" w:sz="0" w:space="0" w:color="auto"/>
        <w:right w:val="none" w:sz="0" w:space="0" w:color="auto"/>
      </w:divBdr>
    </w:div>
    <w:div w:id="926621795">
      <w:bodyDiv w:val="1"/>
      <w:marLeft w:val="0"/>
      <w:marRight w:val="0"/>
      <w:marTop w:val="0"/>
      <w:marBottom w:val="0"/>
      <w:divBdr>
        <w:top w:val="none" w:sz="0" w:space="0" w:color="auto"/>
        <w:left w:val="none" w:sz="0" w:space="0" w:color="auto"/>
        <w:bottom w:val="none" w:sz="0" w:space="0" w:color="auto"/>
        <w:right w:val="none" w:sz="0" w:space="0" w:color="auto"/>
      </w:divBdr>
    </w:div>
    <w:div w:id="930772966">
      <w:bodyDiv w:val="1"/>
      <w:marLeft w:val="0"/>
      <w:marRight w:val="0"/>
      <w:marTop w:val="0"/>
      <w:marBottom w:val="0"/>
      <w:divBdr>
        <w:top w:val="none" w:sz="0" w:space="0" w:color="auto"/>
        <w:left w:val="none" w:sz="0" w:space="0" w:color="auto"/>
        <w:bottom w:val="none" w:sz="0" w:space="0" w:color="auto"/>
        <w:right w:val="none" w:sz="0" w:space="0" w:color="auto"/>
      </w:divBdr>
    </w:div>
    <w:div w:id="931163625">
      <w:bodyDiv w:val="1"/>
      <w:marLeft w:val="0"/>
      <w:marRight w:val="0"/>
      <w:marTop w:val="0"/>
      <w:marBottom w:val="0"/>
      <w:divBdr>
        <w:top w:val="none" w:sz="0" w:space="0" w:color="auto"/>
        <w:left w:val="none" w:sz="0" w:space="0" w:color="auto"/>
        <w:bottom w:val="none" w:sz="0" w:space="0" w:color="auto"/>
        <w:right w:val="none" w:sz="0" w:space="0" w:color="auto"/>
      </w:divBdr>
    </w:div>
    <w:div w:id="940650940">
      <w:bodyDiv w:val="1"/>
      <w:marLeft w:val="0"/>
      <w:marRight w:val="0"/>
      <w:marTop w:val="0"/>
      <w:marBottom w:val="0"/>
      <w:divBdr>
        <w:top w:val="none" w:sz="0" w:space="0" w:color="auto"/>
        <w:left w:val="none" w:sz="0" w:space="0" w:color="auto"/>
        <w:bottom w:val="none" w:sz="0" w:space="0" w:color="auto"/>
        <w:right w:val="none" w:sz="0" w:space="0" w:color="auto"/>
      </w:divBdr>
    </w:div>
    <w:div w:id="947739698">
      <w:bodyDiv w:val="1"/>
      <w:marLeft w:val="0"/>
      <w:marRight w:val="0"/>
      <w:marTop w:val="0"/>
      <w:marBottom w:val="0"/>
      <w:divBdr>
        <w:top w:val="none" w:sz="0" w:space="0" w:color="auto"/>
        <w:left w:val="none" w:sz="0" w:space="0" w:color="auto"/>
        <w:bottom w:val="none" w:sz="0" w:space="0" w:color="auto"/>
        <w:right w:val="none" w:sz="0" w:space="0" w:color="auto"/>
      </w:divBdr>
    </w:div>
    <w:div w:id="949629617">
      <w:bodyDiv w:val="1"/>
      <w:marLeft w:val="0"/>
      <w:marRight w:val="0"/>
      <w:marTop w:val="0"/>
      <w:marBottom w:val="0"/>
      <w:divBdr>
        <w:top w:val="none" w:sz="0" w:space="0" w:color="auto"/>
        <w:left w:val="none" w:sz="0" w:space="0" w:color="auto"/>
        <w:bottom w:val="none" w:sz="0" w:space="0" w:color="auto"/>
        <w:right w:val="none" w:sz="0" w:space="0" w:color="auto"/>
      </w:divBdr>
    </w:div>
    <w:div w:id="958879397">
      <w:bodyDiv w:val="1"/>
      <w:marLeft w:val="0"/>
      <w:marRight w:val="0"/>
      <w:marTop w:val="0"/>
      <w:marBottom w:val="0"/>
      <w:divBdr>
        <w:top w:val="none" w:sz="0" w:space="0" w:color="auto"/>
        <w:left w:val="none" w:sz="0" w:space="0" w:color="auto"/>
        <w:bottom w:val="none" w:sz="0" w:space="0" w:color="auto"/>
        <w:right w:val="none" w:sz="0" w:space="0" w:color="auto"/>
      </w:divBdr>
      <w:divsChild>
        <w:div w:id="2047942376">
          <w:marLeft w:val="0"/>
          <w:marRight w:val="0"/>
          <w:marTop w:val="0"/>
          <w:marBottom w:val="0"/>
          <w:divBdr>
            <w:top w:val="none" w:sz="0" w:space="0" w:color="auto"/>
            <w:left w:val="none" w:sz="0" w:space="0" w:color="auto"/>
            <w:bottom w:val="none" w:sz="0" w:space="0" w:color="auto"/>
            <w:right w:val="none" w:sz="0" w:space="0" w:color="auto"/>
          </w:divBdr>
          <w:divsChild>
            <w:div w:id="1285846758">
              <w:marLeft w:val="2980"/>
              <w:marRight w:val="0"/>
              <w:marTop w:val="0"/>
              <w:marBottom w:val="0"/>
              <w:divBdr>
                <w:top w:val="none" w:sz="0" w:space="0" w:color="auto"/>
                <w:left w:val="single" w:sz="6" w:space="0" w:color="CCD2D2"/>
                <w:bottom w:val="none" w:sz="0" w:space="0" w:color="auto"/>
                <w:right w:val="none" w:sz="0" w:space="0" w:color="auto"/>
              </w:divBdr>
              <w:divsChild>
                <w:div w:id="71037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20921">
      <w:bodyDiv w:val="1"/>
      <w:marLeft w:val="0"/>
      <w:marRight w:val="0"/>
      <w:marTop w:val="0"/>
      <w:marBottom w:val="0"/>
      <w:divBdr>
        <w:top w:val="none" w:sz="0" w:space="0" w:color="auto"/>
        <w:left w:val="none" w:sz="0" w:space="0" w:color="auto"/>
        <w:bottom w:val="none" w:sz="0" w:space="0" w:color="auto"/>
        <w:right w:val="none" w:sz="0" w:space="0" w:color="auto"/>
      </w:divBdr>
    </w:div>
    <w:div w:id="977026299">
      <w:bodyDiv w:val="1"/>
      <w:marLeft w:val="0"/>
      <w:marRight w:val="0"/>
      <w:marTop w:val="0"/>
      <w:marBottom w:val="0"/>
      <w:divBdr>
        <w:top w:val="none" w:sz="0" w:space="0" w:color="auto"/>
        <w:left w:val="none" w:sz="0" w:space="0" w:color="auto"/>
        <w:bottom w:val="none" w:sz="0" w:space="0" w:color="auto"/>
        <w:right w:val="none" w:sz="0" w:space="0" w:color="auto"/>
      </w:divBdr>
    </w:div>
    <w:div w:id="979312863">
      <w:bodyDiv w:val="1"/>
      <w:marLeft w:val="0"/>
      <w:marRight w:val="0"/>
      <w:marTop w:val="0"/>
      <w:marBottom w:val="0"/>
      <w:divBdr>
        <w:top w:val="none" w:sz="0" w:space="0" w:color="auto"/>
        <w:left w:val="none" w:sz="0" w:space="0" w:color="auto"/>
        <w:bottom w:val="none" w:sz="0" w:space="0" w:color="auto"/>
        <w:right w:val="none" w:sz="0" w:space="0" w:color="auto"/>
      </w:divBdr>
    </w:div>
    <w:div w:id="985013734">
      <w:bodyDiv w:val="1"/>
      <w:marLeft w:val="0"/>
      <w:marRight w:val="0"/>
      <w:marTop w:val="0"/>
      <w:marBottom w:val="0"/>
      <w:divBdr>
        <w:top w:val="none" w:sz="0" w:space="0" w:color="auto"/>
        <w:left w:val="none" w:sz="0" w:space="0" w:color="auto"/>
        <w:bottom w:val="none" w:sz="0" w:space="0" w:color="auto"/>
        <w:right w:val="none" w:sz="0" w:space="0" w:color="auto"/>
      </w:divBdr>
    </w:div>
    <w:div w:id="998777316">
      <w:bodyDiv w:val="1"/>
      <w:marLeft w:val="0"/>
      <w:marRight w:val="0"/>
      <w:marTop w:val="0"/>
      <w:marBottom w:val="0"/>
      <w:divBdr>
        <w:top w:val="none" w:sz="0" w:space="0" w:color="auto"/>
        <w:left w:val="none" w:sz="0" w:space="0" w:color="auto"/>
        <w:bottom w:val="none" w:sz="0" w:space="0" w:color="auto"/>
        <w:right w:val="none" w:sz="0" w:space="0" w:color="auto"/>
      </w:divBdr>
    </w:div>
    <w:div w:id="1005401279">
      <w:bodyDiv w:val="1"/>
      <w:marLeft w:val="0"/>
      <w:marRight w:val="0"/>
      <w:marTop w:val="0"/>
      <w:marBottom w:val="0"/>
      <w:divBdr>
        <w:top w:val="none" w:sz="0" w:space="0" w:color="auto"/>
        <w:left w:val="none" w:sz="0" w:space="0" w:color="auto"/>
        <w:bottom w:val="none" w:sz="0" w:space="0" w:color="auto"/>
        <w:right w:val="none" w:sz="0" w:space="0" w:color="auto"/>
      </w:divBdr>
    </w:div>
    <w:div w:id="1010254881">
      <w:bodyDiv w:val="1"/>
      <w:marLeft w:val="0"/>
      <w:marRight w:val="0"/>
      <w:marTop w:val="0"/>
      <w:marBottom w:val="0"/>
      <w:divBdr>
        <w:top w:val="none" w:sz="0" w:space="0" w:color="auto"/>
        <w:left w:val="none" w:sz="0" w:space="0" w:color="auto"/>
        <w:bottom w:val="none" w:sz="0" w:space="0" w:color="auto"/>
        <w:right w:val="none" w:sz="0" w:space="0" w:color="auto"/>
      </w:divBdr>
    </w:div>
    <w:div w:id="1010643158">
      <w:bodyDiv w:val="1"/>
      <w:marLeft w:val="0"/>
      <w:marRight w:val="0"/>
      <w:marTop w:val="0"/>
      <w:marBottom w:val="0"/>
      <w:divBdr>
        <w:top w:val="none" w:sz="0" w:space="0" w:color="auto"/>
        <w:left w:val="none" w:sz="0" w:space="0" w:color="auto"/>
        <w:bottom w:val="none" w:sz="0" w:space="0" w:color="auto"/>
        <w:right w:val="none" w:sz="0" w:space="0" w:color="auto"/>
      </w:divBdr>
    </w:div>
    <w:div w:id="1022318646">
      <w:bodyDiv w:val="1"/>
      <w:marLeft w:val="0"/>
      <w:marRight w:val="0"/>
      <w:marTop w:val="0"/>
      <w:marBottom w:val="0"/>
      <w:divBdr>
        <w:top w:val="none" w:sz="0" w:space="0" w:color="auto"/>
        <w:left w:val="none" w:sz="0" w:space="0" w:color="auto"/>
        <w:bottom w:val="none" w:sz="0" w:space="0" w:color="auto"/>
        <w:right w:val="none" w:sz="0" w:space="0" w:color="auto"/>
      </w:divBdr>
    </w:div>
    <w:div w:id="1024866766">
      <w:bodyDiv w:val="1"/>
      <w:marLeft w:val="0"/>
      <w:marRight w:val="0"/>
      <w:marTop w:val="0"/>
      <w:marBottom w:val="0"/>
      <w:divBdr>
        <w:top w:val="none" w:sz="0" w:space="0" w:color="auto"/>
        <w:left w:val="none" w:sz="0" w:space="0" w:color="auto"/>
        <w:bottom w:val="none" w:sz="0" w:space="0" w:color="auto"/>
        <w:right w:val="none" w:sz="0" w:space="0" w:color="auto"/>
      </w:divBdr>
    </w:div>
    <w:div w:id="1030451284">
      <w:bodyDiv w:val="1"/>
      <w:marLeft w:val="0"/>
      <w:marRight w:val="0"/>
      <w:marTop w:val="0"/>
      <w:marBottom w:val="0"/>
      <w:divBdr>
        <w:top w:val="none" w:sz="0" w:space="0" w:color="auto"/>
        <w:left w:val="none" w:sz="0" w:space="0" w:color="auto"/>
        <w:bottom w:val="none" w:sz="0" w:space="0" w:color="auto"/>
        <w:right w:val="none" w:sz="0" w:space="0" w:color="auto"/>
      </w:divBdr>
    </w:div>
    <w:div w:id="1033650541">
      <w:bodyDiv w:val="1"/>
      <w:marLeft w:val="0"/>
      <w:marRight w:val="0"/>
      <w:marTop w:val="0"/>
      <w:marBottom w:val="0"/>
      <w:divBdr>
        <w:top w:val="none" w:sz="0" w:space="0" w:color="auto"/>
        <w:left w:val="none" w:sz="0" w:space="0" w:color="auto"/>
        <w:bottom w:val="none" w:sz="0" w:space="0" w:color="auto"/>
        <w:right w:val="none" w:sz="0" w:space="0" w:color="auto"/>
      </w:divBdr>
    </w:div>
    <w:div w:id="1035539968">
      <w:bodyDiv w:val="1"/>
      <w:marLeft w:val="0"/>
      <w:marRight w:val="0"/>
      <w:marTop w:val="0"/>
      <w:marBottom w:val="0"/>
      <w:divBdr>
        <w:top w:val="none" w:sz="0" w:space="0" w:color="auto"/>
        <w:left w:val="none" w:sz="0" w:space="0" w:color="auto"/>
        <w:bottom w:val="none" w:sz="0" w:space="0" w:color="auto"/>
        <w:right w:val="none" w:sz="0" w:space="0" w:color="auto"/>
      </w:divBdr>
    </w:div>
    <w:div w:id="1040787097">
      <w:bodyDiv w:val="1"/>
      <w:marLeft w:val="0"/>
      <w:marRight w:val="0"/>
      <w:marTop w:val="0"/>
      <w:marBottom w:val="0"/>
      <w:divBdr>
        <w:top w:val="none" w:sz="0" w:space="0" w:color="auto"/>
        <w:left w:val="none" w:sz="0" w:space="0" w:color="auto"/>
        <w:bottom w:val="none" w:sz="0" w:space="0" w:color="auto"/>
        <w:right w:val="none" w:sz="0" w:space="0" w:color="auto"/>
      </w:divBdr>
    </w:div>
    <w:div w:id="1061178473">
      <w:bodyDiv w:val="1"/>
      <w:marLeft w:val="0"/>
      <w:marRight w:val="0"/>
      <w:marTop w:val="0"/>
      <w:marBottom w:val="0"/>
      <w:divBdr>
        <w:top w:val="none" w:sz="0" w:space="0" w:color="auto"/>
        <w:left w:val="none" w:sz="0" w:space="0" w:color="auto"/>
        <w:bottom w:val="none" w:sz="0" w:space="0" w:color="auto"/>
        <w:right w:val="none" w:sz="0" w:space="0" w:color="auto"/>
      </w:divBdr>
    </w:div>
    <w:div w:id="1063678902">
      <w:bodyDiv w:val="1"/>
      <w:marLeft w:val="0"/>
      <w:marRight w:val="0"/>
      <w:marTop w:val="0"/>
      <w:marBottom w:val="0"/>
      <w:divBdr>
        <w:top w:val="none" w:sz="0" w:space="0" w:color="auto"/>
        <w:left w:val="none" w:sz="0" w:space="0" w:color="auto"/>
        <w:bottom w:val="none" w:sz="0" w:space="0" w:color="auto"/>
        <w:right w:val="none" w:sz="0" w:space="0" w:color="auto"/>
      </w:divBdr>
    </w:div>
    <w:div w:id="1069156657">
      <w:bodyDiv w:val="1"/>
      <w:marLeft w:val="0"/>
      <w:marRight w:val="0"/>
      <w:marTop w:val="0"/>
      <w:marBottom w:val="0"/>
      <w:divBdr>
        <w:top w:val="none" w:sz="0" w:space="0" w:color="auto"/>
        <w:left w:val="none" w:sz="0" w:space="0" w:color="auto"/>
        <w:bottom w:val="none" w:sz="0" w:space="0" w:color="auto"/>
        <w:right w:val="none" w:sz="0" w:space="0" w:color="auto"/>
      </w:divBdr>
    </w:div>
    <w:div w:id="1069350926">
      <w:bodyDiv w:val="1"/>
      <w:marLeft w:val="0"/>
      <w:marRight w:val="0"/>
      <w:marTop w:val="0"/>
      <w:marBottom w:val="0"/>
      <w:divBdr>
        <w:top w:val="none" w:sz="0" w:space="0" w:color="auto"/>
        <w:left w:val="none" w:sz="0" w:space="0" w:color="auto"/>
        <w:bottom w:val="none" w:sz="0" w:space="0" w:color="auto"/>
        <w:right w:val="none" w:sz="0" w:space="0" w:color="auto"/>
      </w:divBdr>
    </w:div>
    <w:div w:id="1077554693">
      <w:bodyDiv w:val="1"/>
      <w:marLeft w:val="0"/>
      <w:marRight w:val="0"/>
      <w:marTop w:val="0"/>
      <w:marBottom w:val="0"/>
      <w:divBdr>
        <w:top w:val="none" w:sz="0" w:space="0" w:color="auto"/>
        <w:left w:val="none" w:sz="0" w:space="0" w:color="auto"/>
        <w:bottom w:val="none" w:sz="0" w:space="0" w:color="auto"/>
        <w:right w:val="none" w:sz="0" w:space="0" w:color="auto"/>
      </w:divBdr>
    </w:div>
    <w:div w:id="1083183747">
      <w:bodyDiv w:val="1"/>
      <w:marLeft w:val="0"/>
      <w:marRight w:val="0"/>
      <w:marTop w:val="0"/>
      <w:marBottom w:val="0"/>
      <w:divBdr>
        <w:top w:val="none" w:sz="0" w:space="0" w:color="auto"/>
        <w:left w:val="none" w:sz="0" w:space="0" w:color="auto"/>
        <w:bottom w:val="none" w:sz="0" w:space="0" w:color="auto"/>
        <w:right w:val="none" w:sz="0" w:space="0" w:color="auto"/>
      </w:divBdr>
    </w:div>
    <w:div w:id="1088965880">
      <w:bodyDiv w:val="1"/>
      <w:marLeft w:val="0"/>
      <w:marRight w:val="0"/>
      <w:marTop w:val="0"/>
      <w:marBottom w:val="0"/>
      <w:divBdr>
        <w:top w:val="none" w:sz="0" w:space="0" w:color="auto"/>
        <w:left w:val="none" w:sz="0" w:space="0" w:color="auto"/>
        <w:bottom w:val="none" w:sz="0" w:space="0" w:color="auto"/>
        <w:right w:val="none" w:sz="0" w:space="0" w:color="auto"/>
      </w:divBdr>
    </w:div>
    <w:div w:id="1094937189">
      <w:bodyDiv w:val="1"/>
      <w:marLeft w:val="0"/>
      <w:marRight w:val="0"/>
      <w:marTop w:val="0"/>
      <w:marBottom w:val="0"/>
      <w:divBdr>
        <w:top w:val="none" w:sz="0" w:space="0" w:color="auto"/>
        <w:left w:val="none" w:sz="0" w:space="0" w:color="auto"/>
        <w:bottom w:val="none" w:sz="0" w:space="0" w:color="auto"/>
        <w:right w:val="none" w:sz="0" w:space="0" w:color="auto"/>
      </w:divBdr>
    </w:div>
    <w:div w:id="1096025331">
      <w:bodyDiv w:val="1"/>
      <w:marLeft w:val="0"/>
      <w:marRight w:val="0"/>
      <w:marTop w:val="0"/>
      <w:marBottom w:val="0"/>
      <w:divBdr>
        <w:top w:val="none" w:sz="0" w:space="0" w:color="auto"/>
        <w:left w:val="none" w:sz="0" w:space="0" w:color="auto"/>
        <w:bottom w:val="none" w:sz="0" w:space="0" w:color="auto"/>
        <w:right w:val="none" w:sz="0" w:space="0" w:color="auto"/>
      </w:divBdr>
    </w:div>
    <w:div w:id="1114446676">
      <w:bodyDiv w:val="1"/>
      <w:marLeft w:val="0"/>
      <w:marRight w:val="0"/>
      <w:marTop w:val="0"/>
      <w:marBottom w:val="0"/>
      <w:divBdr>
        <w:top w:val="none" w:sz="0" w:space="0" w:color="auto"/>
        <w:left w:val="none" w:sz="0" w:space="0" w:color="auto"/>
        <w:bottom w:val="none" w:sz="0" w:space="0" w:color="auto"/>
        <w:right w:val="none" w:sz="0" w:space="0" w:color="auto"/>
      </w:divBdr>
    </w:div>
    <w:div w:id="1131629043">
      <w:bodyDiv w:val="1"/>
      <w:marLeft w:val="0"/>
      <w:marRight w:val="0"/>
      <w:marTop w:val="0"/>
      <w:marBottom w:val="0"/>
      <w:divBdr>
        <w:top w:val="none" w:sz="0" w:space="0" w:color="auto"/>
        <w:left w:val="none" w:sz="0" w:space="0" w:color="auto"/>
        <w:bottom w:val="none" w:sz="0" w:space="0" w:color="auto"/>
        <w:right w:val="none" w:sz="0" w:space="0" w:color="auto"/>
      </w:divBdr>
    </w:div>
    <w:div w:id="1148396060">
      <w:bodyDiv w:val="1"/>
      <w:marLeft w:val="0"/>
      <w:marRight w:val="0"/>
      <w:marTop w:val="0"/>
      <w:marBottom w:val="0"/>
      <w:divBdr>
        <w:top w:val="none" w:sz="0" w:space="0" w:color="auto"/>
        <w:left w:val="none" w:sz="0" w:space="0" w:color="auto"/>
        <w:bottom w:val="none" w:sz="0" w:space="0" w:color="auto"/>
        <w:right w:val="none" w:sz="0" w:space="0" w:color="auto"/>
      </w:divBdr>
    </w:div>
    <w:div w:id="1170365102">
      <w:bodyDiv w:val="1"/>
      <w:marLeft w:val="0"/>
      <w:marRight w:val="0"/>
      <w:marTop w:val="0"/>
      <w:marBottom w:val="0"/>
      <w:divBdr>
        <w:top w:val="none" w:sz="0" w:space="0" w:color="auto"/>
        <w:left w:val="none" w:sz="0" w:space="0" w:color="auto"/>
        <w:bottom w:val="none" w:sz="0" w:space="0" w:color="auto"/>
        <w:right w:val="none" w:sz="0" w:space="0" w:color="auto"/>
      </w:divBdr>
    </w:div>
    <w:div w:id="1171064426">
      <w:bodyDiv w:val="1"/>
      <w:marLeft w:val="0"/>
      <w:marRight w:val="0"/>
      <w:marTop w:val="0"/>
      <w:marBottom w:val="0"/>
      <w:divBdr>
        <w:top w:val="none" w:sz="0" w:space="0" w:color="auto"/>
        <w:left w:val="none" w:sz="0" w:space="0" w:color="auto"/>
        <w:bottom w:val="none" w:sz="0" w:space="0" w:color="auto"/>
        <w:right w:val="none" w:sz="0" w:space="0" w:color="auto"/>
      </w:divBdr>
      <w:divsChild>
        <w:div w:id="671029358">
          <w:marLeft w:val="0"/>
          <w:marRight w:val="0"/>
          <w:marTop w:val="0"/>
          <w:marBottom w:val="0"/>
          <w:divBdr>
            <w:top w:val="none" w:sz="0" w:space="0" w:color="auto"/>
            <w:left w:val="none" w:sz="0" w:space="0" w:color="auto"/>
            <w:bottom w:val="none" w:sz="0" w:space="0" w:color="auto"/>
            <w:right w:val="none" w:sz="0" w:space="0" w:color="auto"/>
          </w:divBdr>
          <w:divsChild>
            <w:div w:id="1105928435">
              <w:marLeft w:val="225"/>
              <w:marRight w:val="225"/>
              <w:marTop w:val="75"/>
              <w:marBottom w:val="75"/>
              <w:divBdr>
                <w:top w:val="none" w:sz="0" w:space="0" w:color="auto"/>
                <w:left w:val="none" w:sz="0" w:space="0" w:color="auto"/>
                <w:bottom w:val="none" w:sz="0" w:space="0" w:color="auto"/>
                <w:right w:val="none" w:sz="0" w:space="0" w:color="auto"/>
              </w:divBdr>
            </w:div>
          </w:divsChild>
        </w:div>
      </w:divsChild>
    </w:div>
    <w:div w:id="1173757582">
      <w:bodyDiv w:val="1"/>
      <w:marLeft w:val="0"/>
      <w:marRight w:val="0"/>
      <w:marTop w:val="0"/>
      <w:marBottom w:val="0"/>
      <w:divBdr>
        <w:top w:val="none" w:sz="0" w:space="0" w:color="auto"/>
        <w:left w:val="none" w:sz="0" w:space="0" w:color="auto"/>
        <w:bottom w:val="none" w:sz="0" w:space="0" w:color="auto"/>
        <w:right w:val="none" w:sz="0" w:space="0" w:color="auto"/>
      </w:divBdr>
    </w:div>
    <w:div w:id="1176767672">
      <w:bodyDiv w:val="1"/>
      <w:marLeft w:val="0"/>
      <w:marRight w:val="0"/>
      <w:marTop w:val="0"/>
      <w:marBottom w:val="0"/>
      <w:divBdr>
        <w:top w:val="none" w:sz="0" w:space="0" w:color="auto"/>
        <w:left w:val="none" w:sz="0" w:space="0" w:color="auto"/>
        <w:bottom w:val="none" w:sz="0" w:space="0" w:color="auto"/>
        <w:right w:val="none" w:sz="0" w:space="0" w:color="auto"/>
      </w:divBdr>
    </w:div>
    <w:div w:id="1176924815">
      <w:bodyDiv w:val="1"/>
      <w:marLeft w:val="0"/>
      <w:marRight w:val="0"/>
      <w:marTop w:val="0"/>
      <w:marBottom w:val="0"/>
      <w:divBdr>
        <w:top w:val="none" w:sz="0" w:space="0" w:color="auto"/>
        <w:left w:val="none" w:sz="0" w:space="0" w:color="auto"/>
        <w:bottom w:val="none" w:sz="0" w:space="0" w:color="auto"/>
        <w:right w:val="none" w:sz="0" w:space="0" w:color="auto"/>
      </w:divBdr>
    </w:div>
    <w:div w:id="1182865409">
      <w:bodyDiv w:val="1"/>
      <w:marLeft w:val="0"/>
      <w:marRight w:val="0"/>
      <w:marTop w:val="0"/>
      <w:marBottom w:val="0"/>
      <w:divBdr>
        <w:top w:val="none" w:sz="0" w:space="0" w:color="auto"/>
        <w:left w:val="none" w:sz="0" w:space="0" w:color="auto"/>
        <w:bottom w:val="none" w:sz="0" w:space="0" w:color="auto"/>
        <w:right w:val="none" w:sz="0" w:space="0" w:color="auto"/>
      </w:divBdr>
    </w:div>
    <w:div w:id="1183125889">
      <w:bodyDiv w:val="1"/>
      <w:marLeft w:val="0"/>
      <w:marRight w:val="0"/>
      <w:marTop w:val="0"/>
      <w:marBottom w:val="0"/>
      <w:divBdr>
        <w:top w:val="none" w:sz="0" w:space="0" w:color="auto"/>
        <w:left w:val="none" w:sz="0" w:space="0" w:color="auto"/>
        <w:bottom w:val="none" w:sz="0" w:space="0" w:color="auto"/>
        <w:right w:val="none" w:sz="0" w:space="0" w:color="auto"/>
      </w:divBdr>
    </w:div>
    <w:div w:id="1186141837">
      <w:bodyDiv w:val="1"/>
      <w:marLeft w:val="0"/>
      <w:marRight w:val="0"/>
      <w:marTop w:val="0"/>
      <w:marBottom w:val="0"/>
      <w:divBdr>
        <w:top w:val="none" w:sz="0" w:space="0" w:color="auto"/>
        <w:left w:val="none" w:sz="0" w:space="0" w:color="auto"/>
        <w:bottom w:val="none" w:sz="0" w:space="0" w:color="auto"/>
        <w:right w:val="none" w:sz="0" w:space="0" w:color="auto"/>
      </w:divBdr>
      <w:divsChild>
        <w:div w:id="820123755">
          <w:marLeft w:val="0"/>
          <w:marRight w:val="0"/>
          <w:marTop w:val="0"/>
          <w:marBottom w:val="0"/>
          <w:divBdr>
            <w:top w:val="none" w:sz="0" w:space="0" w:color="auto"/>
            <w:left w:val="none" w:sz="0" w:space="0" w:color="auto"/>
            <w:bottom w:val="none" w:sz="0" w:space="0" w:color="auto"/>
            <w:right w:val="none" w:sz="0" w:space="0" w:color="auto"/>
          </w:divBdr>
          <w:divsChild>
            <w:div w:id="92919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14756">
      <w:bodyDiv w:val="1"/>
      <w:marLeft w:val="0"/>
      <w:marRight w:val="0"/>
      <w:marTop w:val="0"/>
      <w:marBottom w:val="0"/>
      <w:divBdr>
        <w:top w:val="none" w:sz="0" w:space="0" w:color="auto"/>
        <w:left w:val="none" w:sz="0" w:space="0" w:color="auto"/>
        <w:bottom w:val="none" w:sz="0" w:space="0" w:color="auto"/>
        <w:right w:val="none" w:sz="0" w:space="0" w:color="auto"/>
      </w:divBdr>
    </w:div>
    <w:div w:id="1195070768">
      <w:bodyDiv w:val="1"/>
      <w:marLeft w:val="0"/>
      <w:marRight w:val="0"/>
      <w:marTop w:val="0"/>
      <w:marBottom w:val="0"/>
      <w:divBdr>
        <w:top w:val="none" w:sz="0" w:space="0" w:color="auto"/>
        <w:left w:val="none" w:sz="0" w:space="0" w:color="auto"/>
        <w:bottom w:val="none" w:sz="0" w:space="0" w:color="auto"/>
        <w:right w:val="none" w:sz="0" w:space="0" w:color="auto"/>
      </w:divBdr>
    </w:div>
    <w:div w:id="1196623433">
      <w:bodyDiv w:val="1"/>
      <w:marLeft w:val="0"/>
      <w:marRight w:val="0"/>
      <w:marTop w:val="0"/>
      <w:marBottom w:val="0"/>
      <w:divBdr>
        <w:top w:val="none" w:sz="0" w:space="0" w:color="auto"/>
        <w:left w:val="none" w:sz="0" w:space="0" w:color="auto"/>
        <w:bottom w:val="none" w:sz="0" w:space="0" w:color="auto"/>
        <w:right w:val="none" w:sz="0" w:space="0" w:color="auto"/>
      </w:divBdr>
    </w:div>
    <w:div w:id="1197431158">
      <w:bodyDiv w:val="1"/>
      <w:marLeft w:val="0"/>
      <w:marRight w:val="0"/>
      <w:marTop w:val="0"/>
      <w:marBottom w:val="0"/>
      <w:divBdr>
        <w:top w:val="none" w:sz="0" w:space="0" w:color="auto"/>
        <w:left w:val="none" w:sz="0" w:space="0" w:color="auto"/>
        <w:bottom w:val="none" w:sz="0" w:space="0" w:color="auto"/>
        <w:right w:val="none" w:sz="0" w:space="0" w:color="auto"/>
      </w:divBdr>
    </w:div>
    <w:div w:id="1197887468">
      <w:bodyDiv w:val="1"/>
      <w:marLeft w:val="0"/>
      <w:marRight w:val="0"/>
      <w:marTop w:val="0"/>
      <w:marBottom w:val="0"/>
      <w:divBdr>
        <w:top w:val="none" w:sz="0" w:space="0" w:color="auto"/>
        <w:left w:val="none" w:sz="0" w:space="0" w:color="auto"/>
        <w:bottom w:val="none" w:sz="0" w:space="0" w:color="auto"/>
        <w:right w:val="none" w:sz="0" w:space="0" w:color="auto"/>
      </w:divBdr>
    </w:div>
    <w:div w:id="1201212226">
      <w:bodyDiv w:val="1"/>
      <w:marLeft w:val="0"/>
      <w:marRight w:val="0"/>
      <w:marTop w:val="0"/>
      <w:marBottom w:val="0"/>
      <w:divBdr>
        <w:top w:val="none" w:sz="0" w:space="0" w:color="auto"/>
        <w:left w:val="none" w:sz="0" w:space="0" w:color="auto"/>
        <w:bottom w:val="none" w:sz="0" w:space="0" w:color="auto"/>
        <w:right w:val="none" w:sz="0" w:space="0" w:color="auto"/>
      </w:divBdr>
    </w:div>
    <w:div w:id="1201934471">
      <w:bodyDiv w:val="1"/>
      <w:marLeft w:val="0"/>
      <w:marRight w:val="0"/>
      <w:marTop w:val="0"/>
      <w:marBottom w:val="0"/>
      <w:divBdr>
        <w:top w:val="none" w:sz="0" w:space="0" w:color="auto"/>
        <w:left w:val="none" w:sz="0" w:space="0" w:color="auto"/>
        <w:bottom w:val="none" w:sz="0" w:space="0" w:color="auto"/>
        <w:right w:val="none" w:sz="0" w:space="0" w:color="auto"/>
      </w:divBdr>
    </w:div>
    <w:div w:id="1205021654">
      <w:bodyDiv w:val="1"/>
      <w:marLeft w:val="0"/>
      <w:marRight w:val="0"/>
      <w:marTop w:val="0"/>
      <w:marBottom w:val="0"/>
      <w:divBdr>
        <w:top w:val="none" w:sz="0" w:space="0" w:color="auto"/>
        <w:left w:val="none" w:sz="0" w:space="0" w:color="auto"/>
        <w:bottom w:val="none" w:sz="0" w:space="0" w:color="auto"/>
        <w:right w:val="none" w:sz="0" w:space="0" w:color="auto"/>
      </w:divBdr>
    </w:div>
    <w:div w:id="1214268035">
      <w:bodyDiv w:val="1"/>
      <w:marLeft w:val="0"/>
      <w:marRight w:val="0"/>
      <w:marTop w:val="0"/>
      <w:marBottom w:val="0"/>
      <w:divBdr>
        <w:top w:val="none" w:sz="0" w:space="0" w:color="auto"/>
        <w:left w:val="none" w:sz="0" w:space="0" w:color="auto"/>
        <w:bottom w:val="none" w:sz="0" w:space="0" w:color="auto"/>
        <w:right w:val="none" w:sz="0" w:space="0" w:color="auto"/>
      </w:divBdr>
    </w:div>
    <w:div w:id="1214736859">
      <w:bodyDiv w:val="1"/>
      <w:marLeft w:val="0"/>
      <w:marRight w:val="0"/>
      <w:marTop w:val="0"/>
      <w:marBottom w:val="0"/>
      <w:divBdr>
        <w:top w:val="none" w:sz="0" w:space="0" w:color="auto"/>
        <w:left w:val="none" w:sz="0" w:space="0" w:color="auto"/>
        <w:bottom w:val="none" w:sz="0" w:space="0" w:color="auto"/>
        <w:right w:val="none" w:sz="0" w:space="0" w:color="auto"/>
      </w:divBdr>
    </w:div>
    <w:div w:id="1225532559">
      <w:bodyDiv w:val="1"/>
      <w:marLeft w:val="0"/>
      <w:marRight w:val="0"/>
      <w:marTop w:val="0"/>
      <w:marBottom w:val="0"/>
      <w:divBdr>
        <w:top w:val="none" w:sz="0" w:space="0" w:color="auto"/>
        <w:left w:val="none" w:sz="0" w:space="0" w:color="auto"/>
        <w:bottom w:val="none" w:sz="0" w:space="0" w:color="auto"/>
        <w:right w:val="none" w:sz="0" w:space="0" w:color="auto"/>
      </w:divBdr>
    </w:div>
    <w:div w:id="1227061326">
      <w:bodyDiv w:val="1"/>
      <w:marLeft w:val="0"/>
      <w:marRight w:val="0"/>
      <w:marTop w:val="0"/>
      <w:marBottom w:val="0"/>
      <w:divBdr>
        <w:top w:val="none" w:sz="0" w:space="0" w:color="auto"/>
        <w:left w:val="none" w:sz="0" w:space="0" w:color="auto"/>
        <w:bottom w:val="none" w:sz="0" w:space="0" w:color="auto"/>
        <w:right w:val="none" w:sz="0" w:space="0" w:color="auto"/>
      </w:divBdr>
    </w:div>
    <w:div w:id="1227914371">
      <w:bodyDiv w:val="1"/>
      <w:marLeft w:val="0"/>
      <w:marRight w:val="0"/>
      <w:marTop w:val="0"/>
      <w:marBottom w:val="0"/>
      <w:divBdr>
        <w:top w:val="none" w:sz="0" w:space="0" w:color="auto"/>
        <w:left w:val="none" w:sz="0" w:space="0" w:color="auto"/>
        <w:bottom w:val="none" w:sz="0" w:space="0" w:color="auto"/>
        <w:right w:val="none" w:sz="0" w:space="0" w:color="auto"/>
      </w:divBdr>
    </w:div>
    <w:div w:id="1231425601">
      <w:bodyDiv w:val="1"/>
      <w:marLeft w:val="0"/>
      <w:marRight w:val="0"/>
      <w:marTop w:val="0"/>
      <w:marBottom w:val="0"/>
      <w:divBdr>
        <w:top w:val="none" w:sz="0" w:space="0" w:color="auto"/>
        <w:left w:val="none" w:sz="0" w:space="0" w:color="auto"/>
        <w:bottom w:val="none" w:sz="0" w:space="0" w:color="auto"/>
        <w:right w:val="none" w:sz="0" w:space="0" w:color="auto"/>
      </w:divBdr>
    </w:div>
    <w:div w:id="1232472177">
      <w:bodyDiv w:val="1"/>
      <w:marLeft w:val="0"/>
      <w:marRight w:val="0"/>
      <w:marTop w:val="0"/>
      <w:marBottom w:val="0"/>
      <w:divBdr>
        <w:top w:val="none" w:sz="0" w:space="0" w:color="auto"/>
        <w:left w:val="none" w:sz="0" w:space="0" w:color="auto"/>
        <w:bottom w:val="none" w:sz="0" w:space="0" w:color="auto"/>
        <w:right w:val="none" w:sz="0" w:space="0" w:color="auto"/>
      </w:divBdr>
    </w:div>
    <w:div w:id="1243182013">
      <w:bodyDiv w:val="1"/>
      <w:marLeft w:val="0"/>
      <w:marRight w:val="0"/>
      <w:marTop w:val="0"/>
      <w:marBottom w:val="0"/>
      <w:divBdr>
        <w:top w:val="none" w:sz="0" w:space="0" w:color="auto"/>
        <w:left w:val="none" w:sz="0" w:space="0" w:color="auto"/>
        <w:bottom w:val="none" w:sz="0" w:space="0" w:color="auto"/>
        <w:right w:val="none" w:sz="0" w:space="0" w:color="auto"/>
      </w:divBdr>
    </w:div>
    <w:div w:id="1251155883">
      <w:bodyDiv w:val="1"/>
      <w:marLeft w:val="0"/>
      <w:marRight w:val="0"/>
      <w:marTop w:val="0"/>
      <w:marBottom w:val="0"/>
      <w:divBdr>
        <w:top w:val="none" w:sz="0" w:space="0" w:color="auto"/>
        <w:left w:val="none" w:sz="0" w:space="0" w:color="auto"/>
        <w:bottom w:val="none" w:sz="0" w:space="0" w:color="auto"/>
        <w:right w:val="none" w:sz="0" w:space="0" w:color="auto"/>
      </w:divBdr>
    </w:div>
    <w:div w:id="1258902840">
      <w:bodyDiv w:val="1"/>
      <w:marLeft w:val="0"/>
      <w:marRight w:val="0"/>
      <w:marTop w:val="0"/>
      <w:marBottom w:val="0"/>
      <w:divBdr>
        <w:top w:val="none" w:sz="0" w:space="0" w:color="auto"/>
        <w:left w:val="none" w:sz="0" w:space="0" w:color="auto"/>
        <w:bottom w:val="none" w:sz="0" w:space="0" w:color="auto"/>
        <w:right w:val="none" w:sz="0" w:space="0" w:color="auto"/>
      </w:divBdr>
    </w:div>
    <w:div w:id="1262908336">
      <w:bodyDiv w:val="1"/>
      <w:marLeft w:val="0"/>
      <w:marRight w:val="0"/>
      <w:marTop w:val="0"/>
      <w:marBottom w:val="0"/>
      <w:divBdr>
        <w:top w:val="none" w:sz="0" w:space="0" w:color="auto"/>
        <w:left w:val="none" w:sz="0" w:space="0" w:color="auto"/>
        <w:bottom w:val="none" w:sz="0" w:space="0" w:color="auto"/>
        <w:right w:val="none" w:sz="0" w:space="0" w:color="auto"/>
      </w:divBdr>
    </w:div>
    <w:div w:id="1274358651">
      <w:bodyDiv w:val="1"/>
      <w:marLeft w:val="0"/>
      <w:marRight w:val="0"/>
      <w:marTop w:val="0"/>
      <w:marBottom w:val="0"/>
      <w:divBdr>
        <w:top w:val="none" w:sz="0" w:space="0" w:color="auto"/>
        <w:left w:val="none" w:sz="0" w:space="0" w:color="auto"/>
        <w:bottom w:val="none" w:sz="0" w:space="0" w:color="auto"/>
        <w:right w:val="none" w:sz="0" w:space="0" w:color="auto"/>
      </w:divBdr>
    </w:div>
    <w:div w:id="1276214391">
      <w:bodyDiv w:val="1"/>
      <w:marLeft w:val="0"/>
      <w:marRight w:val="0"/>
      <w:marTop w:val="0"/>
      <w:marBottom w:val="0"/>
      <w:divBdr>
        <w:top w:val="none" w:sz="0" w:space="0" w:color="auto"/>
        <w:left w:val="none" w:sz="0" w:space="0" w:color="auto"/>
        <w:bottom w:val="none" w:sz="0" w:space="0" w:color="auto"/>
        <w:right w:val="none" w:sz="0" w:space="0" w:color="auto"/>
      </w:divBdr>
    </w:div>
    <w:div w:id="1282148226">
      <w:bodyDiv w:val="1"/>
      <w:marLeft w:val="0"/>
      <w:marRight w:val="0"/>
      <w:marTop w:val="0"/>
      <w:marBottom w:val="0"/>
      <w:divBdr>
        <w:top w:val="none" w:sz="0" w:space="0" w:color="auto"/>
        <w:left w:val="none" w:sz="0" w:space="0" w:color="auto"/>
        <w:bottom w:val="none" w:sz="0" w:space="0" w:color="auto"/>
        <w:right w:val="none" w:sz="0" w:space="0" w:color="auto"/>
      </w:divBdr>
    </w:div>
    <w:div w:id="1287083416">
      <w:bodyDiv w:val="1"/>
      <w:marLeft w:val="0"/>
      <w:marRight w:val="0"/>
      <w:marTop w:val="0"/>
      <w:marBottom w:val="0"/>
      <w:divBdr>
        <w:top w:val="none" w:sz="0" w:space="0" w:color="auto"/>
        <w:left w:val="none" w:sz="0" w:space="0" w:color="auto"/>
        <w:bottom w:val="none" w:sz="0" w:space="0" w:color="auto"/>
        <w:right w:val="none" w:sz="0" w:space="0" w:color="auto"/>
      </w:divBdr>
    </w:div>
    <w:div w:id="1290015616">
      <w:bodyDiv w:val="1"/>
      <w:marLeft w:val="0"/>
      <w:marRight w:val="0"/>
      <w:marTop w:val="0"/>
      <w:marBottom w:val="0"/>
      <w:divBdr>
        <w:top w:val="none" w:sz="0" w:space="0" w:color="auto"/>
        <w:left w:val="none" w:sz="0" w:space="0" w:color="auto"/>
        <w:bottom w:val="none" w:sz="0" w:space="0" w:color="auto"/>
        <w:right w:val="none" w:sz="0" w:space="0" w:color="auto"/>
      </w:divBdr>
    </w:div>
    <w:div w:id="1324118248">
      <w:bodyDiv w:val="1"/>
      <w:marLeft w:val="0"/>
      <w:marRight w:val="0"/>
      <w:marTop w:val="0"/>
      <w:marBottom w:val="0"/>
      <w:divBdr>
        <w:top w:val="none" w:sz="0" w:space="0" w:color="auto"/>
        <w:left w:val="none" w:sz="0" w:space="0" w:color="auto"/>
        <w:bottom w:val="none" w:sz="0" w:space="0" w:color="auto"/>
        <w:right w:val="none" w:sz="0" w:space="0" w:color="auto"/>
      </w:divBdr>
    </w:div>
    <w:div w:id="1335766968">
      <w:bodyDiv w:val="1"/>
      <w:marLeft w:val="0"/>
      <w:marRight w:val="0"/>
      <w:marTop w:val="0"/>
      <w:marBottom w:val="0"/>
      <w:divBdr>
        <w:top w:val="none" w:sz="0" w:space="0" w:color="auto"/>
        <w:left w:val="none" w:sz="0" w:space="0" w:color="auto"/>
        <w:bottom w:val="none" w:sz="0" w:space="0" w:color="auto"/>
        <w:right w:val="none" w:sz="0" w:space="0" w:color="auto"/>
      </w:divBdr>
    </w:div>
    <w:div w:id="1336957904">
      <w:bodyDiv w:val="1"/>
      <w:marLeft w:val="0"/>
      <w:marRight w:val="0"/>
      <w:marTop w:val="0"/>
      <w:marBottom w:val="0"/>
      <w:divBdr>
        <w:top w:val="none" w:sz="0" w:space="0" w:color="auto"/>
        <w:left w:val="none" w:sz="0" w:space="0" w:color="auto"/>
        <w:bottom w:val="none" w:sz="0" w:space="0" w:color="auto"/>
        <w:right w:val="none" w:sz="0" w:space="0" w:color="auto"/>
      </w:divBdr>
    </w:div>
    <w:div w:id="1339430126">
      <w:bodyDiv w:val="1"/>
      <w:marLeft w:val="0"/>
      <w:marRight w:val="0"/>
      <w:marTop w:val="0"/>
      <w:marBottom w:val="0"/>
      <w:divBdr>
        <w:top w:val="none" w:sz="0" w:space="0" w:color="auto"/>
        <w:left w:val="none" w:sz="0" w:space="0" w:color="auto"/>
        <w:bottom w:val="none" w:sz="0" w:space="0" w:color="auto"/>
        <w:right w:val="none" w:sz="0" w:space="0" w:color="auto"/>
      </w:divBdr>
    </w:div>
    <w:div w:id="1340039472">
      <w:bodyDiv w:val="1"/>
      <w:marLeft w:val="0"/>
      <w:marRight w:val="0"/>
      <w:marTop w:val="0"/>
      <w:marBottom w:val="0"/>
      <w:divBdr>
        <w:top w:val="none" w:sz="0" w:space="0" w:color="auto"/>
        <w:left w:val="none" w:sz="0" w:space="0" w:color="auto"/>
        <w:bottom w:val="none" w:sz="0" w:space="0" w:color="auto"/>
        <w:right w:val="none" w:sz="0" w:space="0" w:color="auto"/>
      </w:divBdr>
    </w:div>
    <w:div w:id="1352956762">
      <w:bodyDiv w:val="1"/>
      <w:marLeft w:val="0"/>
      <w:marRight w:val="0"/>
      <w:marTop w:val="0"/>
      <w:marBottom w:val="0"/>
      <w:divBdr>
        <w:top w:val="none" w:sz="0" w:space="0" w:color="auto"/>
        <w:left w:val="none" w:sz="0" w:space="0" w:color="auto"/>
        <w:bottom w:val="none" w:sz="0" w:space="0" w:color="auto"/>
        <w:right w:val="none" w:sz="0" w:space="0" w:color="auto"/>
      </w:divBdr>
    </w:div>
    <w:div w:id="1360357195">
      <w:bodyDiv w:val="1"/>
      <w:marLeft w:val="0"/>
      <w:marRight w:val="0"/>
      <w:marTop w:val="0"/>
      <w:marBottom w:val="0"/>
      <w:divBdr>
        <w:top w:val="none" w:sz="0" w:space="0" w:color="auto"/>
        <w:left w:val="none" w:sz="0" w:space="0" w:color="auto"/>
        <w:bottom w:val="none" w:sz="0" w:space="0" w:color="auto"/>
        <w:right w:val="none" w:sz="0" w:space="0" w:color="auto"/>
      </w:divBdr>
    </w:div>
    <w:div w:id="1362516379">
      <w:bodyDiv w:val="1"/>
      <w:marLeft w:val="0"/>
      <w:marRight w:val="0"/>
      <w:marTop w:val="0"/>
      <w:marBottom w:val="0"/>
      <w:divBdr>
        <w:top w:val="none" w:sz="0" w:space="0" w:color="auto"/>
        <w:left w:val="none" w:sz="0" w:space="0" w:color="auto"/>
        <w:bottom w:val="none" w:sz="0" w:space="0" w:color="auto"/>
        <w:right w:val="none" w:sz="0" w:space="0" w:color="auto"/>
      </w:divBdr>
    </w:div>
    <w:div w:id="1365788631">
      <w:bodyDiv w:val="1"/>
      <w:marLeft w:val="0"/>
      <w:marRight w:val="0"/>
      <w:marTop w:val="0"/>
      <w:marBottom w:val="0"/>
      <w:divBdr>
        <w:top w:val="none" w:sz="0" w:space="0" w:color="auto"/>
        <w:left w:val="none" w:sz="0" w:space="0" w:color="auto"/>
        <w:bottom w:val="none" w:sz="0" w:space="0" w:color="auto"/>
        <w:right w:val="none" w:sz="0" w:space="0" w:color="auto"/>
      </w:divBdr>
    </w:div>
    <w:div w:id="1384520964">
      <w:bodyDiv w:val="1"/>
      <w:marLeft w:val="0"/>
      <w:marRight w:val="0"/>
      <w:marTop w:val="0"/>
      <w:marBottom w:val="0"/>
      <w:divBdr>
        <w:top w:val="none" w:sz="0" w:space="0" w:color="auto"/>
        <w:left w:val="none" w:sz="0" w:space="0" w:color="auto"/>
        <w:bottom w:val="none" w:sz="0" w:space="0" w:color="auto"/>
        <w:right w:val="none" w:sz="0" w:space="0" w:color="auto"/>
      </w:divBdr>
      <w:divsChild>
        <w:div w:id="1018435721">
          <w:marLeft w:val="0"/>
          <w:marRight w:val="0"/>
          <w:marTop w:val="0"/>
          <w:marBottom w:val="0"/>
          <w:divBdr>
            <w:top w:val="none" w:sz="0" w:space="0" w:color="auto"/>
            <w:left w:val="none" w:sz="0" w:space="0" w:color="auto"/>
            <w:bottom w:val="none" w:sz="0" w:space="0" w:color="auto"/>
            <w:right w:val="none" w:sz="0" w:space="0" w:color="auto"/>
          </w:divBdr>
        </w:div>
        <w:div w:id="1616670093">
          <w:marLeft w:val="0"/>
          <w:marRight w:val="0"/>
          <w:marTop w:val="0"/>
          <w:marBottom w:val="0"/>
          <w:divBdr>
            <w:top w:val="none" w:sz="0" w:space="0" w:color="auto"/>
            <w:left w:val="none" w:sz="0" w:space="0" w:color="auto"/>
            <w:bottom w:val="none" w:sz="0" w:space="0" w:color="auto"/>
            <w:right w:val="none" w:sz="0" w:space="0" w:color="auto"/>
          </w:divBdr>
        </w:div>
      </w:divsChild>
    </w:div>
    <w:div w:id="1404178323">
      <w:bodyDiv w:val="1"/>
      <w:marLeft w:val="0"/>
      <w:marRight w:val="0"/>
      <w:marTop w:val="0"/>
      <w:marBottom w:val="0"/>
      <w:divBdr>
        <w:top w:val="none" w:sz="0" w:space="0" w:color="auto"/>
        <w:left w:val="none" w:sz="0" w:space="0" w:color="auto"/>
        <w:bottom w:val="none" w:sz="0" w:space="0" w:color="auto"/>
        <w:right w:val="none" w:sz="0" w:space="0" w:color="auto"/>
      </w:divBdr>
    </w:div>
    <w:div w:id="1409185569">
      <w:bodyDiv w:val="1"/>
      <w:marLeft w:val="0"/>
      <w:marRight w:val="0"/>
      <w:marTop w:val="0"/>
      <w:marBottom w:val="0"/>
      <w:divBdr>
        <w:top w:val="none" w:sz="0" w:space="0" w:color="auto"/>
        <w:left w:val="none" w:sz="0" w:space="0" w:color="auto"/>
        <w:bottom w:val="none" w:sz="0" w:space="0" w:color="auto"/>
        <w:right w:val="none" w:sz="0" w:space="0" w:color="auto"/>
      </w:divBdr>
    </w:div>
    <w:div w:id="1411001765">
      <w:bodyDiv w:val="1"/>
      <w:marLeft w:val="0"/>
      <w:marRight w:val="0"/>
      <w:marTop w:val="0"/>
      <w:marBottom w:val="0"/>
      <w:divBdr>
        <w:top w:val="none" w:sz="0" w:space="0" w:color="auto"/>
        <w:left w:val="none" w:sz="0" w:space="0" w:color="auto"/>
        <w:bottom w:val="none" w:sz="0" w:space="0" w:color="auto"/>
        <w:right w:val="none" w:sz="0" w:space="0" w:color="auto"/>
      </w:divBdr>
      <w:divsChild>
        <w:div w:id="2034185976">
          <w:marLeft w:val="0"/>
          <w:marRight w:val="0"/>
          <w:marTop w:val="0"/>
          <w:marBottom w:val="0"/>
          <w:divBdr>
            <w:top w:val="none" w:sz="0" w:space="0" w:color="auto"/>
            <w:left w:val="none" w:sz="0" w:space="0" w:color="auto"/>
            <w:bottom w:val="none" w:sz="0" w:space="0" w:color="auto"/>
            <w:right w:val="none" w:sz="0" w:space="0" w:color="auto"/>
          </w:divBdr>
          <w:divsChild>
            <w:div w:id="516575791">
              <w:marLeft w:val="2980"/>
              <w:marRight w:val="0"/>
              <w:marTop w:val="0"/>
              <w:marBottom w:val="0"/>
              <w:divBdr>
                <w:top w:val="none" w:sz="0" w:space="0" w:color="auto"/>
                <w:left w:val="single" w:sz="6" w:space="0" w:color="CCD2D2"/>
                <w:bottom w:val="none" w:sz="0" w:space="0" w:color="auto"/>
                <w:right w:val="none" w:sz="0" w:space="0" w:color="auto"/>
              </w:divBdr>
              <w:divsChild>
                <w:div w:id="150570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558197">
      <w:bodyDiv w:val="1"/>
      <w:marLeft w:val="0"/>
      <w:marRight w:val="0"/>
      <w:marTop w:val="0"/>
      <w:marBottom w:val="0"/>
      <w:divBdr>
        <w:top w:val="none" w:sz="0" w:space="0" w:color="auto"/>
        <w:left w:val="none" w:sz="0" w:space="0" w:color="auto"/>
        <w:bottom w:val="none" w:sz="0" w:space="0" w:color="auto"/>
        <w:right w:val="none" w:sz="0" w:space="0" w:color="auto"/>
      </w:divBdr>
    </w:div>
    <w:div w:id="1422947822">
      <w:bodyDiv w:val="1"/>
      <w:marLeft w:val="0"/>
      <w:marRight w:val="0"/>
      <w:marTop w:val="0"/>
      <w:marBottom w:val="0"/>
      <w:divBdr>
        <w:top w:val="none" w:sz="0" w:space="0" w:color="auto"/>
        <w:left w:val="none" w:sz="0" w:space="0" w:color="auto"/>
        <w:bottom w:val="none" w:sz="0" w:space="0" w:color="auto"/>
        <w:right w:val="none" w:sz="0" w:space="0" w:color="auto"/>
      </w:divBdr>
    </w:div>
    <w:div w:id="1424835743">
      <w:bodyDiv w:val="1"/>
      <w:marLeft w:val="0"/>
      <w:marRight w:val="0"/>
      <w:marTop w:val="0"/>
      <w:marBottom w:val="0"/>
      <w:divBdr>
        <w:top w:val="none" w:sz="0" w:space="0" w:color="auto"/>
        <w:left w:val="none" w:sz="0" w:space="0" w:color="auto"/>
        <w:bottom w:val="none" w:sz="0" w:space="0" w:color="auto"/>
        <w:right w:val="none" w:sz="0" w:space="0" w:color="auto"/>
      </w:divBdr>
    </w:div>
    <w:div w:id="1445610173">
      <w:bodyDiv w:val="1"/>
      <w:marLeft w:val="0"/>
      <w:marRight w:val="0"/>
      <w:marTop w:val="0"/>
      <w:marBottom w:val="0"/>
      <w:divBdr>
        <w:top w:val="none" w:sz="0" w:space="0" w:color="auto"/>
        <w:left w:val="none" w:sz="0" w:space="0" w:color="auto"/>
        <w:bottom w:val="none" w:sz="0" w:space="0" w:color="auto"/>
        <w:right w:val="none" w:sz="0" w:space="0" w:color="auto"/>
      </w:divBdr>
    </w:div>
    <w:div w:id="1450004109">
      <w:bodyDiv w:val="1"/>
      <w:marLeft w:val="0"/>
      <w:marRight w:val="0"/>
      <w:marTop w:val="0"/>
      <w:marBottom w:val="0"/>
      <w:divBdr>
        <w:top w:val="none" w:sz="0" w:space="0" w:color="auto"/>
        <w:left w:val="none" w:sz="0" w:space="0" w:color="auto"/>
        <w:bottom w:val="none" w:sz="0" w:space="0" w:color="auto"/>
        <w:right w:val="none" w:sz="0" w:space="0" w:color="auto"/>
      </w:divBdr>
    </w:div>
    <w:div w:id="1456485971">
      <w:bodyDiv w:val="1"/>
      <w:marLeft w:val="0"/>
      <w:marRight w:val="0"/>
      <w:marTop w:val="0"/>
      <w:marBottom w:val="0"/>
      <w:divBdr>
        <w:top w:val="none" w:sz="0" w:space="0" w:color="auto"/>
        <w:left w:val="none" w:sz="0" w:space="0" w:color="auto"/>
        <w:bottom w:val="none" w:sz="0" w:space="0" w:color="auto"/>
        <w:right w:val="none" w:sz="0" w:space="0" w:color="auto"/>
      </w:divBdr>
    </w:div>
    <w:div w:id="1457794060">
      <w:bodyDiv w:val="1"/>
      <w:marLeft w:val="0"/>
      <w:marRight w:val="0"/>
      <w:marTop w:val="0"/>
      <w:marBottom w:val="0"/>
      <w:divBdr>
        <w:top w:val="none" w:sz="0" w:space="0" w:color="auto"/>
        <w:left w:val="none" w:sz="0" w:space="0" w:color="auto"/>
        <w:bottom w:val="none" w:sz="0" w:space="0" w:color="auto"/>
        <w:right w:val="none" w:sz="0" w:space="0" w:color="auto"/>
      </w:divBdr>
    </w:div>
    <w:div w:id="1460998143">
      <w:bodyDiv w:val="1"/>
      <w:marLeft w:val="0"/>
      <w:marRight w:val="0"/>
      <w:marTop w:val="0"/>
      <w:marBottom w:val="0"/>
      <w:divBdr>
        <w:top w:val="none" w:sz="0" w:space="0" w:color="auto"/>
        <w:left w:val="none" w:sz="0" w:space="0" w:color="auto"/>
        <w:bottom w:val="none" w:sz="0" w:space="0" w:color="auto"/>
        <w:right w:val="none" w:sz="0" w:space="0" w:color="auto"/>
      </w:divBdr>
    </w:div>
    <w:div w:id="1469855720">
      <w:bodyDiv w:val="1"/>
      <w:marLeft w:val="0"/>
      <w:marRight w:val="0"/>
      <w:marTop w:val="0"/>
      <w:marBottom w:val="0"/>
      <w:divBdr>
        <w:top w:val="none" w:sz="0" w:space="0" w:color="auto"/>
        <w:left w:val="none" w:sz="0" w:space="0" w:color="auto"/>
        <w:bottom w:val="none" w:sz="0" w:space="0" w:color="auto"/>
        <w:right w:val="none" w:sz="0" w:space="0" w:color="auto"/>
      </w:divBdr>
    </w:div>
    <w:div w:id="1489518151">
      <w:bodyDiv w:val="1"/>
      <w:marLeft w:val="0"/>
      <w:marRight w:val="0"/>
      <w:marTop w:val="0"/>
      <w:marBottom w:val="0"/>
      <w:divBdr>
        <w:top w:val="none" w:sz="0" w:space="0" w:color="auto"/>
        <w:left w:val="none" w:sz="0" w:space="0" w:color="auto"/>
        <w:bottom w:val="none" w:sz="0" w:space="0" w:color="auto"/>
        <w:right w:val="none" w:sz="0" w:space="0" w:color="auto"/>
      </w:divBdr>
    </w:div>
    <w:div w:id="1493328298">
      <w:bodyDiv w:val="1"/>
      <w:marLeft w:val="0"/>
      <w:marRight w:val="0"/>
      <w:marTop w:val="0"/>
      <w:marBottom w:val="0"/>
      <w:divBdr>
        <w:top w:val="none" w:sz="0" w:space="0" w:color="auto"/>
        <w:left w:val="none" w:sz="0" w:space="0" w:color="auto"/>
        <w:bottom w:val="none" w:sz="0" w:space="0" w:color="auto"/>
        <w:right w:val="none" w:sz="0" w:space="0" w:color="auto"/>
      </w:divBdr>
    </w:div>
    <w:div w:id="1497065632">
      <w:bodyDiv w:val="1"/>
      <w:marLeft w:val="0"/>
      <w:marRight w:val="0"/>
      <w:marTop w:val="0"/>
      <w:marBottom w:val="0"/>
      <w:divBdr>
        <w:top w:val="none" w:sz="0" w:space="0" w:color="auto"/>
        <w:left w:val="none" w:sz="0" w:space="0" w:color="auto"/>
        <w:bottom w:val="none" w:sz="0" w:space="0" w:color="auto"/>
        <w:right w:val="none" w:sz="0" w:space="0" w:color="auto"/>
      </w:divBdr>
    </w:div>
    <w:div w:id="1498231544">
      <w:bodyDiv w:val="1"/>
      <w:marLeft w:val="0"/>
      <w:marRight w:val="0"/>
      <w:marTop w:val="0"/>
      <w:marBottom w:val="0"/>
      <w:divBdr>
        <w:top w:val="none" w:sz="0" w:space="0" w:color="auto"/>
        <w:left w:val="none" w:sz="0" w:space="0" w:color="auto"/>
        <w:bottom w:val="none" w:sz="0" w:space="0" w:color="auto"/>
        <w:right w:val="none" w:sz="0" w:space="0" w:color="auto"/>
      </w:divBdr>
    </w:div>
    <w:div w:id="1501895659">
      <w:bodyDiv w:val="1"/>
      <w:marLeft w:val="0"/>
      <w:marRight w:val="0"/>
      <w:marTop w:val="0"/>
      <w:marBottom w:val="0"/>
      <w:divBdr>
        <w:top w:val="none" w:sz="0" w:space="0" w:color="auto"/>
        <w:left w:val="none" w:sz="0" w:space="0" w:color="auto"/>
        <w:bottom w:val="none" w:sz="0" w:space="0" w:color="auto"/>
        <w:right w:val="none" w:sz="0" w:space="0" w:color="auto"/>
      </w:divBdr>
    </w:div>
    <w:div w:id="1510102474">
      <w:bodyDiv w:val="1"/>
      <w:marLeft w:val="0"/>
      <w:marRight w:val="0"/>
      <w:marTop w:val="0"/>
      <w:marBottom w:val="0"/>
      <w:divBdr>
        <w:top w:val="none" w:sz="0" w:space="0" w:color="auto"/>
        <w:left w:val="none" w:sz="0" w:space="0" w:color="auto"/>
        <w:bottom w:val="none" w:sz="0" w:space="0" w:color="auto"/>
        <w:right w:val="none" w:sz="0" w:space="0" w:color="auto"/>
      </w:divBdr>
    </w:div>
    <w:div w:id="1510950633">
      <w:bodyDiv w:val="1"/>
      <w:marLeft w:val="0"/>
      <w:marRight w:val="0"/>
      <w:marTop w:val="0"/>
      <w:marBottom w:val="0"/>
      <w:divBdr>
        <w:top w:val="none" w:sz="0" w:space="0" w:color="auto"/>
        <w:left w:val="none" w:sz="0" w:space="0" w:color="auto"/>
        <w:bottom w:val="none" w:sz="0" w:space="0" w:color="auto"/>
        <w:right w:val="none" w:sz="0" w:space="0" w:color="auto"/>
      </w:divBdr>
    </w:div>
    <w:div w:id="1512602497">
      <w:bodyDiv w:val="1"/>
      <w:marLeft w:val="0"/>
      <w:marRight w:val="0"/>
      <w:marTop w:val="0"/>
      <w:marBottom w:val="0"/>
      <w:divBdr>
        <w:top w:val="none" w:sz="0" w:space="0" w:color="auto"/>
        <w:left w:val="none" w:sz="0" w:space="0" w:color="auto"/>
        <w:bottom w:val="none" w:sz="0" w:space="0" w:color="auto"/>
        <w:right w:val="none" w:sz="0" w:space="0" w:color="auto"/>
      </w:divBdr>
    </w:div>
    <w:div w:id="1516000951">
      <w:bodyDiv w:val="1"/>
      <w:marLeft w:val="0"/>
      <w:marRight w:val="0"/>
      <w:marTop w:val="0"/>
      <w:marBottom w:val="0"/>
      <w:divBdr>
        <w:top w:val="none" w:sz="0" w:space="0" w:color="auto"/>
        <w:left w:val="none" w:sz="0" w:space="0" w:color="auto"/>
        <w:bottom w:val="none" w:sz="0" w:space="0" w:color="auto"/>
        <w:right w:val="none" w:sz="0" w:space="0" w:color="auto"/>
      </w:divBdr>
    </w:div>
    <w:div w:id="1519926479">
      <w:bodyDiv w:val="1"/>
      <w:marLeft w:val="0"/>
      <w:marRight w:val="0"/>
      <w:marTop w:val="0"/>
      <w:marBottom w:val="0"/>
      <w:divBdr>
        <w:top w:val="none" w:sz="0" w:space="0" w:color="auto"/>
        <w:left w:val="none" w:sz="0" w:space="0" w:color="auto"/>
        <w:bottom w:val="none" w:sz="0" w:space="0" w:color="auto"/>
        <w:right w:val="none" w:sz="0" w:space="0" w:color="auto"/>
      </w:divBdr>
    </w:div>
    <w:div w:id="1520922677">
      <w:bodyDiv w:val="1"/>
      <w:marLeft w:val="0"/>
      <w:marRight w:val="0"/>
      <w:marTop w:val="0"/>
      <w:marBottom w:val="0"/>
      <w:divBdr>
        <w:top w:val="none" w:sz="0" w:space="0" w:color="auto"/>
        <w:left w:val="none" w:sz="0" w:space="0" w:color="auto"/>
        <w:bottom w:val="none" w:sz="0" w:space="0" w:color="auto"/>
        <w:right w:val="none" w:sz="0" w:space="0" w:color="auto"/>
      </w:divBdr>
    </w:div>
    <w:div w:id="1523861584">
      <w:bodyDiv w:val="1"/>
      <w:marLeft w:val="0"/>
      <w:marRight w:val="0"/>
      <w:marTop w:val="0"/>
      <w:marBottom w:val="0"/>
      <w:divBdr>
        <w:top w:val="none" w:sz="0" w:space="0" w:color="auto"/>
        <w:left w:val="none" w:sz="0" w:space="0" w:color="auto"/>
        <w:bottom w:val="none" w:sz="0" w:space="0" w:color="auto"/>
        <w:right w:val="none" w:sz="0" w:space="0" w:color="auto"/>
      </w:divBdr>
    </w:div>
    <w:div w:id="1530879009">
      <w:bodyDiv w:val="1"/>
      <w:marLeft w:val="0"/>
      <w:marRight w:val="0"/>
      <w:marTop w:val="0"/>
      <w:marBottom w:val="0"/>
      <w:divBdr>
        <w:top w:val="none" w:sz="0" w:space="0" w:color="auto"/>
        <w:left w:val="none" w:sz="0" w:space="0" w:color="auto"/>
        <w:bottom w:val="none" w:sz="0" w:space="0" w:color="auto"/>
        <w:right w:val="none" w:sz="0" w:space="0" w:color="auto"/>
      </w:divBdr>
      <w:divsChild>
        <w:div w:id="2009676496">
          <w:marLeft w:val="0"/>
          <w:marRight w:val="0"/>
          <w:marTop w:val="0"/>
          <w:marBottom w:val="0"/>
          <w:divBdr>
            <w:top w:val="none" w:sz="0" w:space="0" w:color="auto"/>
            <w:left w:val="none" w:sz="0" w:space="0" w:color="auto"/>
            <w:bottom w:val="none" w:sz="0" w:space="0" w:color="auto"/>
            <w:right w:val="none" w:sz="0" w:space="0" w:color="auto"/>
          </w:divBdr>
          <w:divsChild>
            <w:div w:id="694506451">
              <w:marLeft w:val="2980"/>
              <w:marRight w:val="0"/>
              <w:marTop w:val="0"/>
              <w:marBottom w:val="0"/>
              <w:divBdr>
                <w:top w:val="none" w:sz="0" w:space="0" w:color="auto"/>
                <w:left w:val="single" w:sz="6" w:space="0" w:color="CCD2D2"/>
                <w:bottom w:val="none" w:sz="0" w:space="0" w:color="auto"/>
                <w:right w:val="none" w:sz="0" w:space="0" w:color="auto"/>
              </w:divBdr>
              <w:divsChild>
                <w:div w:id="54599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4906">
      <w:bodyDiv w:val="1"/>
      <w:marLeft w:val="0"/>
      <w:marRight w:val="0"/>
      <w:marTop w:val="0"/>
      <w:marBottom w:val="0"/>
      <w:divBdr>
        <w:top w:val="none" w:sz="0" w:space="0" w:color="auto"/>
        <w:left w:val="none" w:sz="0" w:space="0" w:color="auto"/>
        <w:bottom w:val="none" w:sz="0" w:space="0" w:color="auto"/>
        <w:right w:val="none" w:sz="0" w:space="0" w:color="auto"/>
      </w:divBdr>
    </w:div>
    <w:div w:id="1543132272">
      <w:bodyDiv w:val="1"/>
      <w:marLeft w:val="0"/>
      <w:marRight w:val="0"/>
      <w:marTop w:val="0"/>
      <w:marBottom w:val="0"/>
      <w:divBdr>
        <w:top w:val="none" w:sz="0" w:space="0" w:color="auto"/>
        <w:left w:val="none" w:sz="0" w:space="0" w:color="auto"/>
        <w:bottom w:val="none" w:sz="0" w:space="0" w:color="auto"/>
        <w:right w:val="none" w:sz="0" w:space="0" w:color="auto"/>
      </w:divBdr>
    </w:div>
    <w:div w:id="1556772838">
      <w:bodyDiv w:val="1"/>
      <w:marLeft w:val="0"/>
      <w:marRight w:val="0"/>
      <w:marTop w:val="0"/>
      <w:marBottom w:val="0"/>
      <w:divBdr>
        <w:top w:val="none" w:sz="0" w:space="0" w:color="auto"/>
        <w:left w:val="none" w:sz="0" w:space="0" w:color="auto"/>
        <w:bottom w:val="none" w:sz="0" w:space="0" w:color="auto"/>
        <w:right w:val="none" w:sz="0" w:space="0" w:color="auto"/>
      </w:divBdr>
    </w:div>
    <w:div w:id="1580018005">
      <w:bodyDiv w:val="1"/>
      <w:marLeft w:val="0"/>
      <w:marRight w:val="0"/>
      <w:marTop w:val="0"/>
      <w:marBottom w:val="0"/>
      <w:divBdr>
        <w:top w:val="none" w:sz="0" w:space="0" w:color="auto"/>
        <w:left w:val="none" w:sz="0" w:space="0" w:color="auto"/>
        <w:bottom w:val="none" w:sz="0" w:space="0" w:color="auto"/>
        <w:right w:val="none" w:sz="0" w:space="0" w:color="auto"/>
      </w:divBdr>
    </w:div>
    <w:div w:id="1589801036">
      <w:bodyDiv w:val="1"/>
      <w:marLeft w:val="0"/>
      <w:marRight w:val="0"/>
      <w:marTop w:val="0"/>
      <w:marBottom w:val="0"/>
      <w:divBdr>
        <w:top w:val="none" w:sz="0" w:space="0" w:color="auto"/>
        <w:left w:val="none" w:sz="0" w:space="0" w:color="auto"/>
        <w:bottom w:val="none" w:sz="0" w:space="0" w:color="auto"/>
        <w:right w:val="none" w:sz="0" w:space="0" w:color="auto"/>
      </w:divBdr>
    </w:div>
    <w:div w:id="1591086629">
      <w:bodyDiv w:val="1"/>
      <w:marLeft w:val="0"/>
      <w:marRight w:val="0"/>
      <w:marTop w:val="0"/>
      <w:marBottom w:val="0"/>
      <w:divBdr>
        <w:top w:val="none" w:sz="0" w:space="0" w:color="auto"/>
        <w:left w:val="none" w:sz="0" w:space="0" w:color="auto"/>
        <w:bottom w:val="none" w:sz="0" w:space="0" w:color="auto"/>
        <w:right w:val="none" w:sz="0" w:space="0" w:color="auto"/>
      </w:divBdr>
    </w:div>
    <w:div w:id="1601255292">
      <w:bodyDiv w:val="1"/>
      <w:marLeft w:val="0"/>
      <w:marRight w:val="0"/>
      <w:marTop w:val="0"/>
      <w:marBottom w:val="0"/>
      <w:divBdr>
        <w:top w:val="none" w:sz="0" w:space="0" w:color="auto"/>
        <w:left w:val="none" w:sz="0" w:space="0" w:color="auto"/>
        <w:bottom w:val="none" w:sz="0" w:space="0" w:color="auto"/>
        <w:right w:val="none" w:sz="0" w:space="0" w:color="auto"/>
      </w:divBdr>
    </w:div>
    <w:div w:id="1646399718">
      <w:bodyDiv w:val="1"/>
      <w:marLeft w:val="0"/>
      <w:marRight w:val="0"/>
      <w:marTop w:val="0"/>
      <w:marBottom w:val="0"/>
      <w:divBdr>
        <w:top w:val="none" w:sz="0" w:space="0" w:color="auto"/>
        <w:left w:val="none" w:sz="0" w:space="0" w:color="auto"/>
        <w:bottom w:val="none" w:sz="0" w:space="0" w:color="auto"/>
        <w:right w:val="none" w:sz="0" w:space="0" w:color="auto"/>
      </w:divBdr>
    </w:div>
    <w:div w:id="1651129373">
      <w:bodyDiv w:val="1"/>
      <w:marLeft w:val="0"/>
      <w:marRight w:val="0"/>
      <w:marTop w:val="0"/>
      <w:marBottom w:val="0"/>
      <w:divBdr>
        <w:top w:val="none" w:sz="0" w:space="0" w:color="auto"/>
        <w:left w:val="none" w:sz="0" w:space="0" w:color="auto"/>
        <w:bottom w:val="none" w:sz="0" w:space="0" w:color="auto"/>
        <w:right w:val="none" w:sz="0" w:space="0" w:color="auto"/>
      </w:divBdr>
    </w:div>
    <w:div w:id="1654944905">
      <w:bodyDiv w:val="1"/>
      <w:marLeft w:val="0"/>
      <w:marRight w:val="0"/>
      <w:marTop w:val="0"/>
      <w:marBottom w:val="0"/>
      <w:divBdr>
        <w:top w:val="none" w:sz="0" w:space="0" w:color="auto"/>
        <w:left w:val="none" w:sz="0" w:space="0" w:color="auto"/>
        <w:bottom w:val="none" w:sz="0" w:space="0" w:color="auto"/>
        <w:right w:val="none" w:sz="0" w:space="0" w:color="auto"/>
      </w:divBdr>
    </w:div>
    <w:div w:id="1658804548">
      <w:bodyDiv w:val="1"/>
      <w:marLeft w:val="0"/>
      <w:marRight w:val="0"/>
      <w:marTop w:val="0"/>
      <w:marBottom w:val="0"/>
      <w:divBdr>
        <w:top w:val="none" w:sz="0" w:space="0" w:color="auto"/>
        <w:left w:val="none" w:sz="0" w:space="0" w:color="auto"/>
        <w:bottom w:val="none" w:sz="0" w:space="0" w:color="auto"/>
        <w:right w:val="none" w:sz="0" w:space="0" w:color="auto"/>
      </w:divBdr>
    </w:div>
    <w:div w:id="1662925882">
      <w:bodyDiv w:val="1"/>
      <w:marLeft w:val="0"/>
      <w:marRight w:val="0"/>
      <w:marTop w:val="0"/>
      <w:marBottom w:val="0"/>
      <w:divBdr>
        <w:top w:val="none" w:sz="0" w:space="0" w:color="auto"/>
        <w:left w:val="none" w:sz="0" w:space="0" w:color="auto"/>
        <w:bottom w:val="none" w:sz="0" w:space="0" w:color="auto"/>
        <w:right w:val="none" w:sz="0" w:space="0" w:color="auto"/>
      </w:divBdr>
    </w:div>
    <w:div w:id="1669943241">
      <w:bodyDiv w:val="1"/>
      <w:marLeft w:val="0"/>
      <w:marRight w:val="0"/>
      <w:marTop w:val="0"/>
      <w:marBottom w:val="0"/>
      <w:divBdr>
        <w:top w:val="none" w:sz="0" w:space="0" w:color="auto"/>
        <w:left w:val="none" w:sz="0" w:space="0" w:color="auto"/>
        <w:bottom w:val="none" w:sz="0" w:space="0" w:color="auto"/>
        <w:right w:val="none" w:sz="0" w:space="0" w:color="auto"/>
      </w:divBdr>
    </w:div>
    <w:div w:id="1670207165">
      <w:bodyDiv w:val="1"/>
      <w:marLeft w:val="0"/>
      <w:marRight w:val="0"/>
      <w:marTop w:val="0"/>
      <w:marBottom w:val="0"/>
      <w:divBdr>
        <w:top w:val="none" w:sz="0" w:space="0" w:color="auto"/>
        <w:left w:val="none" w:sz="0" w:space="0" w:color="auto"/>
        <w:bottom w:val="none" w:sz="0" w:space="0" w:color="auto"/>
        <w:right w:val="none" w:sz="0" w:space="0" w:color="auto"/>
      </w:divBdr>
    </w:div>
    <w:div w:id="1672445526">
      <w:bodyDiv w:val="1"/>
      <w:marLeft w:val="0"/>
      <w:marRight w:val="0"/>
      <w:marTop w:val="0"/>
      <w:marBottom w:val="0"/>
      <w:divBdr>
        <w:top w:val="none" w:sz="0" w:space="0" w:color="auto"/>
        <w:left w:val="none" w:sz="0" w:space="0" w:color="auto"/>
        <w:bottom w:val="none" w:sz="0" w:space="0" w:color="auto"/>
        <w:right w:val="none" w:sz="0" w:space="0" w:color="auto"/>
      </w:divBdr>
      <w:divsChild>
        <w:div w:id="1833567865">
          <w:marLeft w:val="0"/>
          <w:marRight w:val="0"/>
          <w:marTop w:val="0"/>
          <w:marBottom w:val="0"/>
          <w:divBdr>
            <w:top w:val="none" w:sz="0" w:space="0" w:color="auto"/>
            <w:left w:val="none" w:sz="0" w:space="0" w:color="auto"/>
            <w:bottom w:val="none" w:sz="0" w:space="0" w:color="auto"/>
            <w:right w:val="none" w:sz="0" w:space="0" w:color="auto"/>
          </w:divBdr>
          <w:divsChild>
            <w:div w:id="1531845273">
              <w:marLeft w:val="2980"/>
              <w:marRight w:val="0"/>
              <w:marTop w:val="0"/>
              <w:marBottom w:val="0"/>
              <w:divBdr>
                <w:top w:val="none" w:sz="0" w:space="0" w:color="auto"/>
                <w:left w:val="single" w:sz="6" w:space="0" w:color="CCD2D2"/>
                <w:bottom w:val="none" w:sz="0" w:space="0" w:color="auto"/>
                <w:right w:val="none" w:sz="0" w:space="0" w:color="auto"/>
              </w:divBdr>
              <w:divsChild>
                <w:div w:id="10284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23693">
      <w:bodyDiv w:val="1"/>
      <w:marLeft w:val="0"/>
      <w:marRight w:val="0"/>
      <w:marTop w:val="0"/>
      <w:marBottom w:val="0"/>
      <w:divBdr>
        <w:top w:val="none" w:sz="0" w:space="0" w:color="auto"/>
        <w:left w:val="none" w:sz="0" w:space="0" w:color="auto"/>
        <w:bottom w:val="none" w:sz="0" w:space="0" w:color="auto"/>
        <w:right w:val="none" w:sz="0" w:space="0" w:color="auto"/>
      </w:divBdr>
    </w:div>
    <w:div w:id="1679651709">
      <w:bodyDiv w:val="1"/>
      <w:marLeft w:val="0"/>
      <w:marRight w:val="0"/>
      <w:marTop w:val="0"/>
      <w:marBottom w:val="0"/>
      <w:divBdr>
        <w:top w:val="none" w:sz="0" w:space="0" w:color="auto"/>
        <w:left w:val="none" w:sz="0" w:space="0" w:color="auto"/>
        <w:bottom w:val="none" w:sz="0" w:space="0" w:color="auto"/>
        <w:right w:val="none" w:sz="0" w:space="0" w:color="auto"/>
      </w:divBdr>
    </w:div>
    <w:div w:id="1680423388">
      <w:bodyDiv w:val="1"/>
      <w:marLeft w:val="0"/>
      <w:marRight w:val="0"/>
      <w:marTop w:val="0"/>
      <w:marBottom w:val="0"/>
      <w:divBdr>
        <w:top w:val="none" w:sz="0" w:space="0" w:color="auto"/>
        <w:left w:val="none" w:sz="0" w:space="0" w:color="auto"/>
        <w:bottom w:val="none" w:sz="0" w:space="0" w:color="auto"/>
        <w:right w:val="none" w:sz="0" w:space="0" w:color="auto"/>
      </w:divBdr>
    </w:div>
    <w:div w:id="1685395562">
      <w:bodyDiv w:val="1"/>
      <w:marLeft w:val="0"/>
      <w:marRight w:val="0"/>
      <w:marTop w:val="0"/>
      <w:marBottom w:val="0"/>
      <w:divBdr>
        <w:top w:val="none" w:sz="0" w:space="0" w:color="auto"/>
        <w:left w:val="none" w:sz="0" w:space="0" w:color="auto"/>
        <w:bottom w:val="none" w:sz="0" w:space="0" w:color="auto"/>
        <w:right w:val="none" w:sz="0" w:space="0" w:color="auto"/>
      </w:divBdr>
    </w:div>
    <w:div w:id="1690176661">
      <w:bodyDiv w:val="1"/>
      <w:marLeft w:val="0"/>
      <w:marRight w:val="0"/>
      <w:marTop w:val="0"/>
      <w:marBottom w:val="0"/>
      <w:divBdr>
        <w:top w:val="none" w:sz="0" w:space="0" w:color="auto"/>
        <w:left w:val="none" w:sz="0" w:space="0" w:color="auto"/>
        <w:bottom w:val="none" w:sz="0" w:space="0" w:color="auto"/>
        <w:right w:val="none" w:sz="0" w:space="0" w:color="auto"/>
      </w:divBdr>
    </w:div>
    <w:div w:id="1690331134">
      <w:bodyDiv w:val="1"/>
      <w:marLeft w:val="0"/>
      <w:marRight w:val="0"/>
      <w:marTop w:val="0"/>
      <w:marBottom w:val="0"/>
      <w:divBdr>
        <w:top w:val="none" w:sz="0" w:space="0" w:color="auto"/>
        <w:left w:val="none" w:sz="0" w:space="0" w:color="auto"/>
        <w:bottom w:val="none" w:sz="0" w:space="0" w:color="auto"/>
        <w:right w:val="none" w:sz="0" w:space="0" w:color="auto"/>
      </w:divBdr>
    </w:div>
    <w:div w:id="1692489951">
      <w:bodyDiv w:val="1"/>
      <w:marLeft w:val="0"/>
      <w:marRight w:val="0"/>
      <w:marTop w:val="0"/>
      <w:marBottom w:val="0"/>
      <w:divBdr>
        <w:top w:val="none" w:sz="0" w:space="0" w:color="auto"/>
        <w:left w:val="none" w:sz="0" w:space="0" w:color="auto"/>
        <w:bottom w:val="none" w:sz="0" w:space="0" w:color="auto"/>
        <w:right w:val="none" w:sz="0" w:space="0" w:color="auto"/>
      </w:divBdr>
    </w:div>
    <w:div w:id="1699500401">
      <w:bodyDiv w:val="1"/>
      <w:marLeft w:val="0"/>
      <w:marRight w:val="0"/>
      <w:marTop w:val="0"/>
      <w:marBottom w:val="0"/>
      <w:divBdr>
        <w:top w:val="none" w:sz="0" w:space="0" w:color="auto"/>
        <w:left w:val="none" w:sz="0" w:space="0" w:color="auto"/>
        <w:bottom w:val="none" w:sz="0" w:space="0" w:color="auto"/>
        <w:right w:val="none" w:sz="0" w:space="0" w:color="auto"/>
      </w:divBdr>
    </w:div>
    <w:div w:id="1702900799">
      <w:bodyDiv w:val="1"/>
      <w:marLeft w:val="0"/>
      <w:marRight w:val="0"/>
      <w:marTop w:val="0"/>
      <w:marBottom w:val="0"/>
      <w:divBdr>
        <w:top w:val="none" w:sz="0" w:space="0" w:color="auto"/>
        <w:left w:val="none" w:sz="0" w:space="0" w:color="auto"/>
        <w:bottom w:val="none" w:sz="0" w:space="0" w:color="auto"/>
        <w:right w:val="none" w:sz="0" w:space="0" w:color="auto"/>
      </w:divBdr>
    </w:div>
    <w:div w:id="1705058763">
      <w:bodyDiv w:val="1"/>
      <w:marLeft w:val="0"/>
      <w:marRight w:val="0"/>
      <w:marTop w:val="0"/>
      <w:marBottom w:val="0"/>
      <w:divBdr>
        <w:top w:val="none" w:sz="0" w:space="0" w:color="auto"/>
        <w:left w:val="none" w:sz="0" w:space="0" w:color="auto"/>
        <w:bottom w:val="none" w:sz="0" w:space="0" w:color="auto"/>
        <w:right w:val="none" w:sz="0" w:space="0" w:color="auto"/>
      </w:divBdr>
    </w:div>
    <w:div w:id="1713532574">
      <w:bodyDiv w:val="1"/>
      <w:marLeft w:val="0"/>
      <w:marRight w:val="0"/>
      <w:marTop w:val="0"/>
      <w:marBottom w:val="0"/>
      <w:divBdr>
        <w:top w:val="none" w:sz="0" w:space="0" w:color="auto"/>
        <w:left w:val="none" w:sz="0" w:space="0" w:color="auto"/>
        <w:bottom w:val="none" w:sz="0" w:space="0" w:color="auto"/>
        <w:right w:val="none" w:sz="0" w:space="0" w:color="auto"/>
      </w:divBdr>
    </w:div>
    <w:div w:id="1715883637">
      <w:bodyDiv w:val="1"/>
      <w:marLeft w:val="0"/>
      <w:marRight w:val="0"/>
      <w:marTop w:val="0"/>
      <w:marBottom w:val="0"/>
      <w:divBdr>
        <w:top w:val="none" w:sz="0" w:space="0" w:color="auto"/>
        <w:left w:val="none" w:sz="0" w:space="0" w:color="auto"/>
        <w:bottom w:val="none" w:sz="0" w:space="0" w:color="auto"/>
        <w:right w:val="none" w:sz="0" w:space="0" w:color="auto"/>
      </w:divBdr>
    </w:div>
    <w:div w:id="1721981418">
      <w:bodyDiv w:val="1"/>
      <w:marLeft w:val="0"/>
      <w:marRight w:val="0"/>
      <w:marTop w:val="0"/>
      <w:marBottom w:val="0"/>
      <w:divBdr>
        <w:top w:val="none" w:sz="0" w:space="0" w:color="auto"/>
        <w:left w:val="none" w:sz="0" w:space="0" w:color="auto"/>
        <w:bottom w:val="none" w:sz="0" w:space="0" w:color="auto"/>
        <w:right w:val="none" w:sz="0" w:space="0" w:color="auto"/>
      </w:divBdr>
    </w:div>
    <w:div w:id="1730962073">
      <w:bodyDiv w:val="1"/>
      <w:marLeft w:val="0"/>
      <w:marRight w:val="0"/>
      <w:marTop w:val="0"/>
      <w:marBottom w:val="0"/>
      <w:divBdr>
        <w:top w:val="none" w:sz="0" w:space="0" w:color="auto"/>
        <w:left w:val="none" w:sz="0" w:space="0" w:color="auto"/>
        <w:bottom w:val="none" w:sz="0" w:space="0" w:color="auto"/>
        <w:right w:val="none" w:sz="0" w:space="0" w:color="auto"/>
      </w:divBdr>
    </w:div>
    <w:div w:id="1741370869">
      <w:bodyDiv w:val="1"/>
      <w:marLeft w:val="0"/>
      <w:marRight w:val="0"/>
      <w:marTop w:val="0"/>
      <w:marBottom w:val="0"/>
      <w:divBdr>
        <w:top w:val="none" w:sz="0" w:space="0" w:color="auto"/>
        <w:left w:val="none" w:sz="0" w:space="0" w:color="auto"/>
        <w:bottom w:val="none" w:sz="0" w:space="0" w:color="auto"/>
        <w:right w:val="none" w:sz="0" w:space="0" w:color="auto"/>
      </w:divBdr>
    </w:div>
    <w:div w:id="1744571984">
      <w:bodyDiv w:val="1"/>
      <w:marLeft w:val="0"/>
      <w:marRight w:val="0"/>
      <w:marTop w:val="0"/>
      <w:marBottom w:val="0"/>
      <w:divBdr>
        <w:top w:val="none" w:sz="0" w:space="0" w:color="auto"/>
        <w:left w:val="none" w:sz="0" w:space="0" w:color="auto"/>
        <w:bottom w:val="none" w:sz="0" w:space="0" w:color="auto"/>
        <w:right w:val="none" w:sz="0" w:space="0" w:color="auto"/>
      </w:divBdr>
    </w:div>
    <w:div w:id="1752970592">
      <w:bodyDiv w:val="1"/>
      <w:marLeft w:val="0"/>
      <w:marRight w:val="0"/>
      <w:marTop w:val="0"/>
      <w:marBottom w:val="0"/>
      <w:divBdr>
        <w:top w:val="none" w:sz="0" w:space="0" w:color="auto"/>
        <w:left w:val="none" w:sz="0" w:space="0" w:color="auto"/>
        <w:bottom w:val="none" w:sz="0" w:space="0" w:color="auto"/>
        <w:right w:val="none" w:sz="0" w:space="0" w:color="auto"/>
      </w:divBdr>
    </w:div>
    <w:div w:id="1770849541">
      <w:bodyDiv w:val="1"/>
      <w:marLeft w:val="0"/>
      <w:marRight w:val="0"/>
      <w:marTop w:val="0"/>
      <w:marBottom w:val="0"/>
      <w:divBdr>
        <w:top w:val="none" w:sz="0" w:space="0" w:color="auto"/>
        <w:left w:val="none" w:sz="0" w:space="0" w:color="auto"/>
        <w:bottom w:val="none" w:sz="0" w:space="0" w:color="auto"/>
        <w:right w:val="none" w:sz="0" w:space="0" w:color="auto"/>
      </w:divBdr>
      <w:divsChild>
        <w:div w:id="2112775735">
          <w:marLeft w:val="0"/>
          <w:marRight w:val="0"/>
          <w:marTop w:val="0"/>
          <w:marBottom w:val="0"/>
          <w:divBdr>
            <w:top w:val="none" w:sz="0" w:space="0" w:color="auto"/>
            <w:left w:val="none" w:sz="0" w:space="0" w:color="auto"/>
            <w:bottom w:val="none" w:sz="0" w:space="0" w:color="auto"/>
            <w:right w:val="none" w:sz="0" w:space="0" w:color="auto"/>
          </w:divBdr>
        </w:div>
      </w:divsChild>
    </w:div>
    <w:div w:id="1787920197">
      <w:bodyDiv w:val="1"/>
      <w:marLeft w:val="0"/>
      <w:marRight w:val="0"/>
      <w:marTop w:val="0"/>
      <w:marBottom w:val="0"/>
      <w:divBdr>
        <w:top w:val="none" w:sz="0" w:space="0" w:color="auto"/>
        <w:left w:val="none" w:sz="0" w:space="0" w:color="auto"/>
        <w:bottom w:val="none" w:sz="0" w:space="0" w:color="auto"/>
        <w:right w:val="none" w:sz="0" w:space="0" w:color="auto"/>
      </w:divBdr>
    </w:div>
    <w:div w:id="1793665381">
      <w:bodyDiv w:val="1"/>
      <w:marLeft w:val="0"/>
      <w:marRight w:val="0"/>
      <w:marTop w:val="0"/>
      <w:marBottom w:val="0"/>
      <w:divBdr>
        <w:top w:val="none" w:sz="0" w:space="0" w:color="auto"/>
        <w:left w:val="none" w:sz="0" w:space="0" w:color="auto"/>
        <w:bottom w:val="none" w:sz="0" w:space="0" w:color="auto"/>
        <w:right w:val="none" w:sz="0" w:space="0" w:color="auto"/>
      </w:divBdr>
    </w:div>
    <w:div w:id="1812595499">
      <w:bodyDiv w:val="1"/>
      <w:marLeft w:val="0"/>
      <w:marRight w:val="0"/>
      <w:marTop w:val="0"/>
      <w:marBottom w:val="0"/>
      <w:divBdr>
        <w:top w:val="none" w:sz="0" w:space="0" w:color="auto"/>
        <w:left w:val="none" w:sz="0" w:space="0" w:color="auto"/>
        <w:bottom w:val="none" w:sz="0" w:space="0" w:color="auto"/>
        <w:right w:val="none" w:sz="0" w:space="0" w:color="auto"/>
      </w:divBdr>
    </w:div>
    <w:div w:id="1818566169">
      <w:bodyDiv w:val="1"/>
      <w:marLeft w:val="0"/>
      <w:marRight w:val="0"/>
      <w:marTop w:val="0"/>
      <w:marBottom w:val="0"/>
      <w:divBdr>
        <w:top w:val="none" w:sz="0" w:space="0" w:color="auto"/>
        <w:left w:val="none" w:sz="0" w:space="0" w:color="auto"/>
        <w:bottom w:val="none" w:sz="0" w:space="0" w:color="auto"/>
        <w:right w:val="none" w:sz="0" w:space="0" w:color="auto"/>
      </w:divBdr>
      <w:divsChild>
        <w:div w:id="1259487870">
          <w:marLeft w:val="0"/>
          <w:marRight w:val="0"/>
          <w:marTop w:val="0"/>
          <w:marBottom w:val="0"/>
          <w:divBdr>
            <w:top w:val="none" w:sz="0" w:space="0" w:color="auto"/>
            <w:left w:val="none" w:sz="0" w:space="0" w:color="auto"/>
            <w:bottom w:val="none" w:sz="0" w:space="0" w:color="auto"/>
            <w:right w:val="none" w:sz="0" w:space="0" w:color="auto"/>
          </w:divBdr>
          <w:divsChild>
            <w:div w:id="305549480">
              <w:marLeft w:val="2980"/>
              <w:marRight w:val="0"/>
              <w:marTop w:val="0"/>
              <w:marBottom w:val="0"/>
              <w:divBdr>
                <w:top w:val="none" w:sz="0" w:space="0" w:color="auto"/>
                <w:left w:val="single" w:sz="6" w:space="0" w:color="CCD2D2"/>
                <w:bottom w:val="none" w:sz="0" w:space="0" w:color="auto"/>
                <w:right w:val="none" w:sz="0" w:space="0" w:color="auto"/>
              </w:divBdr>
              <w:divsChild>
                <w:div w:id="139893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224221">
      <w:bodyDiv w:val="1"/>
      <w:marLeft w:val="0"/>
      <w:marRight w:val="0"/>
      <w:marTop w:val="0"/>
      <w:marBottom w:val="0"/>
      <w:divBdr>
        <w:top w:val="none" w:sz="0" w:space="0" w:color="auto"/>
        <w:left w:val="none" w:sz="0" w:space="0" w:color="auto"/>
        <w:bottom w:val="none" w:sz="0" w:space="0" w:color="auto"/>
        <w:right w:val="none" w:sz="0" w:space="0" w:color="auto"/>
      </w:divBdr>
    </w:div>
    <w:div w:id="1828981550">
      <w:bodyDiv w:val="1"/>
      <w:marLeft w:val="0"/>
      <w:marRight w:val="0"/>
      <w:marTop w:val="0"/>
      <w:marBottom w:val="0"/>
      <w:divBdr>
        <w:top w:val="none" w:sz="0" w:space="0" w:color="auto"/>
        <w:left w:val="none" w:sz="0" w:space="0" w:color="auto"/>
        <w:bottom w:val="none" w:sz="0" w:space="0" w:color="auto"/>
        <w:right w:val="none" w:sz="0" w:space="0" w:color="auto"/>
      </w:divBdr>
      <w:divsChild>
        <w:div w:id="588542165">
          <w:marLeft w:val="0"/>
          <w:marRight w:val="0"/>
          <w:marTop w:val="0"/>
          <w:marBottom w:val="0"/>
          <w:divBdr>
            <w:top w:val="none" w:sz="0" w:space="0" w:color="auto"/>
            <w:left w:val="none" w:sz="0" w:space="0" w:color="auto"/>
            <w:bottom w:val="none" w:sz="0" w:space="0" w:color="auto"/>
            <w:right w:val="none" w:sz="0" w:space="0" w:color="auto"/>
          </w:divBdr>
        </w:div>
        <w:div w:id="1843276572">
          <w:marLeft w:val="0"/>
          <w:marRight w:val="0"/>
          <w:marTop w:val="0"/>
          <w:marBottom w:val="0"/>
          <w:divBdr>
            <w:top w:val="none" w:sz="0" w:space="0" w:color="auto"/>
            <w:left w:val="none" w:sz="0" w:space="0" w:color="auto"/>
            <w:bottom w:val="none" w:sz="0" w:space="0" w:color="auto"/>
            <w:right w:val="none" w:sz="0" w:space="0" w:color="auto"/>
          </w:divBdr>
        </w:div>
      </w:divsChild>
    </w:div>
    <w:div w:id="1836603055">
      <w:bodyDiv w:val="1"/>
      <w:marLeft w:val="0"/>
      <w:marRight w:val="0"/>
      <w:marTop w:val="0"/>
      <w:marBottom w:val="0"/>
      <w:divBdr>
        <w:top w:val="none" w:sz="0" w:space="0" w:color="auto"/>
        <w:left w:val="none" w:sz="0" w:space="0" w:color="auto"/>
        <w:bottom w:val="none" w:sz="0" w:space="0" w:color="auto"/>
        <w:right w:val="none" w:sz="0" w:space="0" w:color="auto"/>
      </w:divBdr>
    </w:div>
    <w:div w:id="1846363040">
      <w:bodyDiv w:val="1"/>
      <w:marLeft w:val="0"/>
      <w:marRight w:val="0"/>
      <w:marTop w:val="0"/>
      <w:marBottom w:val="0"/>
      <w:divBdr>
        <w:top w:val="none" w:sz="0" w:space="0" w:color="auto"/>
        <w:left w:val="none" w:sz="0" w:space="0" w:color="auto"/>
        <w:bottom w:val="none" w:sz="0" w:space="0" w:color="auto"/>
        <w:right w:val="none" w:sz="0" w:space="0" w:color="auto"/>
      </w:divBdr>
    </w:div>
    <w:div w:id="1854802921">
      <w:bodyDiv w:val="1"/>
      <w:marLeft w:val="0"/>
      <w:marRight w:val="0"/>
      <w:marTop w:val="0"/>
      <w:marBottom w:val="0"/>
      <w:divBdr>
        <w:top w:val="none" w:sz="0" w:space="0" w:color="auto"/>
        <w:left w:val="none" w:sz="0" w:space="0" w:color="auto"/>
        <w:bottom w:val="none" w:sz="0" w:space="0" w:color="auto"/>
        <w:right w:val="none" w:sz="0" w:space="0" w:color="auto"/>
      </w:divBdr>
    </w:div>
    <w:div w:id="1855075466">
      <w:bodyDiv w:val="1"/>
      <w:marLeft w:val="0"/>
      <w:marRight w:val="0"/>
      <w:marTop w:val="0"/>
      <w:marBottom w:val="0"/>
      <w:divBdr>
        <w:top w:val="none" w:sz="0" w:space="0" w:color="auto"/>
        <w:left w:val="none" w:sz="0" w:space="0" w:color="auto"/>
        <w:bottom w:val="none" w:sz="0" w:space="0" w:color="auto"/>
        <w:right w:val="none" w:sz="0" w:space="0" w:color="auto"/>
      </w:divBdr>
    </w:div>
    <w:div w:id="1858032176">
      <w:bodyDiv w:val="1"/>
      <w:marLeft w:val="0"/>
      <w:marRight w:val="0"/>
      <w:marTop w:val="0"/>
      <w:marBottom w:val="0"/>
      <w:divBdr>
        <w:top w:val="none" w:sz="0" w:space="0" w:color="auto"/>
        <w:left w:val="none" w:sz="0" w:space="0" w:color="auto"/>
        <w:bottom w:val="none" w:sz="0" w:space="0" w:color="auto"/>
        <w:right w:val="none" w:sz="0" w:space="0" w:color="auto"/>
      </w:divBdr>
    </w:div>
    <w:div w:id="1858736797">
      <w:bodyDiv w:val="1"/>
      <w:marLeft w:val="0"/>
      <w:marRight w:val="0"/>
      <w:marTop w:val="0"/>
      <w:marBottom w:val="0"/>
      <w:divBdr>
        <w:top w:val="none" w:sz="0" w:space="0" w:color="auto"/>
        <w:left w:val="none" w:sz="0" w:space="0" w:color="auto"/>
        <w:bottom w:val="none" w:sz="0" w:space="0" w:color="auto"/>
        <w:right w:val="none" w:sz="0" w:space="0" w:color="auto"/>
      </w:divBdr>
    </w:div>
    <w:div w:id="1865286805">
      <w:bodyDiv w:val="1"/>
      <w:marLeft w:val="0"/>
      <w:marRight w:val="0"/>
      <w:marTop w:val="0"/>
      <w:marBottom w:val="0"/>
      <w:divBdr>
        <w:top w:val="none" w:sz="0" w:space="0" w:color="auto"/>
        <w:left w:val="none" w:sz="0" w:space="0" w:color="auto"/>
        <w:bottom w:val="none" w:sz="0" w:space="0" w:color="auto"/>
        <w:right w:val="none" w:sz="0" w:space="0" w:color="auto"/>
      </w:divBdr>
    </w:div>
    <w:div w:id="1868255733">
      <w:bodyDiv w:val="1"/>
      <w:marLeft w:val="0"/>
      <w:marRight w:val="0"/>
      <w:marTop w:val="0"/>
      <w:marBottom w:val="0"/>
      <w:divBdr>
        <w:top w:val="none" w:sz="0" w:space="0" w:color="auto"/>
        <w:left w:val="none" w:sz="0" w:space="0" w:color="auto"/>
        <w:bottom w:val="none" w:sz="0" w:space="0" w:color="auto"/>
        <w:right w:val="none" w:sz="0" w:space="0" w:color="auto"/>
      </w:divBdr>
    </w:div>
    <w:div w:id="1880825422">
      <w:bodyDiv w:val="1"/>
      <w:marLeft w:val="0"/>
      <w:marRight w:val="0"/>
      <w:marTop w:val="0"/>
      <w:marBottom w:val="0"/>
      <w:divBdr>
        <w:top w:val="none" w:sz="0" w:space="0" w:color="auto"/>
        <w:left w:val="none" w:sz="0" w:space="0" w:color="auto"/>
        <w:bottom w:val="none" w:sz="0" w:space="0" w:color="auto"/>
        <w:right w:val="none" w:sz="0" w:space="0" w:color="auto"/>
      </w:divBdr>
    </w:div>
    <w:div w:id="1894198731">
      <w:bodyDiv w:val="1"/>
      <w:marLeft w:val="0"/>
      <w:marRight w:val="0"/>
      <w:marTop w:val="0"/>
      <w:marBottom w:val="0"/>
      <w:divBdr>
        <w:top w:val="none" w:sz="0" w:space="0" w:color="auto"/>
        <w:left w:val="none" w:sz="0" w:space="0" w:color="auto"/>
        <w:bottom w:val="none" w:sz="0" w:space="0" w:color="auto"/>
        <w:right w:val="none" w:sz="0" w:space="0" w:color="auto"/>
      </w:divBdr>
    </w:div>
    <w:div w:id="1895651767">
      <w:bodyDiv w:val="1"/>
      <w:marLeft w:val="0"/>
      <w:marRight w:val="0"/>
      <w:marTop w:val="0"/>
      <w:marBottom w:val="0"/>
      <w:divBdr>
        <w:top w:val="none" w:sz="0" w:space="0" w:color="auto"/>
        <w:left w:val="none" w:sz="0" w:space="0" w:color="auto"/>
        <w:bottom w:val="none" w:sz="0" w:space="0" w:color="auto"/>
        <w:right w:val="none" w:sz="0" w:space="0" w:color="auto"/>
      </w:divBdr>
    </w:div>
    <w:div w:id="1897273420">
      <w:bodyDiv w:val="1"/>
      <w:marLeft w:val="0"/>
      <w:marRight w:val="0"/>
      <w:marTop w:val="0"/>
      <w:marBottom w:val="0"/>
      <w:divBdr>
        <w:top w:val="none" w:sz="0" w:space="0" w:color="auto"/>
        <w:left w:val="none" w:sz="0" w:space="0" w:color="auto"/>
        <w:bottom w:val="none" w:sz="0" w:space="0" w:color="auto"/>
        <w:right w:val="none" w:sz="0" w:space="0" w:color="auto"/>
      </w:divBdr>
    </w:div>
    <w:div w:id="1898515951">
      <w:bodyDiv w:val="1"/>
      <w:marLeft w:val="0"/>
      <w:marRight w:val="0"/>
      <w:marTop w:val="0"/>
      <w:marBottom w:val="0"/>
      <w:divBdr>
        <w:top w:val="none" w:sz="0" w:space="0" w:color="auto"/>
        <w:left w:val="none" w:sz="0" w:space="0" w:color="auto"/>
        <w:bottom w:val="none" w:sz="0" w:space="0" w:color="auto"/>
        <w:right w:val="none" w:sz="0" w:space="0" w:color="auto"/>
      </w:divBdr>
    </w:div>
    <w:div w:id="1915780571">
      <w:bodyDiv w:val="1"/>
      <w:marLeft w:val="0"/>
      <w:marRight w:val="0"/>
      <w:marTop w:val="0"/>
      <w:marBottom w:val="0"/>
      <w:divBdr>
        <w:top w:val="none" w:sz="0" w:space="0" w:color="auto"/>
        <w:left w:val="none" w:sz="0" w:space="0" w:color="auto"/>
        <w:bottom w:val="none" w:sz="0" w:space="0" w:color="auto"/>
        <w:right w:val="none" w:sz="0" w:space="0" w:color="auto"/>
      </w:divBdr>
    </w:div>
    <w:div w:id="1917472891">
      <w:bodyDiv w:val="1"/>
      <w:marLeft w:val="0"/>
      <w:marRight w:val="0"/>
      <w:marTop w:val="0"/>
      <w:marBottom w:val="0"/>
      <w:divBdr>
        <w:top w:val="none" w:sz="0" w:space="0" w:color="auto"/>
        <w:left w:val="none" w:sz="0" w:space="0" w:color="auto"/>
        <w:bottom w:val="none" w:sz="0" w:space="0" w:color="auto"/>
        <w:right w:val="none" w:sz="0" w:space="0" w:color="auto"/>
      </w:divBdr>
    </w:div>
    <w:div w:id="1920358178">
      <w:bodyDiv w:val="1"/>
      <w:marLeft w:val="0"/>
      <w:marRight w:val="0"/>
      <w:marTop w:val="0"/>
      <w:marBottom w:val="0"/>
      <w:divBdr>
        <w:top w:val="none" w:sz="0" w:space="0" w:color="auto"/>
        <w:left w:val="none" w:sz="0" w:space="0" w:color="auto"/>
        <w:bottom w:val="none" w:sz="0" w:space="0" w:color="auto"/>
        <w:right w:val="none" w:sz="0" w:space="0" w:color="auto"/>
      </w:divBdr>
    </w:div>
    <w:div w:id="1926263537">
      <w:bodyDiv w:val="1"/>
      <w:marLeft w:val="0"/>
      <w:marRight w:val="0"/>
      <w:marTop w:val="0"/>
      <w:marBottom w:val="0"/>
      <w:divBdr>
        <w:top w:val="none" w:sz="0" w:space="0" w:color="auto"/>
        <w:left w:val="none" w:sz="0" w:space="0" w:color="auto"/>
        <w:bottom w:val="none" w:sz="0" w:space="0" w:color="auto"/>
        <w:right w:val="none" w:sz="0" w:space="0" w:color="auto"/>
      </w:divBdr>
    </w:div>
    <w:div w:id="1935554567">
      <w:bodyDiv w:val="1"/>
      <w:marLeft w:val="0"/>
      <w:marRight w:val="0"/>
      <w:marTop w:val="0"/>
      <w:marBottom w:val="0"/>
      <w:divBdr>
        <w:top w:val="none" w:sz="0" w:space="0" w:color="auto"/>
        <w:left w:val="none" w:sz="0" w:space="0" w:color="auto"/>
        <w:bottom w:val="none" w:sz="0" w:space="0" w:color="auto"/>
        <w:right w:val="none" w:sz="0" w:space="0" w:color="auto"/>
      </w:divBdr>
      <w:divsChild>
        <w:div w:id="624385120">
          <w:marLeft w:val="0"/>
          <w:marRight w:val="0"/>
          <w:marTop w:val="0"/>
          <w:marBottom w:val="0"/>
          <w:divBdr>
            <w:top w:val="none" w:sz="0" w:space="0" w:color="auto"/>
            <w:left w:val="none" w:sz="0" w:space="0" w:color="auto"/>
            <w:bottom w:val="none" w:sz="0" w:space="0" w:color="auto"/>
            <w:right w:val="none" w:sz="0" w:space="0" w:color="auto"/>
          </w:divBdr>
          <w:divsChild>
            <w:div w:id="133877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12078">
      <w:bodyDiv w:val="1"/>
      <w:marLeft w:val="0"/>
      <w:marRight w:val="0"/>
      <w:marTop w:val="0"/>
      <w:marBottom w:val="0"/>
      <w:divBdr>
        <w:top w:val="none" w:sz="0" w:space="0" w:color="auto"/>
        <w:left w:val="none" w:sz="0" w:space="0" w:color="auto"/>
        <w:bottom w:val="none" w:sz="0" w:space="0" w:color="auto"/>
        <w:right w:val="none" w:sz="0" w:space="0" w:color="auto"/>
      </w:divBdr>
    </w:div>
    <w:div w:id="1939942101">
      <w:bodyDiv w:val="1"/>
      <w:marLeft w:val="0"/>
      <w:marRight w:val="0"/>
      <w:marTop w:val="0"/>
      <w:marBottom w:val="0"/>
      <w:divBdr>
        <w:top w:val="none" w:sz="0" w:space="0" w:color="auto"/>
        <w:left w:val="none" w:sz="0" w:space="0" w:color="auto"/>
        <w:bottom w:val="none" w:sz="0" w:space="0" w:color="auto"/>
        <w:right w:val="none" w:sz="0" w:space="0" w:color="auto"/>
      </w:divBdr>
    </w:div>
    <w:div w:id="1942491904">
      <w:bodyDiv w:val="1"/>
      <w:marLeft w:val="0"/>
      <w:marRight w:val="0"/>
      <w:marTop w:val="0"/>
      <w:marBottom w:val="0"/>
      <w:divBdr>
        <w:top w:val="none" w:sz="0" w:space="0" w:color="auto"/>
        <w:left w:val="none" w:sz="0" w:space="0" w:color="auto"/>
        <w:bottom w:val="none" w:sz="0" w:space="0" w:color="auto"/>
        <w:right w:val="none" w:sz="0" w:space="0" w:color="auto"/>
      </w:divBdr>
    </w:div>
    <w:div w:id="1943995531">
      <w:bodyDiv w:val="1"/>
      <w:marLeft w:val="0"/>
      <w:marRight w:val="0"/>
      <w:marTop w:val="0"/>
      <w:marBottom w:val="0"/>
      <w:divBdr>
        <w:top w:val="none" w:sz="0" w:space="0" w:color="auto"/>
        <w:left w:val="none" w:sz="0" w:space="0" w:color="auto"/>
        <w:bottom w:val="none" w:sz="0" w:space="0" w:color="auto"/>
        <w:right w:val="none" w:sz="0" w:space="0" w:color="auto"/>
      </w:divBdr>
    </w:div>
    <w:div w:id="1949966602">
      <w:bodyDiv w:val="1"/>
      <w:marLeft w:val="0"/>
      <w:marRight w:val="0"/>
      <w:marTop w:val="0"/>
      <w:marBottom w:val="0"/>
      <w:divBdr>
        <w:top w:val="none" w:sz="0" w:space="0" w:color="auto"/>
        <w:left w:val="none" w:sz="0" w:space="0" w:color="auto"/>
        <w:bottom w:val="none" w:sz="0" w:space="0" w:color="auto"/>
        <w:right w:val="none" w:sz="0" w:space="0" w:color="auto"/>
      </w:divBdr>
    </w:div>
    <w:div w:id="1962103763">
      <w:bodyDiv w:val="1"/>
      <w:marLeft w:val="0"/>
      <w:marRight w:val="0"/>
      <w:marTop w:val="0"/>
      <w:marBottom w:val="0"/>
      <w:divBdr>
        <w:top w:val="none" w:sz="0" w:space="0" w:color="auto"/>
        <w:left w:val="none" w:sz="0" w:space="0" w:color="auto"/>
        <w:bottom w:val="none" w:sz="0" w:space="0" w:color="auto"/>
        <w:right w:val="none" w:sz="0" w:space="0" w:color="auto"/>
      </w:divBdr>
    </w:div>
    <w:div w:id="1964574502">
      <w:bodyDiv w:val="1"/>
      <w:marLeft w:val="0"/>
      <w:marRight w:val="0"/>
      <w:marTop w:val="0"/>
      <w:marBottom w:val="0"/>
      <w:divBdr>
        <w:top w:val="none" w:sz="0" w:space="0" w:color="auto"/>
        <w:left w:val="none" w:sz="0" w:space="0" w:color="auto"/>
        <w:bottom w:val="none" w:sz="0" w:space="0" w:color="auto"/>
        <w:right w:val="none" w:sz="0" w:space="0" w:color="auto"/>
      </w:divBdr>
    </w:div>
    <w:div w:id="1967081766">
      <w:bodyDiv w:val="1"/>
      <w:marLeft w:val="0"/>
      <w:marRight w:val="0"/>
      <w:marTop w:val="0"/>
      <w:marBottom w:val="0"/>
      <w:divBdr>
        <w:top w:val="none" w:sz="0" w:space="0" w:color="auto"/>
        <w:left w:val="none" w:sz="0" w:space="0" w:color="auto"/>
        <w:bottom w:val="none" w:sz="0" w:space="0" w:color="auto"/>
        <w:right w:val="none" w:sz="0" w:space="0" w:color="auto"/>
      </w:divBdr>
    </w:div>
    <w:div w:id="1968969826">
      <w:bodyDiv w:val="1"/>
      <w:marLeft w:val="0"/>
      <w:marRight w:val="0"/>
      <w:marTop w:val="0"/>
      <w:marBottom w:val="0"/>
      <w:divBdr>
        <w:top w:val="none" w:sz="0" w:space="0" w:color="auto"/>
        <w:left w:val="none" w:sz="0" w:space="0" w:color="auto"/>
        <w:bottom w:val="none" w:sz="0" w:space="0" w:color="auto"/>
        <w:right w:val="none" w:sz="0" w:space="0" w:color="auto"/>
      </w:divBdr>
    </w:div>
    <w:div w:id="1992515092">
      <w:bodyDiv w:val="1"/>
      <w:marLeft w:val="0"/>
      <w:marRight w:val="0"/>
      <w:marTop w:val="0"/>
      <w:marBottom w:val="0"/>
      <w:divBdr>
        <w:top w:val="none" w:sz="0" w:space="0" w:color="auto"/>
        <w:left w:val="none" w:sz="0" w:space="0" w:color="auto"/>
        <w:bottom w:val="none" w:sz="0" w:space="0" w:color="auto"/>
        <w:right w:val="none" w:sz="0" w:space="0" w:color="auto"/>
      </w:divBdr>
    </w:div>
    <w:div w:id="2024089893">
      <w:bodyDiv w:val="1"/>
      <w:marLeft w:val="0"/>
      <w:marRight w:val="0"/>
      <w:marTop w:val="0"/>
      <w:marBottom w:val="0"/>
      <w:divBdr>
        <w:top w:val="none" w:sz="0" w:space="0" w:color="auto"/>
        <w:left w:val="none" w:sz="0" w:space="0" w:color="auto"/>
        <w:bottom w:val="none" w:sz="0" w:space="0" w:color="auto"/>
        <w:right w:val="none" w:sz="0" w:space="0" w:color="auto"/>
      </w:divBdr>
    </w:div>
    <w:div w:id="2037269498">
      <w:bodyDiv w:val="1"/>
      <w:marLeft w:val="0"/>
      <w:marRight w:val="0"/>
      <w:marTop w:val="0"/>
      <w:marBottom w:val="0"/>
      <w:divBdr>
        <w:top w:val="none" w:sz="0" w:space="0" w:color="auto"/>
        <w:left w:val="none" w:sz="0" w:space="0" w:color="auto"/>
        <w:bottom w:val="none" w:sz="0" w:space="0" w:color="auto"/>
        <w:right w:val="none" w:sz="0" w:space="0" w:color="auto"/>
      </w:divBdr>
    </w:div>
    <w:div w:id="2044475669">
      <w:bodyDiv w:val="1"/>
      <w:marLeft w:val="0"/>
      <w:marRight w:val="0"/>
      <w:marTop w:val="0"/>
      <w:marBottom w:val="0"/>
      <w:divBdr>
        <w:top w:val="none" w:sz="0" w:space="0" w:color="auto"/>
        <w:left w:val="none" w:sz="0" w:space="0" w:color="auto"/>
        <w:bottom w:val="none" w:sz="0" w:space="0" w:color="auto"/>
        <w:right w:val="none" w:sz="0" w:space="0" w:color="auto"/>
      </w:divBdr>
    </w:div>
    <w:div w:id="2047026597">
      <w:bodyDiv w:val="1"/>
      <w:marLeft w:val="0"/>
      <w:marRight w:val="0"/>
      <w:marTop w:val="0"/>
      <w:marBottom w:val="0"/>
      <w:divBdr>
        <w:top w:val="none" w:sz="0" w:space="0" w:color="auto"/>
        <w:left w:val="none" w:sz="0" w:space="0" w:color="auto"/>
        <w:bottom w:val="none" w:sz="0" w:space="0" w:color="auto"/>
        <w:right w:val="none" w:sz="0" w:space="0" w:color="auto"/>
      </w:divBdr>
    </w:div>
    <w:div w:id="2047178337">
      <w:bodyDiv w:val="1"/>
      <w:marLeft w:val="0"/>
      <w:marRight w:val="0"/>
      <w:marTop w:val="0"/>
      <w:marBottom w:val="0"/>
      <w:divBdr>
        <w:top w:val="none" w:sz="0" w:space="0" w:color="auto"/>
        <w:left w:val="none" w:sz="0" w:space="0" w:color="auto"/>
        <w:bottom w:val="none" w:sz="0" w:space="0" w:color="auto"/>
        <w:right w:val="none" w:sz="0" w:space="0" w:color="auto"/>
      </w:divBdr>
    </w:div>
    <w:div w:id="2049715266">
      <w:bodyDiv w:val="1"/>
      <w:marLeft w:val="0"/>
      <w:marRight w:val="0"/>
      <w:marTop w:val="0"/>
      <w:marBottom w:val="0"/>
      <w:divBdr>
        <w:top w:val="none" w:sz="0" w:space="0" w:color="auto"/>
        <w:left w:val="none" w:sz="0" w:space="0" w:color="auto"/>
        <w:bottom w:val="none" w:sz="0" w:space="0" w:color="auto"/>
        <w:right w:val="none" w:sz="0" w:space="0" w:color="auto"/>
      </w:divBdr>
    </w:div>
    <w:div w:id="2053916063">
      <w:bodyDiv w:val="1"/>
      <w:marLeft w:val="0"/>
      <w:marRight w:val="0"/>
      <w:marTop w:val="0"/>
      <w:marBottom w:val="0"/>
      <w:divBdr>
        <w:top w:val="none" w:sz="0" w:space="0" w:color="auto"/>
        <w:left w:val="none" w:sz="0" w:space="0" w:color="auto"/>
        <w:bottom w:val="none" w:sz="0" w:space="0" w:color="auto"/>
        <w:right w:val="none" w:sz="0" w:space="0" w:color="auto"/>
      </w:divBdr>
    </w:div>
    <w:div w:id="2063164968">
      <w:bodyDiv w:val="1"/>
      <w:marLeft w:val="0"/>
      <w:marRight w:val="0"/>
      <w:marTop w:val="0"/>
      <w:marBottom w:val="0"/>
      <w:divBdr>
        <w:top w:val="none" w:sz="0" w:space="0" w:color="auto"/>
        <w:left w:val="none" w:sz="0" w:space="0" w:color="auto"/>
        <w:bottom w:val="none" w:sz="0" w:space="0" w:color="auto"/>
        <w:right w:val="none" w:sz="0" w:space="0" w:color="auto"/>
      </w:divBdr>
    </w:div>
    <w:div w:id="2065985407">
      <w:bodyDiv w:val="1"/>
      <w:marLeft w:val="0"/>
      <w:marRight w:val="0"/>
      <w:marTop w:val="0"/>
      <w:marBottom w:val="0"/>
      <w:divBdr>
        <w:top w:val="none" w:sz="0" w:space="0" w:color="auto"/>
        <w:left w:val="none" w:sz="0" w:space="0" w:color="auto"/>
        <w:bottom w:val="none" w:sz="0" w:space="0" w:color="auto"/>
        <w:right w:val="none" w:sz="0" w:space="0" w:color="auto"/>
      </w:divBdr>
    </w:div>
    <w:div w:id="2068331996">
      <w:bodyDiv w:val="1"/>
      <w:marLeft w:val="0"/>
      <w:marRight w:val="0"/>
      <w:marTop w:val="0"/>
      <w:marBottom w:val="0"/>
      <w:divBdr>
        <w:top w:val="none" w:sz="0" w:space="0" w:color="auto"/>
        <w:left w:val="none" w:sz="0" w:space="0" w:color="auto"/>
        <w:bottom w:val="none" w:sz="0" w:space="0" w:color="auto"/>
        <w:right w:val="none" w:sz="0" w:space="0" w:color="auto"/>
      </w:divBdr>
    </w:div>
    <w:div w:id="2071540783">
      <w:bodyDiv w:val="1"/>
      <w:marLeft w:val="0"/>
      <w:marRight w:val="0"/>
      <w:marTop w:val="0"/>
      <w:marBottom w:val="0"/>
      <w:divBdr>
        <w:top w:val="none" w:sz="0" w:space="0" w:color="auto"/>
        <w:left w:val="none" w:sz="0" w:space="0" w:color="auto"/>
        <w:bottom w:val="none" w:sz="0" w:space="0" w:color="auto"/>
        <w:right w:val="none" w:sz="0" w:space="0" w:color="auto"/>
      </w:divBdr>
    </w:div>
    <w:div w:id="2086338910">
      <w:bodyDiv w:val="1"/>
      <w:marLeft w:val="0"/>
      <w:marRight w:val="0"/>
      <w:marTop w:val="0"/>
      <w:marBottom w:val="0"/>
      <w:divBdr>
        <w:top w:val="none" w:sz="0" w:space="0" w:color="auto"/>
        <w:left w:val="none" w:sz="0" w:space="0" w:color="auto"/>
        <w:bottom w:val="none" w:sz="0" w:space="0" w:color="auto"/>
        <w:right w:val="none" w:sz="0" w:space="0" w:color="auto"/>
      </w:divBdr>
    </w:div>
    <w:div w:id="2089961425">
      <w:bodyDiv w:val="1"/>
      <w:marLeft w:val="0"/>
      <w:marRight w:val="0"/>
      <w:marTop w:val="0"/>
      <w:marBottom w:val="0"/>
      <w:divBdr>
        <w:top w:val="none" w:sz="0" w:space="0" w:color="auto"/>
        <w:left w:val="none" w:sz="0" w:space="0" w:color="auto"/>
        <w:bottom w:val="none" w:sz="0" w:space="0" w:color="auto"/>
        <w:right w:val="none" w:sz="0" w:space="0" w:color="auto"/>
      </w:divBdr>
    </w:div>
    <w:div w:id="2096633763">
      <w:bodyDiv w:val="1"/>
      <w:marLeft w:val="0"/>
      <w:marRight w:val="0"/>
      <w:marTop w:val="0"/>
      <w:marBottom w:val="0"/>
      <w:divBdr>
        <w:top w:val="none" w:sz="0" w:space="0" w:color="auto"/>
        <w:left w:val="none" w:sz="0" w:space="0" w:color="auto"/>
        <w:bottom w:val="none" w:sz="0" w:space="0" w:color="auto"/>
        <w:right w:val="none" w:sz="0" w:space="0" w:color="auto"/>
      </w:divBdr>
    </w:div>
    <w:div w:id="2098552162">
      <w:bodyDiv w:val="1"/>
      <w:marLeft w:val="0"/>
      <w:marRight w:val="0"/>
      <w:marTop w:val="0"/>
      <w:marBottom w:val="0"/>
      <w:divBdr>
        <w:top w:val="none" w:sz="0" w:space="0" w:color="auto"/>
        <w:left w:val="none" w:sz="0" w:space="0" w:color="auto"/>
        <w:bottom w:val="none" w:sz="0" w:space="0" w:color="auto"/>
        <w:right w:val="none" w:sz="0" w:space="0" w:color="auto"/>
      </w:divBdr>
      <w:divsChild>
        <w:div w:id="1649283667">
          <w:marLeft w:val="0"/>
          <w:marRight w:val="0"/>
          <w:marTop w:val="0"/>
          <w:marBottom w:val="0"/>
          <w:divBdr>
            <w:top w:val="none" w:sz="0" w:space="0" w:color="auto"/>
            <w:left w:val="none" w:sz="0" w:space="0" w:color="auto"/>
            <w:bottom w:val="none" w:sz="0" w:space="0" w:color="auto"/>
            <w:right w:val="none" w:sz="0" w:space="0" w:color="auto"/>
          </w:divBdr>
        </w:div>
      </w:divsChild>
    </w:div>
    <w:div w:id="2099472560">
      <w:bodyDiv w:val="1"/>
      <w:marLeft w:val="0"/>
      <w:marRight w:val="0"/>
      <w:marTop w:val="0"/>
      <w:marBottom w:val="0"/>
      <w:divBdr>
        <w:top w:val="none" w:sz="0" w:space="0" w:color="auto"/>
        <w:left w:val="none" w:sz="0" w:space="0" w:color="auto"/>
        <w:bottom w:val="none" w:sz="0" w:space="0" w:color="auto"/>
        <w:right w:val="none" w:sz="0" w:space="0" w:color="auto"/>
      </w:divBdr>
    </w:div>
    <w:div w:id="2102410412">
      <w:bodyDiv w:val="1"/>
      <w:marLeft w:val="0"/>
      <w:marRight w:val="0"/>
      <w:marTop w:val="0"/>
      <w:marBottom w:val="0"/>
      <w:divBdr>
        <w:top w:val="none" w:sz="0" w:space="0" w:color="auto"/>
        <w:left w:val="none" w:sz="0" w:space="0" w:color="auto"/>
        <w:bottom w:val="none" w:sz="0" w:space="0" w:color="auto"/>
        <w:right w:val="none" w:sz="0" w:space="0" w:color="auto"/>
      </w:divBdr>
    </w:div>
    <w:div w:id="2103984771">
      <w:bodyDiv w:val="1"/>
      <w:marLeft w:val="0"/>
      <w:marRight w:val="0"/>
      <w:marTop w:val="0"/>
      <w:marBottom w:val="0"/>
      <w:divBdr>
        <w:top w:val="none" w:sz="0" w:space="0" w:color="auto"/>
        <w:left w:val="none" w:sz="0" w:space="0" w:color="auto"/>
        <w:bottom w:val="none" w:sz="0" w:space="0" w:color="auto"/>
        <w:right w:val="none" w:sz="0" w:space="0" w:color="auto"/>
      </w:divBdr>
    </w:div>
    <w:div w:id="2107069985">
      <w:bodyDiv w:val="1"/>
      <w:marLeft w:val="0"/>
      <w:marRight w:val="0"/>
      <w:marTop w:val="0"/>
      <w:marBottom w:val="0"/>
      <w:divBdr>
        <w:top w:val="none" w:sz="0" w:space="0" w:color="auto"/>
        <w:left w:val="none" w:sz="0" w:space="0" w:color="auto"/>
        <w:bottom w:val="none" w:sz="0" w:space="0" w:color="auto"/>
        <w:right w:val="none" w:sz="0" w:space="0" w:color="auto"/>
      </w:divBdr>
    </w:div>
    <w:div w:id="2114007714">
      <w:bodyDiv w:val="1"/>
      <w:marLeft w:val="0"/>
      <w:marRight w:val="0"/>
      <w:marTop w:val="0"/>
      <w:marBottom w:val="0"/>
      <w:divBdr>
        <w:top w:val="none" w:sz="0" w:space="0" w:color="auto"/>
        <w:left w:val="none" w:sz="0" w:space="0" w:color="auto"/>
        <w:bottom w:val="none" w:sz="0" w:space="0" w:color="auto"/>
        <w:right w:val="none" w:sz="0" w:space="0" w:color="auto"/>
      </w:divBdr>
    </w:div>
    <w:div w:id="2119329060">
      <w:bodyDiv w:val="1"/>
      <w:marLeft w:val="0"/>
      <w:marRight w:val="0"/>
      <w:marTop w:val="0"/>
      <w:marBottom w:val="0"/>
      <w:divBdr>
        <w:top w:val="none" w:sz="0" w:space="0" w:color="auto"/>
        <w:left w:val="none" w:sz="0" w:space="0" w:color="auto"/>
        <w:bottom w:val="none" w:sz="0" w:space="0" w:color="auto"/>
        <w:right w:val="none" w:sz="0" w:space="0" w:color="auto"/>
      </w:divBdr>
    </w:div>
    <w:div w:id="2129811322">
      <w:bodyDiv w:val="1"/>
      <w:marLeft w:val="0"/>
      <w:marRight w:val="0"/>
      <w:marTop w:val="0"/>
      <w:marBottom w:val="0"/>
      <w:divBdr>
        <w:top w:val="none" w:sz="0" w:space="0" w:color="auto"/>
        <w:left w:val="none" w:sz="0" w:space="0" w:color="auto"/>
        <w:bottom w:val="none" w:sz="0" w:space="0" w:color="auto"/>
        <w:right w:val="none" w:sz="0" w:space="0" w:color="auto"/>
      </w:divBdr>
      <w:divsChild>
        <w:div w:id="1692998511">
          <w:marLeft w:val="0"/>
          <w:marRight w:val="0"/>
          <w:marTop w:val="0"/>
          <w:marBottom w:val="0"/>
          <w:divBdr>
            <w:top w:val="none" w:sz="0" w:space="0" w:color="auto"/>
            <w:left w:val="none" w:sz="0" w:space="0" w:color="auto"/>
            <w:bottom w:val="none" w:sz="0" w:space="0" w:color="auto"/>
            <w:right w:val="none" w:sz="0" w:space="0" w:color="auto"/>
          </w:divBdr>
        </w:div>
      </w:divsChild>
    </w:div>
    <w:div w:id="2135901689">
      <w:bodyDiv w:val="1"/>
      <w:marLeft w:val="0"/>
      <w:marRight w:val="0"/>
      <w:marTop w:val="0"/>
      <w:marBottom w:val="0"/>
      <w:divBdr>
        <w:top w:val="none" w:sz="0" w:space="0" w:color="auto"/>
        <w:left w:val="none" w:sz="0" w:space="0" w:color="auto"/>
        <w:bottom w:val="none" w:sz="0" w:space="0" w:color="auto"/>
        <w:right w:val="none" w:sz="0" w:space="0" w:color="auto"/>
      </w:divBdr>
    </w:div>
    <w:div w:id="2146043739">
      <w:bodyDiv w:val="1"/>
      <w:marLeft w:val="0"/>
      <w:marRight w:val="0"/>
      <w:marTop w:val="0"/>
      <w:marBottom w:val="0"/>
      <w:divBdr>
        <w:top w:val="none" w:sz="0" w:space="0" w:color="auto"/>
        <w:left w:val="none" w:sz="0" w:space="0" w:color="auto"/>
        <w:bottom w:val="none" w:sz="0" w:space="0" w:color="auto"/>
        <w:right w:val="none" w:sz="0" w:space="0" w:color="auto"/>
      </w:divBdr>
    </w:div>
    <w:div w:id="214638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r.wikipedia.org/wiki/Y%C4%B1ld%C4%B1z_Teknik_%C3%9Cniversitesi_Elektrik-Elektronik_Fak%C3%BCltes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tr.wikipedia.org/wiki/Y%C4%B1ld%C4%B1z_Teknik_%C3%9Cniversitesi_Elektrik-Elektronik_Fak%C3%BClte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Güv17</b:Tag>
    <b:SourceType>Book</b:SourceType>
    <b:Guid>{A87D178F-AF21-494B-8E5C-C26A0305497B}</b:Guid>
    <b:Title>Control of Mechatronic Systems</b:Title>
    <b:Year>2017</b:Year>
    <b:City>London</b:City>
    <b:Publisher>The Institution of Engineering and Technology</b:Publisher>
    <b:Author>
      <b:Author>
        <b:NameList>
          <b:Person>
            <b:Last>Güvenç</b:Last>
            <b:First>L.</b:First>
          </b:Person>
          <b:Person>
            <b:Last>Aksun-Güvenç</b:Last>
            <b:First>B.</b:First>
          </b:Person>
          <b:Person>
            <b:Last>Demirel</b:Last>
            <b:First>B.</b:First>
          </b:Person>
          <b:Person>
            <b:Last>Emirler</b:Last>
            <b:Middle>T.</b:Middle>
            <b:First>M.</b:First>
          </b:Person>
        </b:NameList>
      </b:Author>
    </b:Author>
    <b:RefOrder>4</b:RefOrder>
  </b:Source>
  <b:Source>
    <b:Tag>EAy11</b:Tag>
    <b:SourceType>InternetSite</b:SourceType>
    <b:Guid>{8CE11482-2FA3-450D-BD6F-C47FAF4AEF99}</b:Guid>
    <b:Author>
      <b:Author>
        <b:Corporate>American cancer society</b:Corporate>
      </b:Author>
    </b:Author>
    <b:City>İstanbul</b:City>
    <b:Publisher>Yıldız Üniversitesi Yayınları</b:Publisher>
    <b:BookTitle>Şehir Planlamasında Yoğunluk</b:BookTitle>
    <b:Pages>214</b:Pages>
    <b:YearAccessed>2019</b:YearAccessed>
    <b:MonthAccessed>10</b:MonthAccessed>
    <b:DayAccessed>31</b:DayAccessed>
    <b:URL>https://www.cancer.org/treatment/understanding-your-diagnosis/tests/testing-biopsyand-cytology-specimens-for-cancer.html</b:URL>
    <b:LCID>en-US</b:LCID>
    <b:RefOrder>1</b:RefOrder>
  </b:Source>
  <b:Source>
    <b:Tag>Xin16</b:Tag>
    <b:SourceType>JournalArticle</b:SourceType>
    <b:Guid>{2E07C2BD-DE57-4DD5-920D-841EC3DB33B9}</b:Guid>
    <b:Title>Proportional–integral–derivative type H∞ controller for quarter car active suspension system</b:Title>
    <b:Year>2018</b:Year>
    <b:JournalName>Journal of Vibration and Control</b:JournalName>
    <b:Pages>1951-1966</b:Pages>
    <b:Issue>10</b:Issue>
    <b:Author>
      <b:Author>
        <b:NameList>
          <b:Person>
            <b:Last>Erol</b:Last>
            <b:First>Bilal</b:First>
          </b:Person>
          <b:Person>
            <b:Last>Delibaşı</b:Last>
            <b:First>Akın</b:First>
          </b:Person>
        </b:NameList>
      </b:Author>
    </b:Author>
    <b:Volume>24</b:Volume>
    <b:RefOrder>3</b:RefOrder>
  </b:Source>
  <b:Source>
    <b:Tag>Hulse20</b:Tag>
    <b:SourceType>ConferenceProceedings</b:SourceType>
    <b:Guid>{55BED296-39FE-465C-8D1C-751A84A67309}</b:Guid>
    <b:Author>
      <b:Author>
        <b:NameList>
          <b:Person>
            <b:Last>Paşaoğlu</b:Last>
            <b:First>Mert</b:First>
          </b:Person>
          <b:Person>
            <b:Last>Canseven</b:Last>
            <b:Middle>Fatih</b:Middle>
            <b:First>Muhammet</b:First>
          </b:Person>
          <b:Person>
            <b:Last>Işık</b:Last>
            <b:Middle>Berk</b:Middle>
            <b:First>Harun</b:First>
          </b:Person>
          <b:Person>
            <b:Last>Demir</b:Last>
            <b:Middle>Gül</b:Middle>
            <b:First>Deniz</b:First>
          </b:Person>
          <b:Person>
            <b:Last>Ufuk</b:Last>
            <b:First>Sakarya</b:First>
          </b:Person>
        </b:NameList>
      </b:Author>
    </b:Author>
    <b:Title>System Engineering-Based Conceptual Design of Indoor Navigation System of Unmanned Aerial Vehicles</b:Title>
    <b:JournalName>IEEE Transactions on</b:JournalName>
    <b:Year>2022</b:Year>
    <b:Pages>1561-1565</b:Pages>
    <b:Volume>2</b:Volume>
    <b:Issue>5</b:Issue>
    <b:LCID>en-US</b:LCID>
    <b:ConferenceName>European Journal of Engineering and Applied Sciences</b:ConferenceName>
    <b:PeriodicalTitle>Proceedings of the 24th international conference on Machine learning</b:PeriodicalTitle>
    <b:RefOrder>2</b:RefOrder>
  </b:Source>
</b:Sources>
</file>

<file path=customXml/itemProps1.xml><?xml version="1.0" encoding="utf-8"?>
<ds:datastoreItem xmlns:ds="http://schemas.openxmlformats.org/officeDocument/2006/customXml" ds:itemID="{C484067F-54B2-4D2B-AFE0-336339B18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34</Pages>
  <Words>4635</Words>
  <Characters>26426</Characters>
  <Application>Microsoft Office Word</Application>
  <DocSecurity>0</DocSecurity>
  <Lines>220</Lines>
  <Paragraphs>61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ÖNSÖZ</vt:lpstr>
      <vt:lpstr>ÖNSÖZ</vt:lpstr>
    </vt:vector>
  </TitlesOfParts>
  <Company>Hewlett-Packard Company</Company>
  <LinksUpToDate>false</LinksUpToDate>
  <CharactersWithSpaces>31000</CharactersWithSpaces>
  <SharedDoc>false</SharedDoc>
  <HLinks>
    <vt:vector size="264" baseType="variant">
      <vt:variant>
        <vt:i4>2621556</vt:i4>
      </vt:variant>
      <vt:variant>
        <vt:i4>360</vt:i4>
      </vt:variant>
      <vt:variant>
        <vt:i4>0</vt:i4>
      </vt:variant>
      <vt:variant>
        <vt:i4>5</vt:i4>
      </vt:variant>
      <vt:variant>
        <vt:lpwstr>http://www.eu.yildiz.edu.tr/gkosul.php</vt:lpwstr>
      </vt:variant>
      <vt:variant>
        <vt:lpwstr/>
      </vt:variant>
      <vt:variant>
        <vt:i4>6226018</vt:i4>
      </vt:variant>
      <vt:variant>
        <vt:i4>357</vt:i4>
      </vt:variant>
      <vt:variant>
        <vt:i4>0</vt:i4>
      </vt:variant>
      <vt:variant>
        <vt:i4>5</vt:i4>
      </vt:variant>
      <vt:variant>
        <vt:lpwstr>http://www.eu.yildiz.edu.tr/doc/Ek_VI_2008-2009_uygulama_el_kitabi-web.pdf</vt:lpwstr>
      </vt:variant>
      <vt:variant>
        <vt:lpwstr/>
      </vt:variant>
      <vt:variant>
        <vt:i4>1769508</vt:i4>
      </vt:variant>
      <vt:variant>
        <vt:i4>354</vt:i4>
      </vt:variant>
      <vt:variant>
        <vt:i4>0</vt:i4>
      </vt:variant>
      <vt:variant>
        <vt:i4>5</vt:i4>
      </vt:variant>
      <vt:variant>
        <vt:lpwstr>E:\A Criteria and Indicators Approach to Community Developmen</vt:lpwstr>
      </vt:variant>
      <vt:variant>
        <vt:lpwstr/>
      </vt:variant>
      <vt:variant>
        <vt:i4>4718598</vt:i4>
      </vt:variant>
      <vt:variant>
        <vt:i4>351</vt:i4>
      </vt:variant>
      <vt:variant>
        <vt:i4>0</vt:i4>
      </vt:variant>
      <vt:variant>
        <vt:i4>5</vt:i4>
      </vt:variant>
      <vt:variant>
        <vt:lpwstr>http://yosemite.epa.gov/oar/globalwarming.nsf/content/ResourceCenterPublicationsSLRCost_of_Holding.html</vt:lpwstr>
      </vt:variant>
      <vt:variant>
        <vt:lpwstr/>
      </vt:variant>
      <vt:variant>
        <vt:i4>8192111</vt:i4>
      </vt:variant>
      <vt:variant>
        <vt:i4>324</vt:i4>
      </vt:variant>
      <vt:variant>
        <vt:i4>0</vt:i4>
      </vt:variant>
      <vt:variant>
        <vt:i4>5</vt:i4>
      </vt:variant>
      <vt:variant>
        <vt:lpwstr>http://tr.wikipedia.org/wiki/Y%C4%B1ld%C4%B1z_Teknik_%C3%9Cniversitesi_Sanat_ve_Tasar%C4%B1m_Fak%C3%BCltesi</vt:lpwstr>
      </vt:variant>
      <vt:variant>
        <vt:lpwstr/>
      </vt:variant>
      <vt:variant>
        <vt:i4>2490378</vt:i4>
      </vt:variant>
      <vt:variant>
        <vt:i4>321</vt:i4>
      </vt:variant>
      <vt:variant>
        <vt:i4>0</vt:i4>
      </vt:variant>
      <vt:variant>
        <vt:i4>5</vt:i4>
      </vt:variant>
      <vt:variant>
        <vt:lpwstr>http://tr.wikipedia.org/wiki/Y%C4%B1ld%C4%B1z_Teknik_%C3%9Cniversitesi_Fen_Edebiyat_Fak%C3%BCltesi</vt:lpwstr>
      </vt:variant>
      <vt:variant>
        <vt:lpwstr/>
      </vt:variant>
      <vt:variant>
        <vt:i4>5111854</vt:i4>
      </vt:variant>
      <vt:variant>
        <vt:i4>318</vt:i4>
      </vt:variant>
      <vt:variant>
        <vt:i4>0</vt:i4>
      </vt:variant>
      <vt:variant>
        <vt:i4>5</vt:i4>
      </vt:variant>
      <vt:variant>
        <vt:lpwstr>http://tr.wikipedia.org/wiki/Davutpa%C5%9Fa_Yerle%C5%9Fkesi</vt:lpwstr>
      </vt:variant>
      <vt:variant>
        <vt:lpwstr/>
      </vt:variant>
      <vt:variant>
        <vt:i4>8323199</vt:i4>
      </vt:variant>
      <vt:variant>
        <vt:i4>315</vt:i4>
      </vt:variant>
      <vt:variant>
        <vt:i4>0</vt:i4>
      </vt:variant>
      <vt:variant>
        <vt:i4>5</vt:i4>
      </vt:variant>
      <vt:variant>
        <vt:lpwstr>http://tr.wikipedia.org/wiki/Y%C4%B1ld%C4%B1z_Teknik_%C3%9Cniversitesi_E%C4%9Fitim_Fak%C3%BCltesi</vt:lpwstr>
      </vt:variant>
      <vt:variant>
        <vt:lpwstr/>
      </vt:variant>
      <vt:variant>
        <vt:i4>5636218</vt:i4>
      </vt:variant>
      <vt:variant>
        <vt:i4>312</vt:i4>
      </vt:variant>
      <vt:variant>
        <vt:i4>0</vt:i4>
      </vt:variant>
      <vt:variant>
        <vt:i4>5</vt:i4>
      </vt:variant>
      <vt:variant>
        <vt:lpwstr>http://tr.wikipedia.org/wiki/Metalurji_ve_Malzeme_M%C3%BChendisli%C4%9Fi</vt:lpwstr>
      </vt:variant>
      <vt:variant>
        <vt:lpwstr/>
      </vt:variant>
      <vt:variant>
        <vt:i4>4259865</vt:i4>
      </vt:variant>
      <vt:variant>
        <vt:i4>309</vt:i4>
      </vt:variant>
      <vt:variant>
        <vt:i4>0</vt:i4>
      </vt:variant>
      <vt:variant>
        <vt:i4>5</vt:i4>
      </vt:variant>
      <vt:variant>
        <vt:lpwstr>http://www.mtm.yildiz.edu.tr/</vt:lpwstr>
      </vt:variant>
      <vt:variant>
        <vt:lpwstr/>
      </vt:variant>
      <vt:variant>
        <vt:i4>2490378</vt:i4>
      </vt:variant>
      <vt:variant>
        <vt:i4>306</vt:i4>
      </vt:variant>
      <vt:variant>
        <vt:i4>0</vt:i4>
      </vt:variant>
      <vt:variant>
        <vt:i4>5</vt:i4>
      </vt:variant>
      <vt:variant>
        <vt:lpwstr>http://tr.wikipedia.org/wiki/Y%C4%B1ld%C4%B1z_Teknik_%C3%9Cniversitesi_Fen_Edebiyat_Fak%C3%BCltesi</vt:lpwstr>
      </vt:variant>
      <vt:variant>
        <vt:lpwstr/>
      </vt:variant>
      <vt:variant>
        <vt:i4>5111854</vt:i4>
      </vt:variant>
      <vt:variant>
        <vt:i4>303</vt:i4>
      </vt:variant>
      <vt:variant>
        <vt:i4>0</vt:i4>
      </vt:variant>
      <vt:variant>
        <vt:i4>5</vt:i4>
      </vt:variant>
      <vt:variant>
        <vt:lpwstr>http://tr.wikipedia.org/wiki/Davutpa%C5%9Fa_Yerle%C5%9Fkesi</vt:lpwstr>
      </vt:variant>
      <vt:variant>
        <vt:lpwstr/>
      </vt:variant>
      <vt:variant>
        <vt:i4>2752625</vt:i4>
      </vt:variant>
      <vt:variant>
        <vt:i4>300</vt:i4>
      </vt:variant>
      <vt:variant>
        <vt:i4>0</vt:i4>
      </vt:variant>
      <vt:variant>
        <vt:i4>5</vt:i4>
      </vt:variant>
      <vt:variant>
        <vt:lpwstr>http://tr.wikipedia.org/wiki/Y%C4%B1ld%C4%B1z_Teknik_%C3%9Cniversitesi_Kimya-Metalurji_Fak%C3%BCltesi</vt:lpwstr>
      </vt:variant>
      <vt:variant>
        <vt:lpwstr/>
      </vt:variant>
      <vt:variant>
        <vt:i4>6160440</vt:i4>
      </vt:variant>
      <vt:variant>
        <vt:i4>297</vt:i4>
      </vt:variant>
      <vt:variant>
        <vt:i4>0</vt:i4>
      </vt:variant>
      <vt:variant>
        <vt:i4>5</vt:i4>
      </vt:variant>
      <vt:variant>
        <vt:lpwstr>http://tr.wikipedia.org/wiki/%C3%87evre_M%C3%BChendisli%C4%9Fi</vt:lpwstr>
      </vt:variant>
      <vt:variant>
        <vt:lpwstr/>
      </vt:variant>
      <vt:variant>
        <vt:i4>589875</vt:i4>
      </vt:variant>
      <vt:variant>
        <vt:i4>294</vt:i4>
      </vt:variant>
      <vt:variant>
        <vt:i4>0</vt:i4>
      </vt:variant>
      <vt:variant>
        <vt:i4>5</vt:i4>
      </vt:variant>
      <vt:variant>
        <vt:lpwstr>http://tr.wikipedia.org/wiki/Harita_M%C3%BChendisli%C4%9Fi</vt:lpwstr>
      </vt:variant>
      <vt:variant>
        <vt:lpwstr/>
      </vt:variant>
      <vt:variant>
        <vt:i4>3866640</vt:i4>
      </vt:variant>
      <vt:variant>
        <vt:i4>291</vt:i4>
      </vt:variant>
      <vt:variant>
        <vt:i4>0</vt:i4>
      </vt:variant>
      <vt:variant>
        <vt:i4>5</vt:i4>
      </vt:variant>
      <vt:variant>
        <vt:lpwstr>http://tr.wikipedia.org/wiki/%C4%B0n%C5%9Faat_M%C3%BChendisli%C4%9Fi</vt:lpwstr>
      </vt:variant>
      <vt:variant>
        <vt:lpwstr/>
      </vt:variant>
      <vt:variant>
        <vt:i4>2490378</vt:i4>
      </vt:variant>
      <vt:variant>
        <vt:i4>288</vt:i4>
      </vt:variant>
      <vt:variant>
        <vt:i4>0</vt:i4>
      </vt:variant>
      <vt:variant>
        <vt:i4>5</vt:i4>
      </vt:variant>
      <vt:variant>
        <vt:lpwstr>http://tr.wikipedia.org/wiki/Y%C4%B1ld%C4%B1z_Teknik_%C3%9Cniversitesi_Fen_Edebiyat_Fak%C3%BCltesi</vt:lpwstr>
      </vt:variant>
      <vt:variant>
        <vt:lpwstr/>
      </vt:variant>
      <vt:variant>
        <vt:i4>5111854</vt:i4>
      </vt:variant>
      <vt:variant>
        <vt:i4>285</vt:i4>
      </vt:variant>
      <vt:variant>
        <vt:i4>0</vt:i4>
      </vt:variant>
      <vt:variant>
        <vt:i4>5</vt:i4>
      </vt:variant>
      <vt:variant>
        <vt:lpwstr>http://tr.wikipedia.org/wiki/Davutpa%C5%9Fa_Yerle%C5%9Fkesi</vt:lpwstr>
      </vt:variant>
      <vt:variant>
        <vt:lpwstr/>
      </vt:variant>
      <vt:variant>
        <vt:i4>7995505</vt:i4>
      </vt:variant>
      <vt:variant>
        <vt:i4>282</vt:i4>
      </vt:variant>
      <vt:variant>
        <vt:i4>0</vt:i4>
      </vt:variant>
      <vt:variant>
        <vt:i4>5</vt:i4>
      </vt:variant>
      <vt:variant>
        <vt:lpwstr>http://tr.wikipedia.org/wiki/Y%C4%B1ld%C4%B1z_Teknik_%C3%9Cniversitesi_%C4%B0n%C5%9Faat_Fak%C3%BCltesi</vt:lpwstr>
      </vt:variant>
      <vt:variant>
        <vt:lpwstr/>
      </vt:variant>
      <vt:variant>
        <vt:i4>2490378</vt:i4>
      </vt:variant>
      <vt:variant>
        <vt:i4>279</vt:i4>
      </vt:variant>
      <vt:variant>
        <vt:i4>0</vt:i4>
      </vt:variant>
      <vt:variant>
        <vt:i4>5</vt:i4>
      </vt:variant>
      <vt:variant>
        <vt:lpwstr>http://tr.wikipedia.org/wiki/Y%C4%B1ld%C4%B1z_Teknik_%C3%9Cniversitesi_Fen_Edebiyat_Fak%C3%BCltesi</vt:lpwstr>
      </vt:variant>
      <vt:variant>
        <vt:lpwstr/>
      </vt:variant>
      <vt:variant>
        <vt:i4>131176</vt:i4>
      </vt:variant>
      <vt:variant>
        <vt:i4>276</vt:i4>
      </vt:variant>
      <vt:variant>
        <vt:i4>0</vt:i4>
      </vt:variant>
      <vt:variant>
        <vt:i4>5</vt:i4>
      </vt:variant>
      <vt:variant>
        <vt:lpwstr>http://tr.wikipedia.org/w/index.php?title=Yaverler_Dairesi&amp;action=edit&amp;redlink=1</vt:lpwstr>
      </vt:variant>
      <vt:variant>
        <vt:lpwstr/>
      </vt:variant>
      <vt:variant>
        <vt:i4>3211368</vt:i4>
      </vt:variant>
      <vt:variant>
        <vt:i4>273</vt:i4>
      </vt:variant>
      <vt:variant>
        <vt:i4>0</vt:i4>
      </vt:variant>
      <vt:variant>
        <vt:i4>5</vt:i4>
      </vt:variant>
      <vt:variant>
        <vt:lpwstr>http://tr.wikipedia.org/w/index.php?title=%C3%87ukursaray&amp;action=edit&amp;redlink=1</vt:lpwstr>
      </vt:variant>
      <vt:variant>
        <vt:lpwstr/>
      </vt:variant>
      <vt:variant>
        <vt:i4>917552</vt:i4>
      </vt:variant>
      <vt:variant>
        <vt:i4>270</vt:i4>
      </vt:variant>
      <vt:variant>
        <vt:i4>0</vt:i4>
      </vt:variant>
      <vt:variant>
        <vt:i4>5</vt:i4>
      </vt:variant>
      <vt:variant>
        <vt:lpwstr>http://tr.wikipedia.org/wiki/Y%C4%B1ld%C4%B1z_Teknik_%C3%9Cniversitesi_%C4%B0ktisadi_ve_%C4%B0dari_Bilimler_Fak%C3%BCltesi</vt:lpwstr>
      </vt:variant>
      <vt:variant>
        <vt:lpwstr/>
      </vt:variant>
      <vt:variant>
        <vt:i4>2490378</vt:i4>
      </vt:variant>
      <vt:variant>
        <vt:i4>261</vt:i4>
      </vt:variant>
      <vt:variant>
        <vt:i4>0</vt:i4>
      </vt:variant>
      <vt:variant>
        <vt:i4>5</vt:i4>
      </vt:variant>
      <vt:variant>
        <vt:lpwstr>http://tr.wikipedia.org/wiki/Y%C4%B1ld%C4%B1z_Teknik_%C3%9Cniversitesi_Fen_Edebiyat_Fak%C3%BCltesi</vt:lpwstr>
      </vt:variant>
      <vt:variant>
        <vt:lpwstr/>
      </vt:variant>
      <vt:variant>
        <vt:i4>7602196</vt:i4>
      </vt:variant>
      <vt:variant>
        <vt:i4>258</vt:i4>
      </vt:variant>
      <vt:variant>
        <vt:i4>0</vt:i4>
      </vt:variant>
      <vt:variant>
        <vt:i4>5</vt:i4>
      </vt:variant>
      <vt:variant>
        <vt:lpwstr>http://tr.wikipedia.org/wiki/Y%C4%B1ld%C4%B1z_Yerle%C5%9Fkesi</vt:lpwstr>
      </vt:variant>
      <vt:variant>
        <vt:lpwstr/>
      </vt:variant>
      <vt:variant>
        <vt:i4>4784196</vt:i4>
      </vt:variant>
      <vt:variant>
        <vt:i4>255</vt:i4>
      </vt:variant>
      <vt:variant>
        <vt:i4>0</vt:i4>
      </vt:variant>
      <vt:variant>
        <vt:i4>5</vt:i4>
      </vt:variant>
      <vt:variant>
        <vt:lpwstr>http://tr.wikipedia.org/wiki/Y%C4%B1ld%C4%B1z_Teknik_%C3%9Cniversitesi_Mimarl%C4%B1k_Fak%C3%BCltesi</vt:lpwstr>
      </vt:variant>
      <vt:variant>
        <vt:lpwstr/>
      </vt:variant>
      <vt:variant>
        <vt:i4>2490378</vt:i4>
      </vt:variant>
      <vt:variant>
        <vt:i4>252</vt:i4>
      </vt:variant>
      <vt:variant>
        <vt:i4>0</vt:i4>
      </vt:variant>
      <vt:variant>
        <vt:i4>5</vt:i4>
      </vt:variant>
      <vt:variant>
        <vt:lpwstr>http://tr.wikipedia.org/wiki/Y%C4%B1ld%C4%B1z_Teknik_%C3%9Cniversitesi_Fen_Edebiyat_Fak%C3%BCltesi</vt:lpwstr>
      </vt:variant>
      <vt:variant>
        <vt:lpwstr/>
      </vt:variant>
      <vt:variant>
        <vt:i4>5898313</vt:i4>
      </vt:variant>
      <vt:variant>
        <vt:i4>249</vt:i4>
      </vt:variant>
      <vt:variant>
        <vt:i4>0</vt:i4>
      </vt:variant>
      <vt:variant>
        <vt:i4>5</vt:i4>
      </vt:variant>
      <vt:variant>
        <vt:lpwstr>http://tr.wikipedia.org/w/index.php?title=Gemi_%C4%B0n%C5%9Faat%C4%B1_ve_Denizcilik_Fak%C3%BCltesi&amp;action=edit&amp;redlink=1</vt:lpwstr>
      </vt:variant>
      <vt:variant>
        <vt:lpwstr/>
      </vt:variant>
      <vt:variant>
        <vt:i4>5111890</vt:i4>
      </vt:variant>
      <vt:variant>
        <vt:i4>246</vt:i4>
      </vt:variant>
      <vt:variant>
        <vt:i4>0</vt:i4>
      </vt:variant>
      <vt:variant>
        <vt:i4>5</vt:i4>
      </vt:variant>
      <vt:variant>
        <vt:lpwstr>http://tr.wikipedia.org/wiki/Y%C4%B1ld%C4%B1z_Teknik_%C3%9Cniversitesi_Makina_Fak%C3%BCltesi</vt:lpwstr>
      </vt:variant>
      <vt:variant>
        <vt:lpwstr/>
      </vt:variant>
      <vt:variant>
        <vt:i4>7602223</vt:i4>
      </vt:variant>
      <vt:variant>
        <vt:i4>225</vt:i4>
      </vt:variant>
      <vt:variant>
        <vt:i4>0</vt:i4>
      </vt:variant>
      <vt:variant>
        <vt:i4>5</vt:i4>
      </vt:variant>
      <vt:variant>
        <vt:lpwstr>http://tr.wikipedia.org/w/index.php?title=%C4%B0nsan_ve_Toplum_Bilimleri_B%C3%B6l%C3%BCm%C3%BC&amp;action=edit&amp;redlink=1</vt:lpwstr>
      </vt:variant>
      <vt:variant>
        <vt:lpwstr/>
      </vt:variant>
      <vt:variant>
        <vt:i4>2490378</vt:i4>
      </vt:variant>
      <vt:variant>
        <vt:i4>222</vt:i4>
      </vt:variant>
      <vt:variant>
        <vt:i4>0</vt:i4>
      </vt:variant>
      <vt:variant>
        <vt:i4>5</vt:i4>
      </vt:variant>
      <vt:variant>
        <vt:lpwstr>http://tr.wikipedia.org/wiki/Y%C4%B1ld%C4%B1z_Teknik_%C3%9Cniversitesi_Fen_Edebiyat_Fak%C3%BCltesi</vt:lpwstr>
      </vt:variant>
      <vt:variant>
        <vt:lpwstr/>
      </vt:variant>
      <vt:variant>
        <vt:i4>5111854</vt:i4>
      </vt:variant>
      <vt:variant>
        <vt:i4>213</vt:i4>
      </vt:variant>
      <vt:variant>
        <vt:i4>0</vt:i4>
      </vt:variant>
      <vt:variant>
        <vt:i4>5</vt:i4>
      </vt:variant>
      <vt:variant>
        <vt:lpwstr>http://tr.wikipedia.org/wiki/Davutpa%C5%9Fa_Yerle%C5%9Fkesi</vt:lpwstr>
      </vt:variant>
      <vt:variant>
        <vt:lpwstr/>
      </vt:variant>
      <vt:variant>
        <vt:i4>7602196</vt:i4>
      </vt:variant>
      <vt:variant>
        <vt:i4>210</vt:i4>
      </vt:variant>
      <vt:variant>
        <vt:i4>0</vt:i4>
      </vt:variant>
      <vt:variant>
        <vt:i4>5</vt:i4>
      </vt:variant>
      <vt:variant>
        <vt:lpwstr>http://tr.wikipedia.org/wiki/Y%C4%B1ld%C4%B1z_Yerle%C5%9Fkesi</vt:lpwstr>
      </vt:variant>
      <vt:variant>
        <vt:lpwstr/>
      </vt:variant>
      <vt:variant>
        <vt:i4>6488123</vt:i4>
      </vt:variant>
      <vt:variant>
        <vt:i4>207</vt:i4>
      </vt:variant>
      <vt:variant>
        <vt:i4>0</vt:i4>
      </vt:variant>
      <vt:variant>
        <vt:i4>5</vt:i4>
      </vt:variant>
      <vt:variant>
        <vt:lpwstr>http://tr.wikipedia.org/wiki/Y%C4%B1ld%C4%B1z_Teknik_%C3%9Cniversitesi_Elektrik-Elektronik_Fak%C3%BCltesi</vt:lpwstr>
      </vt:variant>
      <vt:variant>
        <vt:lpwstr/>
      </vt:variant>
      <vt:variant>
        <vt:i4>2752585</vt:i4>
      </vt:variant>
      <vt:variant>
        <vt:i4>204</vt:i4>
      </vt:variant>
      <vt:variant>
        <vt:i4>0</vt:i4>
      </vt:variant>
      <vt:variant>
        <vt:i4>5</vt:i4>
      </vt:variant>
      <vt:variant>
        <vt:lpwstr>http://tr.wikipedia.org/wiki/Kocaeli_%C3%9Cniversitesi</vt:lpwstr>
      </vt:variant>
      <vt:variant>
        <vt:lpwstr/>
      </vt:variant>
      <vt:variant>
        <vt:i4>1572918</vt:i4>
      </vt:variant>
      <vt:variant>
        <vt:i4>191</vt:i4>
      </vt:variant>
      <vt:variant>
        <vt:i4>0</vt:i4>
      </vt:variant>
      <vt:variant>
        <vt:i4>5</vt:i4>
      </vt:variant>
      <vt:variant>
        <vt:lpwstr/>
      </vt:variant>
      <vt:variant>
        <vt:lpwstr>_Toc291752036</vt:lpwstr>
      </vt:variant>
      <vt:variant>
        <vt:i4>1572918</vt:i4>
      </vt:variant>
      <vt:variant>
        <vt:i4>185</vt:i4>
      </vt:variant>
      <vt:variant>
        <vt:i4>0</vt:i4>
      </vt:variant>
      <vt:variant>
        <vt:i4>5</vt:i4>
      </vt:variant>
      <vt:variant>
        <vt:lpwstr/>
      </vt:variant>
      <vt:variant>
        <vt:lpwstr>_Toc291752035</vt:lpwstr>
      </vt:variant>
      <vt:variant>
        <vt:i4>1638450</vt:i4>
      </vt:variant>
      <vt:variant>
        <vt:i4>176</vt:i4>
      </vt:variant>
      <vt:variant>
        <vt:i4>0</vt:i4>
      </vt:variant>
      <vt:variant>
        <vt:i4>5</vt:i4>
      </vt:variant>
      <vt:variant>
        <vt:lpwstr/>
      </vt:variant>
      <vt:variant>
        <vt:lpwstr>_Toc525639135</vt:lpwstr>
      </vt:variant>
      <vt:variant>
        <vt:i4>1638450</vt:i4>
      </vt:variant>
      <vt:variant>
        <vt:i4>170</vt:i4>
      </vt:variant>
      <vt:variant>
        <vt:i4>0</vt:i4>
      </vt:variant>
      <vt:variant>
        <vt:i4>5</vt:i4>
      </vt:variant>
      <vt:variant>
        <vt:lpwstr/>
      </vt:variant>
      <vt:variant>
        <vt:lpwstr>_Toc525639134</vt:lpwstr>
      </vt:variant>
      <vt:variant>
        <vt:i4>1638450</vt:i4>
      </vt:variant>
      <vt:variant>
        <vt:i4>164</vt:i4>
      </vt:variant>
      <vt:variant>
        <vt:i4>0</vt:i4>
      </vt:variant>
      <vt:variant>
        <vt:i4>5</vt:i4>
      </vt:variant>
      <vt:variant>
        <vt:lpwstr/>
      </vt:variant>
      <vt:variant>
        <vt:lpwstr>_Toc525639133</vt:lpwstr>
      </vt:variant>
      <vt:variant>
        <vt:i4>1638450</vt:i4>
      </vt:variant>
      <vt:variant>
        <vt:i4>158</vt:i4>
      </vt:variant>
      <vt:variant>
        <vt:i4>0</vt:i4>
      </vt:variant>
      <vt:variant>
        <vt:i4>5</vt:i4>
      </vt:variant>
      <vt:variant>
        <vt:lpwstr/>
      </vt:variant>
      <vt:variant>
        <vt:lpwstr>_Toc525639132</vt:lpwstr>
      </vt:variant>
      <vt:variant>
        <vt:i4>1638450</vt:i4>
      </vt:variant>
      <vt:variant>
        <vt:i4>152</vt:i4>
      </vt:variant>
      <vt:variant>
        <vt:i4>0</vt:i4>
      </vt:variant>
      <vt:variant>
        <vt:i4>5</vt:i4>
      </vt:variant>
      <vt:variant>
        <vt:lpwstr/>
      </vt:variant>
      <vt:variant>
        <vt:lpwstr>_Toc525639131</vt:lpwstr>
      </vt:variant>
      <vt:variant>
        <vt:i4>1638450</vt:i4>
      </vt:variant>
      <vt:variant>
        <vt:i4>146</vt:i4>
      </vt:variant>
      <vt:variant>
        <vt:i4>0</vt:i4>
      </vt:variant>
      <vt:variant>
        <vt:i4>5</vt:i4>
      </vt:variant>
      <vt:variant>
        <vt:lpwstr/>
      </vt:variant>
      <vt:variant>
        <vt:lpwstr>_Toc525639130</vt:lpwstr>
      </vt:variant>
      <vt:variant>
        <vt:i4>1572914</vt:i4>
      </vt:variant>
      <vt:variant>
        <vt:i4>140</vt:i4>
      </vt:variant>
      <vt:variant>
        <vt:i4>0</vt:i4>
      </vt:variant>
      <vt:variant>
        <vt:i4>5</vt:i4>
      </vt:variant>
      <vt:variant>
        <vt:lpwstr/>
      </vt:variant>
      <vt:variant>
        <vt:lpwstr>_Toc525639129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ÖNSÖZ</dc:title>
  <dc:creator>Claudia Yasar</dc:creator>
  <cp:lastModifiedBy>AHK</cp:lastModifiedBy>
  <cp:revision>17</cp:revision>
  <cp:lastPrinted>2020-05-13T15:06:00Z</cp:lastPrinted>
  <dcterms:created xsi:type="dcterms:W3CDTF">2023-05-24T15:26:00Z</dcterms:created>
  <dcterms:modified xsi:type="dcterms:W3CDTF">2023-05-27T03:15:00Z</dcterms:modified>
</cp:coreProperties>
</file>